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10D" w:rsidRDefault="005A66D7" w:rsidP="0021410D">
      <w:pPr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2076450" cy="666750"/>
            <wp:effectExtent l="0" t="0" r="0" b="0"/>
            <wp:docPr id="1" name="Рисунок 1" descr="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410D" w:rsidRPr="0021410D">
        <w:rPr>
          <w:noProof/>
        </w:rPr>
        <w:t xml:space="preserve"> </w:t>
      </w:r>
    </w:p>
    <w:p w:rsidR="0021410D" w:rsidRDefault="0021410D" w:rsidP="0021410D">
      <w:pPr>
        <w:ind w:left="6663"/>
        <w:rPr>
          <w:noProof/>
        </w:rPr>
      </w:pPr>
      <w:r>
        <w:rPr>
          <w:noProof/>
        </w:rPr>
        <w:t>Приложение №27</w:t>
      </w:r>
    </w:p>
    <w:p w:rsidR="0021410D" w:rsidRDefault="0021410D" w:rsidP="0021410D">
      <w:pPr>
        <w:ind w:left="6663"/>
        <w:rPr>
          <w:noProof/>
        </w:rPr>
      </w:pPr>
      <w:r>
        <w:rPr>
          <w:noProof/>
        </w:rPr>
        <w:t>к Договору подряда №ххх</w:t>
      </w:r>
    </w:p>
    <w:p w:rsidR="0021410D" w:rsidRPr="00604642" w:rsidRDefault="0021410D" w:rsidP="0021410D">
      <w:pPr>
        <w:ind w:left="6663"/>
        <w:rPr>
          <w:sz w:val="20"/>
          <w:szCs w:val="20"/>
        </w:rPr>
      </w:pPr>
      <w:r>
        <w:rPr>
          <w:noProof/>
        </w:rPr>
        <w:t>от   хххххххххх 20ХХ г.</w:t>
      </w:r>
    </w:p>
    <w:p w:rsidR="005A66D7" w:rsidRDefault="003176A6" w:rsidP="0021410D">
      <w:pPr>
        <w:pStyle w:val="a7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:rsidR="005A66D7" w:rsidRDefault="005A66D7" w:rsidP="00ED1AD9">
      <w:pPr>
        <w:pStyle w:val="a7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5A66D7" w:rsidRDefault="005A66D7" w:rsidP="00ED1AD9">
      <w:pPr>
        <w:pStyle w:val="a7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5A66D7" w:rsidRDefault="005A66D7" w:rsidP="00ED1AD9">
      <w:pPr>
        <w:pStyle w:val="a7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ED1AD9" w:rsidRPr="00660A27" w:rsidRDefault="00ED1AD9" w:rsidP="00ED1AD9">
      <w:pPr>
        <w:pStyle w:val="a7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 w:rsidR="006C7A0E">
        <w:rPr>
          <w:rFonts w:ascii="Arial" w:hAnsi="Arial" w:cs="Arial"/>
          <w:b/>
          <w:sz w:val="20"/>
          <w:szCs w:val="20"/>
        </w:rPr>
        <w:t>О</w:t>
      </w:r>
    </w:p>
    <w:p w:rsidR="00ED1AD9" w:rsidRPr="00660A27" w:rsidRDefault="00CB4A55" w:rsidP="00ED1AD9">
      <w:pPr>
        <w:pStyle w:val="a7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от «23</w:t>
      </w:r>
      <w:r w:rsidR="00ED1AD9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 xml:space="preserve">августа </w:t>
      </w:r>
      <w:r w:rsidR="00ED1AD9">
        <w:rPr>
          <w:rFonts w:ascii="Arial" w:hAnsi="Arial" w:cs="Arial"/>
          <w:b/>
          <w:sz w:val="20"/>
          <w:szCs w:val="20"/>
        </w:rPr>
        <w:t>20</w:t>
      </w:r>
      <w:r>
        <w:rPr>
          <w:rFonts w:ascii="Arial" w:hAnsi="Arial" w:cs="Arial"/>
          <w:b/>
          <w:sz w:val="20"/>
          <w:szCs w:val="20"/>
        </w:rPr>
        <w:t>16</w:t>
      </w:r>
      <w:r w:rsidR="00ED1AD9">
        <w:rPr>
          <w:rFonts w:ascii="Arial" w:hAnsi="Arial" w:cs="Arial"/>
          <w:b/>
          <w:sz w:val="20"/>
          <w:szCs w:val="20"/>
        </w:rPr>
        <w:t>г.</w:t>
      </w:r>
      <w:r w:rsidR="00ED1AD9"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>235</w:t>
      </w:r>
      <w:r w:rsidR="00ED1AD9">
        <w:rPr>
          <w:rFonts w:ascii="Arial" w:hAnsi="Arial" w:cs="Arial"/>
          <w:b/>
          <w:sz w:val="20"/>
          <w:szCs w:val="20"/>
        </w:rPr>
        <w:t xml:space="preserve">     </w:t>
      </w:r>
    </w:p>
    <w:p w:rsidR="00ED1AD9" w:rsidRPr="00660A27" w:rsidRDefault="00ED1AD9" w:rsidP="00ED1AD9">
      <w:pPr>
        <w:pStyle w:val="a7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 xml:space="preserve">Введен в действие </w:t>
      </w:r>
      <w:r w:rsidR="00CB4A55">
        <w:rPr>
          <w:rFonts w:ascii="Arial" w:hAnsi="Arial" w:cs="Arial"/>
          <w:b/>
          <w:sz w:val="20"/>
          <w:szCs w:val="20"/>
        </w:rPr>
        <w:t>«23</w:t>
      </w:r>
      <w:r>
        <w:rPr>
          <w:rFonts w:ascii="Arial" w:hAnsi="Arial" w:cs="Arial"/>
          <w:b/>
          <w:sz w:val="20"/>
          <w:szCs w:val="20"/>
        </w:rPr>
        <w:t>»</w:t>
      </w:r>
      <w:r w:rsidR="00CB4A55">
        <w:rPr>
          <w:rFonts w:ascii="Arial" w:hAnsi="Arial" w:cs="Arial"/>
          <w:b/>
          <w:sz w:val="20"/>
          <w:szCs w:val="20"/>
        </w:rPr>
        <w:t xml:space="preserve"> августа </w:t>
      </w:r>
      <w:r>
        <w:rPr>
          <w:rFonts w:ascii="Arial" w:hAnsi="Arial" w:cs="Arial"/>
          <w:b/>
          <w:sz w:val="20"/>
          <w:szCs w:val="20"/>
        </w:rPr>
        <w:t>20</w:t>
      </w:r>
      <w:r w:rsidR="00CB4A55">
        <w:rPr>
          <w:rFonts w:ascii="Arial" w:hAnsi="Arial" w:cs="Arial"/>
          <w:b/>
          <w:sz w:val="20"/>
          <w:szCs w:val="20"/>
        </w:rPr>
        <w:t>16</w:t>
      </w:r>
      <w:r>
        <w:rPr>
          <w:rFonts w:ascii="Arial" w:hAnsi="Arial" w:cs="Arial"/>
          <w:b/>
          <w:sz w:val="20"/>
          <w:szCs w:val="20"/>
        </w:rPr>
        <w:t>г.</w:t>
      </w:r>
    </w:p>
    <w:p w:rsidR="00ED1AD9" w:rsidRDefault="00ED1AD9" w:rsidP="007E6A8A">
      <w:pPr>
        <w:jc w:val="center"/>
      </w:pPr>
    </w:p>
    <w:p w:rsidR="00ED1AD9" w:rsidRDefault="00ED1AD9" w:rsidP="007E6A8A">
      <w:pPr>
        <w:jc w:val="center"/>
      </w:pPr>
    </w:p>
    <w:p w:rsidR="004758E8" w:rsidRPr="009E7FEB" w:rsidRDefault="004758E8" w:rsidP="004758E8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4758E8" w:rsidRPr="009E7FEB" w:rsidRDefault="004758E8" w:rsidP="004758E8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ED1AD9" w:rsidRDefault="00ED1AD9" w:rsidP="007E6A8A">
      <w:pPr>
        <w:jc w:val="center"/>
      </w:pPr>
    </w:p>
    <w:p w:rsidR="00ED1AD9" w:rsidRDefault="00ED1AD9" w:rsidP="007E6A8A">
      <w:pPr>
        <w:jc w:val="center"/>
      </w:pPr>
    </w:p>
    <w:p w:rsidR="00ED1AD9" w:rsidRDefault="00ED1AD9" w:rsidP="007E6A8A">
      <w:pPr>
        <w:jc w:val="center"/>
      </w:pPr>
      <w:bookmarkStart w:id="0" w:name="_GoBack"/>
      <w:bookmarkEnd w:id="0"/>
    </w:p>
    <w:p w:rsidR="00ED1AD9" w:rsidRDefault="00ED1AD9" w:rsidP="007E6A8A">
      <w:pPr>
        <w:jc w:val="center"/>
      </w:pPr>
    </w:p>
    <w:p w:rsidR="003B2647" w:rsidRPr="00EF183D" w:rsidRDefault="003B2647" w:rsidP="003B2647">
      <w:pPr>
        <w:jc w:val="center"/>
        <w:rPr>
          <w:rFonts w:ascii="Arial" w:hAnsi="Arial" w:cs="Arial"/>
          <w:b/>
          <w:spacing w:val="-4"/>
          <w:sz w:val="36"/>
          <w:szCs w:val="36"/>
        </w:rPr>
      </w:pPr>
      <w:r>
        <w:rPr>
          <w:rFonts w:ascii="Arial" w:hAnsi="Arial" w:cs="Arial"/>
          <w:b/>
          <w:spacing w:val="-4"/>
          <w:sz w:val="36"/>
          <w:szCs w:val="36"/>
        </w:rPr>
        <w:t>ПОЛОЖЕНИЕ</w:t>
      </w:r>
      <w:r w:rsidRPr="00EF183D">
        <w:rPr>
          <w:rFonts w:ascii="Arial" w:hAnsi="Arial" w:cs="Arial"/>
          <w:b/>
          <w:spacing w:val="-4"/>
          <w:sz w:val="36"/>
          <w:szCs w:val="36"/>
        </w:rPr>
        <w:t xml:space="preserve"> </w:t>
      </w:r>
    </w:p>
    <w:p w:rsidR="007721FE" w:rsidRDefault="003B2647" w:rsidP="003B2647">
      <w:pPr>
        <w:jc w:val="center"/>
        <w:rPr>
          <w:rFonts w:ascii="EuropeDemiC" w:hAnsi="EuropeDemiC"/>
          <w:b/>
          <w:spacing w:val="-4"/>
          <w:sz w:val="36"/>
          <w:szCs w:val="36"/>
        </w:rPr>
      </w:pPr>
      <w:r>
        <w:rPr>
          <w:rFonts w:ascii="Arial" w:hAnsi="Arial" w:cs="Arial"/>
          <w:b/>
          <w:spacing w:val="-4"/>
          <w:sz w:val="36"/>
          <w:szCs w:val="36"/>
        </w:rPr>
        <w:t>ООО «СЛАВНЕФТЬ-КРАСНОЯРСКНЕФТЕГАЗ»</w:t>
      </w:r>
    </w:p>
    <w:p w:rsidR="007721FE" w:rsidRPr="0084209F" w:rsidRDefault="00204871" w:rsidP="007721FE">
      <w:pPr>
        <w:spacing w:before="120"/>
        <w:jc w:val="center"/>
        <w:rPr>
          <w:rFonts w:ascii="Arial" w:hAnsi="Arial" w:cs="Arial"/>
          <w:b/>
          <w:spacing w:val="-4"/>
        </w:rPr>
      </w:pPr>
      <w:r w:rsidRPr="00204871">
        <w:rPr>
          <w:rFonts w:ascii="Arial" w:hAnsi="Arial"/>
          <w:b/>
          <w:noProof/>
          <w:color w:val="0066FF"/>
          <w:lang w:eastAsia="ru-RU"/>
        </w:rPr>
        <w:pict>
          <v:line id="Прямая соединительная линия 3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75pt,5.8pt" to="471.9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" strokecolor="#1a74b2" strokeweight="1.5pt"/>
        </w:pict>
      </w:r>
    </w:p>
    <w:p w:rsidR="00ED1AD9" w:rsidRPr="00F53711" w:rsidRDefault="003B2647" w:rsidP="007E6A8A">
      <w:pPr>
        <w:jc w:val="center"/>
      </w:pPr>
      <w:r w:rsidRPr="00EF183D">
        <w:rPr>
          <w:rFonts w:ascii="Arial" w:hAnsi="Arial" w:cs="Arial"/>
          <w:b/>
          <w:spacing w:val="-4"/>
        </w:rPr>
        <w:t xml:space="preserve">ПОРЯДОК </w:t>
      </w:r>
      <w:r>
        <w:rPr>
          <w:rFonts w:ascii="Arial" w:hAnsi="Arial" w:cs="Arial"/>
          <w:b/>
          <w:spacing w:val="-4"/>
        </w:rPr>
        <w:t xml:space="preserve">ОРГАНИЗАЦИИ ВЫРУБКИ, </w:t>
      </w:r>
      <w:r w:rsidRPr="00EF183D">
        <w:rPr>
          <w:rFonts w:ascii="Arial" w:hAnsi="Arial" w:cs="Arial"/>
          <w:b/>
          <w:spacing w:val="-4"/>
        </w:rPr>
        <w:t>УЧЕТА</w:t>
      </w:r>
      <w:r w:rsidR="00C84C2F">
        <w:rPr>
          <w:rFonts w:ascii="Arial" w:hAnsi="Arial" w:cs="Arial"/>
          <w:b/>
          <w:spacing w:val="-4"/>
        </w:rPr>
        <w:t>, ВЫКУПА</w:t>
      </w:r>
      <w:r w:rsidRPr="00EF183D"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  <w:spacing w:val="-4"/>
        </w:rPr>
        <w:t xml:space="preserve">И </w:t>
      </w:r>
      <w:r w:rsidR="00094881">
        <w:rPr>
          <w:rFonts w:ascii="Arial" w:hAnsi="Arial" w:cs="Arial"/>
          <w:b/>
          <w:spacing w:val="-4"/>
        </w:rPr>
        <w:t>СКЛАДИРОВАНИЯ</w:t>
      </w:r>
      <w:r>
        <w:rPr>
          <w:rFonts w:ascii="Arial" w:hAnsi="Arial" w:cs="Arial"/>
          <w:b/>
          <w:spacing w:val="-4"/>
        </w:rPr>
        <w:t xml:space="preserve"> </w:t>
      </w:r>
      <w:r w:rsidRPr="00EF183D">
        <w:rPr>
          <w:rFonts w:ascii="Arial" w:hAnsi="Arial" w:cs="Arial"/>
          <w:b/>
          <w:spacing w:val="-4"/>
        </w:rPr>
        <w:t>ДРЕВЕСИНЫ</w:t>
      </w:r>
    </w:p>
    <w:p w:rsidR="00040BE7" w:rsidRPr="00C70858" w:rsidRDefault="003C3308" w:rsidP="00621507">
      <w:pPr>
        <w:pStyle w:val="11"/>
      </w:pPr>
      <w:bookmarkStart w:id="1" w:name="_Toc148949889"/>
      <w:bookmarkStart w:id="2" w:name="_Toc165971688"/>
      <w:bookmarkStart w:id="3" w:name="_Toc166065960"/>
      <w:bookmarkStart w:id="4" w:name="_Toc166066656"/>
      <w:bookmarkStart w:id="5" w:name="_Toc166067067"/>
      <w:r w:rsidRPr="00C70858">
        <w:t xml:space="preserve">№ </w:t>
      </w:r>
      <w:bookmarkEnd w:id="1"/>
      <w:bookmarkEnd w:id="2"/>
      <w:bookmarkEnd w:id="3"/>
      <w:bookmarkEnd w:id="4"/>
      <w:bookmarkEnd w:id="5"/>
      <w:r w:rsidR="00D443D9">
        <w:t>П2-01 Р-0012</w:t>
      </w:r>
    </w:p>
    <w:p w:rsidR="003C3308" w:rsidRPr="00C70858" w:rsidRDefault="003C3308" w:rsidP="00621507">
      <w:pPr>
        <w:pStyle w:val="11"/>
      </w:pPr>
      <w:r w:rsidRPr="00C70858">
        <w:t xml:space="preserve">ВЕРСИЯ </w:t>
      </w:r>
      <w:r w:rsidR="003B2647">
        <w:t>1</w:t>
      </w:r>
      <w:r w:rsidRPr="00C70858">
        <w:t>.00</w:t>
      </w:r>
    </w:p>
    <w:p w:rsidR="00ED1AD9" w:rsidRDefault="00ED1AD9" w:rsidP="007E6A8A">
      <w:pPr>
        <w:jc w:val="center"/>
      </w:pPr>
    </w:p>
    <w:p w:rsidR="00ED1AD9" w:rsidRDefault="00ED1AD9" w:rsidP="001F5286">
      <w:pPr>
        <w:rPr>
          <w:color w:val="0000FF"/>
        </w:rPr>
      </w:pPr>
    </w:p>
    <w:p w:rsidR="00166F4A" w:rsidRDefault="00166F4A" w:rsidP="001F5286">
      <w:pPr>
        <w:rPr>
          <w:color w:val="0000FF"/>
        </w:rPr>
      </w:pPr>
    </w:p>
    <w:tbl>
      <w:tblPr>
        <w:tblW w:w="9497" w:type="dxa"/>
        <w:tblInd w:w="571" w:type="dxa"/>
        <w:tblLayout w:type="fixed"/>
        <w:tblLook w:val="04A0"/>
      </w:tblPr>
      <w:tblGrid>
        <w:gridCol w:w="2268"/>
        <w:gridCol w:w="1904"/>
        <w:gridCol w:w="1346"/>
        <w:gridCol w:w="2056"/>
        <w:gridCol w:w="1923"/>
      </w:tblGrid>
      <w:tr w:rsidR="0021410D" w:rsidRPr="000668B4" w:rsidTr="007E6352">
        <w:tc>
          <w:tcPr>
            <w:tcW w:w="4172" w:type="dxa"/>
            <w:gridSpan w:val="2"/>
          </w:tcPr>
          <w:p w:rsidR="0021410D" w:rsidRPr="000668B4" w:rsidRDefault="0021410D" w:rsidP="007E6352">
            <w:pPr>
              <w:rPr>
                <w:i/>
                <w:sz w:val="26"/>
                <w:szCs w:val="26"/>
              </w:rPr>
            </w:pPr>
            <w:r w:rsidRPr="000668B4">
              <w:rPr>
                <w:i/>
                <w:sz w:val="26"/>
                <w:szCs w:val="26"/>
              </w:rPr>
              <w:t>Ознакомлен:</w:t>
            </w:r>
          </w:p>
        </w:tc>
        <w:tc>
          <w:tcPr>
            <w:tcW w:w="1346" w:type="dxa"/>
          </w:tcPr>
          <w:p w:rsidR="0021410D" w:rsidRPr="000668B4" w:rsidRDefault="0021410D" w:rsidP="007E6352">
            <w:pPr>
              <w:rPr>
                <w:i/>
                <w:sz w:val="26"/>
                <w:szCs w:val="26"/>
              </w:rPr>
            </w:pPr>
          </w:p>
        </w:tc>
        <w:tc>
          <w:tcPr>
            <w:tcW w:w="3979" w:type="dxa"/>
            <w:gridSpan w:val="2"/>
          </w:tcPr>
          <w:p w:rsidR="0021410D" w:rsidRPr="000668B4" w:rsidRDefault="0021410D" w:rsidP="007E6352">
            <w:pPr>
              <w:rPr>
                <w:i/>
                <w:sz w:val="26"/>
                <w:szCs w:val="26"/>
              </w:rPr>
            </w:pPr>
            <w:r w:rsidRPr="000668B4">
              <w:rPr>
                <w:i/>
                <w:sz w:val="26"/>
                <w:szCs w:val="26"/>
              </w:rPr>
              <w:t>Ознакомлен:</w:t>
            </w:r>
          </w:p>
        </w:tc>
      </w:tr>
      <w:tr w:rsidR="0021410D" w:rsidRPr="002F3D12" w:rsidTr="007E6352">
        <w:tc>
          <w:tcPr>
            <w:tcW w:w="4172" w:type="dxa"/>
            <w:gridSpan w:val="2"/>
          </w:tcPr>
          <w:p w:rsidR="0021410D" w:rsidRPr="002F3D12" w:rsidRDefault="0021410D" w:rsidP="007E6352">
            <w:pPr>
              <w:rPr>
                <w:sz w:val="26"/>
                <w:szCs w:val="26"/>
              </w:rPr>
            </w:pPr>
            <w:r w:rsidRPr="002F3D12">
              <w:rPr>
                <w:b/>
                <w:sz w:val="26"/>
                <w:szCs w:val="26"/>
              </w:rPr>
              <w:t>Заказчик</w:t>
            </w:r>
            <w:proofErr w:type="gramStart"/>
            <w:r w:rsidRPr="002F3D12">
              <w:rPr>
                <w:b/>
                <w:sz w:val="26"/>
                <w:szCs w:val="26"/>
              </w:rPr>
              <w:t xml:space="preserve"> :</w:t>
            </w:r>
            <w:proofErr w:type="gramEnd"/>
          </w:p>
        </w:tc>
        <w:tc>
          <w:tcPr>
            <w:tcW w:w="1346" w:type="dxa"/>
          </w:tcPr>
          <w:p w:rsidR="0021410D" w:rsidRPr="002F3D12" w:rsidRDefault="0021410D" w:rsidP="007E6352">
            <w:pPr>
              <w:rPr>
                <w:sz w:val="26"/>
                <w:szCs w:val="26"/>
              </w:rPr>
            </w:pPr>
          </w:p>
        </w:tc>
        <w:tc>
          <w:tcPr>
            <w:tcW w:w="3979" w:type="dxa"/>
            <w:gridSpan w:val="2"/>
          </w:tcPr>
          <w:p w:rsidR="0021410D" w:rsidRPr="002F3D12" w:rsidRDefault="0021410D" w:rsidP="007E6352">
            <w:pPr>
              <w:rPr>
                <w:b/>
                <w:sz w:val="26"/>
                <w:szCs w:val="26"/>
              </w:rPr>
            </w:pPr>
            <w:r w:rsidRPr="002F3D12">
              <w:rPr>
                <w:b/>
                <w:sz w:val="26"/>
                <w:szCs w:val="26"/>
              </w:rPr>
              <w:t>Подрядчик:</w:t>
            </w:r>
          </w:p>
        </w:tc>
      </w:tr>
      <w:tr w:rsidR="0021410D" w:rsidRPr="002F3D12" w:rsidTr="007E6352">
        <w:tc>
          <w:tcPr>
            <w:tcW w:w="4172" w:type="dxa"/>
            <w:gridSpan w:val="2"/>
          </w:tcPr>
          <w:p w:rsidR="0021410D" w:rsidRPr="002F3D12" w:rsidRDefault="0021410D" w:rsidP="007E6352">
            <w:pPr>
              <w:rPr>
                <w:sz w:val="26"/>
                <w:szCs w:val="26"/>
              </w:rPr>
            </w:pPr>
            <w:r w:rsidRPr="002F3D12">
              <w:rPr>
                <w:sz w:val="26"/>
                <w:szCs w:val="26"/>
              </w:rPr>
              <w:t xml:space="preserve">Генеральный директор              </w:t>
            </w:r>
          </w:p>
          <w:p w:rsidR="0021410D" w:rsidRPr="002F3D12" w:rsidRDefault="0021410D" w:rsidP="007E6352">
            <w:pPr>
              <w:rPr>
                <w:sz w:val="26"/>
                <w:szCs w:val="26"/>
              </w:rPr>
            </w:pPr>
            <w:r w:rsidRPr="002F3D12">
              <w:rPr>
                <w:sz w:val="26"/>
                <w:szCs w:val="26"/>
              </w:rPr>
              <w:t>ООО «БНГРЭ»</w:t>
            </w:r>
          </w:p>
        </w:tc>
        <w:tc>
          <w:tcPr>
            <w:tcW w:w="1346" w:type="dxa"/>
          </w:tcPr>
          <w:p w:rsidR="0021410D" w:rsidRPr="002F3D12" w:rsidRDefault="0021410D" w:rsidP="007E6352">
            <w:pPr>
              <w:rPr>
                <w:sz w:val="26"/>
                <w:szCs w:val="26"/>
              </w:rPr>
            </w:pPr>
          </w:p>
        </w:tc>
        <w:tc>
          <w:tcPr>
            <w:tcW w:w="3979" w:type="dxa"/>
            <w:gridSpan w:val="2"/>
          </w:tcPr>
          <w:p w:rsidR="0021410D" w:rsidRPr="002F3D12" w:rsidRDefault="0021410D" w:rsidP="007E6352">
            <w:pPr>
              <w:rPr>
                <w:sz w:val="26"/>
                <w:szCs w:val="26"/>
              </w:rPr>
            </w:pPr>
            <w:r w:rsidRPr="002F3D12">
              <w:rPr>
                <w:sz w:val="26"/>
                <w:szCs w:val="26"/>
              </w:rPr>
              <w:t>«</w:t>
            </w:r>
            <w:proofErr w:type="spellStart"/>
            <w:r w:rsidRPr="002F3D12">
              <w:rPr>
                <w:sz w:val="26"/>
                <w:szCs w:val="26"/>
              </w:rPr>
              <w:t>ххххххххххххххх</w:t>
            </w:r>
            <w:proofErr w:type="spellEnd"/>
            <w:r w:rsidRPr="002F3D12">
              <w:rPr>
                <w:sz w:val="26"/>
                <w:szCs w:val="26"/>
              </w:rPr>
              <w:t>»</w:t>
            </w:r>
          </w:p>
        </w:tc>
      </w:tr>
      <w:tr w:rsidR="0021410D" w:rsidRPr="002F3D12" w:rsidTr="007E6352">
        <w:tc>
          <w:tcPr>
            <w:tcW w:w="2268" w:type="dxa"/>
            <w:tcBorders>
              <w:bottom w:val="single" w:sz="4" w:space="0" w:color="auto"/>
            </w:tcBorders>
          </w:tcPr>
          <w:p w:rsidR="0021410D" w:rsidRPr="002F3D12" w:rsidRDefault="0021410D" w:rsidP="007E6352">
            <w:pPr>
              <w:rPr>
                <w:sz w:val="26"/>
                <w:szCs w:val="26"/>
              </w:rPr>
            </w:pPr>
          </w:p>
        </w:tc>
        <w:tc>
          <w:tcPr>
            <w:tcW w:w="1904" w:type="dxa"/>
          </w:tcPr>
          <w:p w:rsidR="0021410D" w:rsidRPr="002F3D12" w:rsidRDefault="0021410D" w:rsidP="007E6352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ХХХХХХХХ</w:t>
            </w:r>
          </w:p>
        </w:tc>
        <w:tc>
          <w:tcPr>
            <w:tcW w:w="1346" w:type="dxa"/>
          </w:tcPr>
          <w:p w:rsidR="0021410D" w:rsidRPr="002F3D12" w:rsidRDefault="0021410D" w:rsidP="007E6352">
            <w:pPr>
              <w:rPr>
                <w:sz w:val="26"/>
                <w:szCs w:val="26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21410D" w:rsidRPr="002F3D12" w:rsidRDefault="0021410D" w:rsidP="007E6352">
            <w:pPr>
              <w:rPr>
                <w:sz w:val="26"/>
                <w:szCs w:val="26"/>
              </w:rPr>
            </w:pPr>
          </w:p>
        </w:tc>
        <w:tc>
          <w:tcPr>
            <w:tcW w:w="1923" w:type="dxa"/>
          </w:tcPr>
          <w:p w:rsidR="0021410D" w:rsidRPr="002F3D12" w:rsidRDefault="0021410D" w:rsidP="007E6352">
            <w:pPr>
              <w:ind w:left="-27"/>
              <w:rPr>
                <w:sz w:val="26"/>
                <w:szCs w:val="26"/>
              </w:rPr>
            </w:pPr>
            <w:proofErr w:type="spellStart"/>
            <w:r w:rsidRPr="002F3D12">
              <w:rPr>
                <w:sz w:val="26"/>
                <w:szCs w:val="26"/>
              </w:rPr>
              <w:t>ххххххххх</w:t>
            </w:r>
            <w:proofErr w:type="spellEnd"/>
          </w:p>
        </w:tc>
      </w:tr>
    </w:tbl>
    <w:p w:rsidR="00166F4A" w:rsidRDefault="00166F4A" w:rsidP="001F5286">
      <w:pPr>
        <w:rPr>
          <w:color w:val="0000FF"/>
        </w:rPr>
      </w:pPr>
    </w:p>
    <w:p w:rsidR="00166F4A" w:rsidRDefault="00166F4A" w:rsidP="001F5286">
      <w:pPr>
        <w:rPr>
          <w:color w:val="0000FF"/>
        </w:rPr>
      </w:pPr>
    </w:p>
    <w:p w:rsidR="00166F4A" w:rsidRDefault="00166F4A" w:rsidP="001F5286">
      <w:pPr>
        <w:rPr>
          <w:color w:val="0000FF"/>
        </w:rPr>
      </w:pPr>
    </w:p>
    <w:p w:rsidR="00166F4A" w:rsidRDefault="00166F4A" w:rsidP="001F5286">
      <w:pPr>
        <w:rPr>
          <w:color w:val="0000FF"/>
        </w:rPr>
      </w:pPr>
    </w:p>
    <w:p w:rsidR="00166F4A" w:rsidRDefault="00166F4A" w:rsidP="001F5286">
      <w:pPr>
        <w:rPr>
          <w:color w:val="0000FF"/>
        </w:rPr>
      </w:pPr>
    </w:p>
    <w:p w:rsidR="00166F4A" w:rsidRDefault="00166F4A" w:rsidP="001F5286">
      <w:pPr>
        <w:rPr>
          <w:color w:val="0000FF"/>
        </w:rPr>
      </w:pPr>
    </w:p>
    <w:p w:rsidR="00166F4A" w:rsidRDefault="00166F4A" w:rsidP="001F5286">
      <w:pPr>
        <w:rPr>
          <w:color w:val="0000FF"/>
        </w:rPr>
      </w:pPr>
    </w:p>
    <w:p w:rsidR="00166F4A" w:rsidRDefault="00166F4A" w:rsidP="001F5286">
      <w:pPr>
        <w:rPr>
          <w:color w:val="0000FF"/>
        </w:rPr>
      </w:pPr>
    </w:p>
    <w:p w:rsidR="00166F4A" w:rsidRDefault="00166F4A" w:rsidP="001F5286">
      <w:pPr>
        <w:rPr>
          <w:color w:val="0000FF"/>
        </w:rPr>
      </w:pPr>
    </w:p>
    <w:p w:rsidR="00166F4A" w:rsidRDefault="00166F4A" w:rsidP="001F5286">
      <w:pPr>
        <w:rPr>
          <w:color w:val="0000FF"/>
        </w:rPr>
      </w:pPr>
    </w:p>
    <w:p w:rsidR="00166F4A" w:rsidRPr="009662CD" w:rsidRDefault="00166F4A" w:rsidP="001F5286">
      <w:pPr>
        <w:rPr>
          <w:color w:val="0000FF"/>
        </w:rPr>
      </w:pPr>
    </w:p>
    <w:p w:rsidR="00ED1AD9" w:rsidRDefault="00ED1AD9" w:rsidP="001F5286"/>
    <w:p w:rsidR="00E70701" w:rsidRDefault="00E70701" w:rsidP="00E70701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г. КРАСНОЯРСК</w:t>
      </w:r>
    </w:p>
    <w:p w:rsidR="00E70701" w:rsidRDefault="00E70701" w:rsidP="00E70701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201</w:t>
      </w:r>
      <w:r w:rsidR="00126DF5">
        <w:rPr>
          <w:rFonts w:ascii="Arial" w:hAnsi="Arial" w:cs="Arial"/>
          <w:b/>
          <w:sz w:val="18"/>
          <w:szCs w:val="18"/>
        </w:rPr>
        <w:t>6</w:t>
      </w:r>
    </w:p>
    <w:p w:rsidR="00E70701" w:rsidRDefault="00E70701" w:rsidP="00E70701">
      <w:pPr>
        <w:jc w:val="center"/>
        <w:rPr>
          <w:rFonts w:ascii="Arial" w:hAnsi="Arial" w:cs="Arial"/>
          <w:b/>
          <w:sz w:val="18"/>
          <w:szCs w:val="18"/>
        </w:rPr>
      </w:pPr>
    </w:p>
    <w:p w:rsidR="00E70701" w:rsidRDefault="00E70701" w:rsidP="00E70701">
      <w:pPr>
        <w:jc w:val="center"/>
        <w:sectPr w:rsidR="00E70701" w:rsidSect="00CF016D">
          <w:footerReference w:type="default" r:id="rId9"/>
          <w:pgSz w:w="11906" w:h="16838" w:code="9"/>
          <w:pgMar w:top="567" w:right="1021" w:bottom="227" w:left="1247" w:header="737" w:footer="680" w:gutter="0"/>
          <w:cols w:space="708"/>
          <w:docGrid w:linePitch="360"/>
        </w:sectPr>
      </w:pPr>
    </w:p>
    <w:p w:rsidR="003B2647" w:rsidRPr="00EF183D" w:rsidRDefault="003B2647" w:rsidP="003B2647">
      <w:pPr>
        <w:pStyle w:val="000"/>
        <w:spacing w:after="360"/>
        <w:ind w:firstLine="0"/>
        <w:rPr>
          <w:rFonts w:ascii="Arial" w:hAnsi="Arial" w:cs="Arial"/>
          <w:b/>
          <w:color w:val="000000"/>
          <w:sz w:val="32"/>
          <w:szCs w:val="32"/>
        </w:rPr>
      </w:pPr>
      <w:r w:rsidRPr="00EF183D">
        <w:rPr>
          <w:rFonts w:ascii="Arial" w:hAnsi="Arial" w:cs="Arial"/>
          <w:b/>
          <w:color w:val="000000"/>
          <w:sz w:val="32"/>
          <w:szCs w:val="32"/>
        </w:rPr>
        <w:lastRenderedPageBreak/>
        <w:t>СОДЕРЖАНИЕ</w:t>
      </w:r>
    </w:p>
    <w:p w:rsidR="0039061B" w:rsidRDefault="00204871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r w:rsidRPr="00A80D99">
        <w:rPr>
          <w:rStyle w:val="ad"/>
        </w:rPr>
        <w:fldChar w:fldCharType="begin"/>
      </w:r>
      <w:r w:rsidR="003B2647" w:rsidRPr="00A80D99">
        <w:rPr>
          <w:rStyle w:val="ad"/>
        </w:rPr>
        <w:instrText xml:space="preserve"> TOC \o "1-4" \h \z \u </w:instrText>
      </w:r>
      <w:r w:rsidRPr="00A80D99">
        <w:rPr>
          <w:rStyle w:val="ad"/>
        </w:rPr>
        <w:fldChar w:fldCharType="separate"/>
      </w:r>
      <w:hyperlink w:anchor="_Toc456352570" w:history="1">
        <w:r w:rsidR="0039061B" w:rsidRPr="00F9593A">
          <w:rPr>
            <w:rStyle w:val="ad"/>
          </w:rPr>
          <w:t>ВВОДНЫЕ ПОЛОЖЕНИЯ</w:t>
        </w:r>
        <w:r w:rsidR="0039061B">
          <w:rPr>
            <w:webHidden/>
          </w:rPr>
          <w:tab/>
        </w:r>
        <w:r>
          <w:rPr>
            <w:webHidden/>
          </w:rPr>
          <w:fldChar w:fldCharType="begin"/>
        </w:r>
        <w:r w:rsidR="0039061B">
          <w:rPr>
            <w:webHidden/>
          </w:rPr>
          <w:instrText xml:space="preserve"> PAGEREF _Toc456352570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061B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9061B" w:rsidRDefault="00204871">
      <w:pPr>
        <w:pStyle w:val="22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71" w:history="1">
        <w:r w:rsidR="0039061B" w:rsidRPr="00F9593A">
          <w:rPr>
            <w:rStyle w:val="ad"/>
            <w:rFonts w:ascii="Arial" w:hAnsi="Arial" w:cs="Arial"/>
            <w:iCs/>
            <w:noProof/>
          </w:rPr>
          <w:t>ВВЕДЕНИЕ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22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72" w:history="1">
        <w:r w:rsidR="0039061B" w:rsidRPr="00F9593A">
          <w:rPr>
            <w:rStyle w:val="ad"/>
            <w:rFonts w:ascii="Arial" w:hAnsi="Arial" w:cs="Arial"/>
            <w:iCs/>
            <w:noProof/>
          </w:rPr>
          <w:t>ЦЕЛИ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22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73" w:history="1">
        <w:r w:rsidR="0039061B" w:rsidRPr="00F9593A">
          <w:rPr>
            <w:rStyle w:val="ad"/>
            <w:rFonts w:ascii="Arial" w:hAnsi="Arial" w:cs="Arial"/>
            <w:iCs/>
            <w:noProof/>
          </w:rPr>
          <w:t>ЗАДАЧИ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22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74" w:history="1">
        <w:r w:rsidR="0039061B" w:rsidRPr="00F9593A">
          <w:rPr>
            <w:rStyle w:val="ad"/>
            <w:rFonts w:ascii="Arial" w:hAnsi="Arial" w:cs="Arial"/>
            <w:iCs/>
            <w:noProof/>
          </w:rPr>
          <w:t>ОБЛАСТЬ ДЕЙСТВИЯ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22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75" w:history="1">
        <w:r w:rsidR="0039061B" w:rsidRPr="00F9593A">
          <w:rPr>
            <w:rStyle w:val="ad"/>
            <w:rFonts w:ascii="Arial" w:hAnsi="Arial" w:cs="Arial"/>
            <w:iCs/>
            <w:noProof/>
          </w:rPr>
          <w:t>ПЕРИОД ДЕЙСТВИЯ И ПОРЯДОК ВНЕСЕНИЯ ИЗМЕНЕНИЙ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1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56352576" w:history="1">
        <w:r w:rsidR="0039061B" w:rsidRPr="00F9593A">
          <w:rPr>
            <w:rStyle w:val="ad"/>
          </w:rPr>
          <w:t>1.</w:t>
        </w:r>
        <w:r w:rsidR="0039061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9061B" w:rsidRPr="00F9593A">
          <w:rPr>
            <w:rStyle w:val="ad"/>
          </w:rPr>
          <w:t>ТЕРМИНЫ И ОПРЕДЕЛЕНИЯ</w:t>
        </w:r>
        <w:r w:rsidR="0039061B">
          <w:rPr>
            <w:webHidden/>
          </w:rPr>
          <w:tab/>
        </w:r>
        <w:r>
          <w:rPr>
            <w:webHidden/>
          </w:rPr>
          <w:fldChar w:fldCharType="begin"/>
        </w:r>
        <w:r w:rsidR="0039061B">
          <w:rPr>
            <w:webHidden/>
          </w:rPr>
          <w:instrText xml:space="preserve"> PAGEREF _Toc456352576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061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9061B" w:rsidRDefault="00204871">
      <w:pPr>
        <w:pStyle w:val="1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56352577" w:history="1">
        <w:r w:rsidR="0039061B" w:rsidRPr="00F9593A">
          <w:rPr>
            <w:rStyle w:val="ad"/>
          </w:rPr>
          <w:t>2.</w:t>
        </w:r>
        <w:r w:rsidR="0039061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9061B" w:rsidRPr="00F9593A">
          <w:rPr>
            <w:rStyle w:val="ad"/>
          </w:rPr>
          <w:t>ОБОЗНАЧЕНИЯ И СОКРАЩЕНИЯ</w:t>
        </w:r>
        <w:r w:rsidR="0039061B">
          <w:rPr>
            <w:webHidden/>
          </w:rPr>
          <w:tab/>
        </w:r>
        <w:r>
          <w:rPr>
            <w:webHidden/>
          </w:rPr>
          <w:fldChar w:fldCharType="begin"/>
        </w:r>
        <w:r w:rsidR="0039061B">
          <w:rPr>
            <w:webHidden/>
          </w:rPr>
          <w:instrText xml:space="preserve"> PAGEREF _Toc456352577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061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39061B" w:rsidRDefault="00204871">
      <w:pPr>
        <w:pStyle w:val="1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56352578" w:history="1">
        <w:r w:rsidR="0039061B" w:rsidRPr="00F9593A">
          <w:rPr>
            <w:rStyle w:val="ad"/>
          </w:rPr>
          <w:t>3.</w:t>
        </w:r>
        <w:r w:rsidR="0039061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9061B" w:rsidRPr="00F9593A">
          <w:rPr>
            <w:rStyle w:val="ad"/>
          </w:rPr>
          <w:t>ОСНОВНАЯ ЧАСТЬ ПОЛОЖЕНИЯ</w:t>
        </w:r>
        <w:r w:rsidR="0039061B">
          <w:rPr>
            <w:webHidden/>
          </w:rPr>
          <w:tab/>
        </w:r>
        <w:r>
          <w:rPr>
            <w:webHidden/>
          </w:rPr>
          <w:fldChar w:fldCharType="begin"/>
        </w:r>
        <w:r w:rsidR="0039061B">
          <w:rPr>
            <w:webHidden/>
          </w:rPr>
          <w:instrText xml:space="preserve"> PAGEREF _Toc456352578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061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39061B" w:rsidRDefault="00204871">
      <w:pPr>
        <w:pStyle w:val="22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79" w:history="1">
        <w:r w:rsidR="0039061B" w:rsidRPr="00F9593A">
          <w:rPr>
            <w:rStyle w:val="ad"/>
            <w:noProof/>
          </w:rPr>
          <w:t>3.1.</w:t>
        </w:r>
        <w:r w:rsidR="0039061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39061B" w:rsidRPr="00F9593A">
          <w:rPr>
            <w:rStyle w:val="ad"/>
            <w:noProof/>
          </w:rPr>
          <w:t>ОБЩИЕ ПОЛОЖЕНИЯ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22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80" w:history="1">
        <w:r w:rsidR="0039061B" w:rsidRPr="00F9593A">
          <w:rPr>
            <w:rStyle w:val="ad"/>
            <w:noProof/>
          </w:rPr>
          <w:t>3.2.</w:t>
        </w:r>
        <w:r w:rsidR="0039061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39061B" w:rsidRPr="00F9593A">
          <w:rPr>
            <w:rStyle w:val="ad"/>
            <w:noProof/>
          </w:rPr>
          <w:t>ВЫРУБКА ДРЕВЕСИНЫ НА ОСНОВАНИИ ДОГОВОРА АРЕНДЫ ЛЕСНОГО УЧАСТКА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22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81" w:history="1">
        <w:r w:rsidR="0039061B" w:rsidRPr="00F9593A">
          <w:rPr>
            <w:rStyle w:val="ad"/>
            <w:noProof/>
          </w:rPr>
          <w:t>3.3.</w:t>
        </w:r>
        <w:r w:rsidR="0039061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39061B" w:rsidRPr="00F9593A">
          <w:rPr>
            <w:rStyle w:val="ad"/>
            <w:noProof/>
          </w:rPr>
          <w:t>ОСОБЕННОСТИ УЧЕТА ДРЕВЕСИНЫ, ПОЛУЧЕННОЙ НА ОСНОВАНИИ ДОГОВОРА АРЕНДЫ ЛЕСНОГО УЧАСТКА ПРИ ИСПОЛЬЗОВАНИИ ЛЕСОВ В СООТВЕТСТВИИ СО СТАТЬЯМИ 43, 45 ЛЕСНОГО КОДЕКСА РФ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22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82" w:history="1">
        <w:r w:rsidR="0039061B" w:rsidRPr="00F9593A">
          <w:rPr>
            <w:rStyle w:val="ad"/>
            <w:noProof/>
          </w:rPr>
          <w:t>3.4.</w:t>
        </w:r>
        <w:r w:rsidR="0039061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39061B" w:rsidRPr="00F9593A">
          <w:rPr>
            <w:rStyle w:val="ad"/>
            <w:noProof/>
          </w:rPr>
          <w:t>ДОКУМЕНТАЛЬНОЕ ОФОРМЛЕНИЕ ХОЗЯЙСТВЕННЫХ ОПЕРАЦИЙ ПРИ ПОСТУПЛЕНИИ И СПИСАНИИ ДРЕВЕСИНЫ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31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56352583" w:history="1">
        <w:r w:rsidR="0039061B" w:rsidRPr="00F9593A">
          <w:rPr>
            <w:rStyle w:val="ad"/>
            <w:noProof/>
          </w:rPr>
          <w:t>3.4.1.</w:t>
        </w:r>
        <w:r w:rsidR="0039061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9061B" w:rsidRPr="00F9593A">
          <w:rPr>
            <w:rStyle w:val="ad"/>
            <w:rFonts w:ascii="Arial" w:hAnsi="Arial" w:cs="Arial"/>
            <w:b/>
            <w:iCs/>
            <w:noProof/>
          </w:rPr>
          <w:t>ВЫРУБКА ЛЕСНЫХ НАСАЖДЕНИЙ, КАК СОПУТСТВУЮЩИЙ ВИД ДЕЯТЕЛЬНОСТИ ПРИ ОСУЩЕСТВЛЕНИИ РАБОТ ПО ГЕОЛОГИЧЕСКОМУ ИЗУЧЕНИЮ НЕДР, РАЗРАБОТКЕ МЕСТОРОЖДЕНИЙ ПОЛЕЗНЫХ ИСКОПАЕМЫХ, СТРОИТЕЛЬСТВЕ, РЕКОНСТРУКЦИИ И ЭКСПЛУАТАЦИИ ЛИНЕЙНЫХ ОБЪЕКТОВ И ИНОЙ ДЕЯТЕЛЬНОСТИ ПО ДОГОВОРАМ АРЕНДЫ ЛЕСНЫХ УЧАСТКОВ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31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56352584" w:history="1">
        <w:r w:rsidR="0039061B" w:rsidRPr="00F9593A">
          <w:rPr>
            <w:rStyle w:val="ad"/>
            <w:rFonts w:ascii="Arial" w:hAnsi="Arial" w:cs="Arial"/>
            <w:b/>
            <w:iCs/>
            <w:noProof/>
          </w:rPr>
          <w:t>3.4.2.</w:t>
        </w:r>
        <w:r w:rsidR="0039061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9061B" w:rsidRPr="00F9593A">
          <w:rPr>
            <w:rStyle w:val="ad"/>
            <w:rFonts w:ascii="Arial" w:hAnsi="Arial" w:cs="Arial"/>
            <w:b/>
            <w:iCs/>
            <w:noProof/>
          </w:rPr>
          <w:t>ОФОРМЛЕНИЕ ВЫКУПА ВЫРУБЛЕНОЙ ДРЕВЕСИНЫ ДЛЯ ПРОИЗВОДСТВЕННЫХ НУЖД.</w:t>
        </w:r>
        <w:r w:rsidR="0039061B">
          <w:rPr>
            <w:noProof/>
            <w:webHidden/>
          </w:rPr>
          <w:tab/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22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85" w:history="1">
        <w:r w:rsidR="0039061B" w:rsidRPr="00F9593A">
          <w:rPr>
            <w:rStyle w:val="ad"/>
            <w:noProof/>
          </w:rPr>
          <w:t>3.5.</w:t>
        </w:r>
        <w:r w:rsidR="0039061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39061B" w:rsidRPr="00F9593A">
          <w:rPr>
            <w:rStyle w:val="ad"/>
            <w:noProof/>
          </w:rPr>
          <w:t>ПОРЯДОК ВЫРУБКИ, СКЛАДИРОВАНИЯ ДРЕВЕСИНЫ И ОЧИСТКИ МЕСТ РУБОК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22"/>
        <w:tabs>
          <w:tab w:val="left" w:pos="72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86" w:history="1">
        <w:r w:rsidR="0039061B" w:rsidRPr="00F9593A">
          <w:rPr>
            <w:rStyle w:val="ad"/>
            <w:noProof/>
          </w:rPr>
          <w:t>3.6.</w:t>
        </w:r>
        <w:r w:rsidR="0039061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39061B" w:rsidRPr="00F9593A">
          <w:rPr>
            <w:rStyle w:val="ad"/>
            <w:noProof/>
          </w:rPr>
          <w:t>ОПРЕДЕЛЕНИЕ ОБЪЕМОВ РУБКИ ЛЕСА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1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56352587" w:history="1">
        <w:r w:rsidR="0039061B" w:rsidRPr="00F9593A">
          <w:rPr>
            <w:rStyle w:val="ad"/>
          </w:rPr>
          <w:t>4.</w:t>
        </w:r>
        <w:r w:rsidR="0039061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9061B" w:rsidRPr="00F9593A">
          <w:rPr>
            <w:rStyle w:val="ad"/>
          </w:rPr>
          <w:t>ССЫЛКИ</w:t>
        </w:r>
        <w:r w:rsidR="0039061B">
          <w:rPr>
            <w:webHidden/>
          </w:rPr>
          <w:tab/>
        </w:r>
        <w:r>
          <w:rPr>
            <w:webHidden/>
          </w:rPr>
          <w:fldChar w:fldCharType="begin"/>
        </w:r>
        <w:r w:rsidR="0039061B">
          <w:rPr>
            <w:webHidden/>
          </w:rPr>
          <w:instrText xml:space="preserve"> PAGEREF _Toc456352587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061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39061B" w:rsidRDefault="00204871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56352588" w:history="1">
        <w:r w:rsidR="0039061B" w:rsidRPr="00F9593A">
          <w:rPr>
            <w:rStyle w:val="ad"/>
          </w:rPr>
          <w:t>ПРИЛОЖЕНИЯ</w:t>
        </w:r>
        <w:r w:rsidR="0039061B">
          <w:rPr>
            <w:webHidden/>
          </w:rPr>
          <w:tab/>
        </w:r>
        <w:r>
          <w:rPr>
            <w:webHidden/>
          </w:rPr>
          <w:fldChar w:fldCharType="begin"/>
        </w:r>
        <w:r w:rsidR="0039061B">
          <w:rPr>
            <w:webHidden/>
          </w:rPr>
          <w:instrText xml:space="preserve"> PAGEREF _Toc456352588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061B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39061B" w:rsidRDefault="00204871">
      <w:pPr>
        <w:pStyle w:val="22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89" w:history="1">
        <w:r w:rsidR="0039061B" w:rsidRPr="00F9593A">
          <w:rPr>
            <w:rStyle w:val="ad"/>
            <w:rFonts w:ascii="Arial" w:hAnsi="Arial" w:cs="Arial"/>
            <w:caps/>
            <w:noProof/>
          </w:rPr>
          <w:t>ПРИЛОЖЕНИЕ 1. ШАБЛОН «СПРАВКА ОБ ОБЪЕМЕ И ПОРОДНОМ СОСТАВЕ ВЫРУБЛЕННОЙ ДРЕВЕСИНЫ»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22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90" w:history="1">
        <w:r w:rsidR="0039061B" w:rsidRPr="00F9593A">
          <w:rPr>
            <w:rStyle w:val="ad"/>
            <w:rFonts w:ascii="Arial" w:hAnsi="Arial" w:cs="Arial"/>
            <w:caps/>
            <w:noProof/>
          </w:rPr>
          <w:t>ПРИЛОЖЕНИЕ 2. ШАБЛОН «АКТ ПЕРЕДАЧИ ДОКУМЕНТАЦИИ»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39061B" w:rsidRDefault="00204871">
      <w:pPr>
        <w:pStyle w:val="22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56352591" w:history="1">
        <w:r w:rsidR="0039061B" w:rsidRPr="00F9593A">
          <w:rPr>
            <w:rStyle w:val="ad"/>
            <w:rFonts w:ascii="Arial" w:hAnsi="Arial" w:cs="Arial"/>
            <w:caps/>
            <w:noProof/>
          </w:rPr>
          <w:t>ПРИЛОЖЕНИЕ 3. ШАБЛОН «ТИПОВАЯ ТЕХНОЛОГИЧЕСКАЯ КАРТА РАЗРАБОТКИ ЛЕСОСЕКИ»</w:t>
        </w:r>
        <w:r w:rsidR="003906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061B">
          <w:rPr>
            <w:noProof/>
            <w:webHidden/>
          </w:rPr>
          <w:instrText xml:space="preserve"> PAGEREF _Toc456352591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061B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70701" w:rsidRPr="007413B9" w:rsidRDefault="00204871" w:rsidP="003B2647">
      <w:pPr>
        <w:pStyle w:val="11"/>
        <w:jc w:val="both"/>
        <w:rPr>
          <w:rStyle w:val="ad"/>
        </w:rPr>
      </w:pPr>
      <w:r w:rsidRPr="00A80D99">
        <w:rPr>
          <w:rStyle w:val="ad"/>
        </w:rPr>
        <w:fldChar w:fldCharType="end"/>
      </w:r>
    </w:p>
    <w:p w:rsidR="00E70701" w:rsidRPr="0037492C" w:rsidRDefault="00E70701" w:rsidP="00E70701">
      <w:pPr>
        <w:sectPr w:rsidR="00E70701" w:rsidRPr="0037492C" w:rsidSect="00CF016D">
          <w:headerReference w:type="default" r:id="rId10"/>
          <w:footerReference w:type="defaul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3B2647" w:rsidRPr="00EF183D" w:rsidRDefault="003B2647" w:rsidP="003B2647">
      <w:pPr>
        <w:jc w:val="both"/>
        <w:outlineLvl w:val="0"/>
        <w:rPr>
          <w:rFonts w:ascii="Arial" w:eastAsia="Calibri" w:hAnsi="Arial" w:cs="Arial"/>
          <w:b/>
          <w:bCs/>
          <w:caps/>
          <w:sz w:val="32"/>
          <w:szCs w:val="32"/>
        </w:rPr>
      </w:pPr>
      <w:bookmarkStart w:id="6" w:name="_Toc326669173"/>
      <w:bookmarkStart w:id="7" w:name="_Toc456352570"/>
      <w:r w:rsidRPr="00EF183D">
        <w:rPr>
          <w:rFonts w:ascii="Arial" w:eastAsia="Calibri" w:hAnsi="Arial" w:cs="Arial"/>
          <w:b/>
          <w:bCs/>
          <w:sz w:val="32"/>
          <w:szCs w:val="32"/>
        </w:rPr>
        <w:lastRenderedPageBreak/>
        <w:t>ВВОДНЫЕ ПОЛОЖЕНИЯ</w:t>
      </w:r>
      <w:bookmarkEnd w:id="6"/>
      <w:bookmarkEnd w:id="7"/>
    </w:p>
    <w:p w:rsidR="003B2647" w:rsidRPr="00EF183D" w:rsidRDefault="003B2647" w:rsidP="003B2647">
      <w:pPr>
        <w:rPr>
          <w:rFonts w:eastAsia="Calibri"/>
          <w:szCs w:val="22"/>
        </w:rPr>
      </w:pPr>
    </w:p>
    <w:p w:rsidR="003B2647" w:rsidRPr="00EF183D" w:rsidRDefault="003B2647" w:rsidP="003B2647">
      <w:pPr>
        <w:rPr>
          <w:rFonts w:eastAsia="Calibri"/>
          <w:szCs w:val="22"/>
        </w:rPr>
      </w:pPr>
    </w:p>
    <w:p w:rsidR="003B2647" w:rsidRPr="00EF183D" w:rsidRDefault="003B2647" w:rsidP="003B2647">
      <w:pPr>
        <w:jc w:val="both"/>
        <w:outlineLvl w:val="1"/>
        <w:rPr>
          <w:rFonts w:ascii="Arial" w:eastAsia="Calibri" w:hAnsi="Arial" w:cs="Arial"/>
          <w:b/>
          <w:bCs/>
          <w:iCs/>
          <w:caps/>
          <w:szCs w:val="28"/>
        </w:rPr>
      </w:pPr>
      <w:bookmarkStart w:id="8" w:name="_Toc326669174"/>
      <w:bookmarkStart w:id="9" w:name="_Toc456352571"/>
      <w:r w:rsidRPr="00EF183D">
        <w:rPr>
          <w:rFonts w:ascii="Arial" w:eastAsia="Calibri" w:hAnsi="Arial" w:cs="Arial"/>
          <w:b/>
          <w:bCs/>
          <w:iCs/>
          <w:szCs w:val="28"/>
        </w:rPr>
        <w:t>ВВЕДЕНИЕ</w:t>
      </w:r>
      <w:bookmarkEnd w:id="8"/>
      <w:bookmarkEnd w:id="9"/>
    </w:p>
    <w:p w:rsidR="003B2647" w:rsidRPr="00EF183D" w:rsidRDefault="003B2647" w:rsidP="003B2647">
      <w:pPr>
        <w:tabs>
          <w:tab w:val="left" w:pos="720"/>
        </w:tabs>
        <w:ind w:right="-6"/>
        <w:jc w:val="both"/>
        <w:rPr>
          <w:rFonts w:eastAsia="Calibri"/>
          <w:szCs w:val="22"/>
        </w:rPr>
      </w:pPr>
    </w:p>
    <w:p w:rsidR="003B2647" w:rsidRPr="00EF183D" w:rsidRDefault="003B2647" w:rsidP="003B2647">
      <w:pPr>
        <w:tabs>
          <w:tab w:val="left" w:pos="720"/>
        </w:tabs>
        <w:ind w:right="-6"/>
        <w:jc w:val="both"/>
      </w:pPr>
      <w:r w:rsidRPr="00EF183D">
        <w:rPr>
          <w:rFonts w:eastAsia="Calibri"/>
          <w:szCs w:val="22"/>
        </w:rPr>
        <w:t>Настоящ</w:t>
      </w:r>
      <w:r>
        <w:rPr>
          <w:rFonts w:eastAsia="Calibri"/>
          <w:szCs w:val="22"/>
        </w:rPr>
        <w:t>ее</w:t>
      </w:r>
      <w:r w:rsidRPr="00EF183D">
        <w:rPr>
          <w:rFonts w:eastAsia="Calibri"/>
          <w:szCs w:val="22"/>
        </w:rPr>
        <w:t xml:space="preserve"> </w:t>
      </w:r>
      <w:r>
        <w:rPr>
          <w:rFonts w:eastAsia="Calibri"/>
          <w:szCs w:val="22"/>
        </w:rPr>
        <w:t>Положение</w:t>
      </w:r>
      <w:r w:rsidRPr="00EF183D">
        <w:t xml:space="preserve"> </w:t>
      </w:r>
      <w:r>
        <w:t>ООО «Славнефть-Красноярскнефтегаз»</w:t>
      </w:r>
      <w:r w:rsidRPr="00EF183D">
        <w:t xml:space="preserve"> «Порядок </w:t>
      </w:r>
      <w:r>
        <w:t xml:space="preserve">организации вырубки, </w:t>
      </w:r>
      <w:r w:rsidRPr="00EF183D">
        <w:t>учета</w:t>
      </w:r>
      <w:r>
        <w:t xml:space="preserve"> и движения</w:t>
      </w:r>
      <w:r w:rsidRPr="00EF183D">
        <w:t xml:space="preserve"> древесины» (далее</w:t>
      </w:r>
      <w:r>
        <w:t xml:space="preserve"> </w:t>
      </w:r>
      <w:r w:rsidRPr="00EF183D">
        <w:t>-</w:t>
      </w:r>
      <w:r>
        <w:t xml:space="preserve"> Положение</w:t>
      </w:r>
      <w:r w:rsidRPr="00EF183D">
        <w:t>) устанавливает:</w:t>
      </w:r>
    </w:p>
    <w:p w:rsidR="003B2647" w:rsidRPr="00EF183D" w:rsidRDefault="003B2647" w:rsidP="00C72981">
      <w:pPr>
        <w:pStyle w:val="S2"/>
        <w:numPr>
          <w:ilvl w:val="0"/>
          <w:numId w:val="4"/>
        </w:numPr>
        <w:tabs>
          <w:tab w:val="num" w:pos="541"/>
        </w:tabs>
        <w:ind w:left="539" w:hanging="358"/>
      </w:pPr>
      <w:r w:rsidRPr="00EF183D">
        <w:t xml:space="preserve">порядок взаимодействия структурных подразделений </w:t>
      </w:r>
      <w:r>
        <w:t xml:space="preserve">ООО «Славнефть-Красноярскнефтегаз», </w:t>
      </w:r>
      <w:r w:rsidRPr="00EF183D">
        <w:t>при проведении работ по освоению арендованного лесного участка и проведении работ, в ходе которых осуществляется рубка лесных насаждений;</w:t>
      </w:r>
    </w:p>
    <w:p w:rsidR="003B2647" w:rsidRPr="00EF183D" w:rsidRDefault="003B2647" w:rsidP="00C72981">
      <w:pPr>
        <w:pStyle w:val="S2"/>
        <w:numPr>
          <w:ilvl w:val="0"/>
          <w:numId w:val="4"/>
        </w:numPr>
        <w:tabs>
          <w:tab w:val="num" w:pos="541"/>
        </w:tabs>
        <w:ind w:left="539" w:hanging="358"/>
      </w:pPr>
      <w:r w:rsidRPr="00EF183D">
        <w:t xml:space="preserve">организацию документооборота </w:t>
      </w:r>
      <w:r w:rsidR="00094881" w:rsidRPr="00D542B1">
        <w:t xml:space="preserve">по </w:t>
      </w:r>
      <w:r w:rsidR="00094881">
        <w:t xml:space="preserve">оперативному </w:t>
      </w:r>
      <w:r w:rsidR="00094881" w:rsidRPr="00D542B1">
        <w:t>учету древесины</w:t>
      </w:r>
      <w:r w:rsidR="00094881">
        <w:t xml:space="preserve"> полученной </w:t>
      </w:r>
      <w:r w:rsidR="00094881" w:rsidRPr="00D542B1">
        <w:t xml:space="preserve">при </w:t>
      </w:r>
      <w:r w:rsidR="00094881" w:rsidRPr="00940FE3">
        <w:t>проведении рубок лесных насаждений</w:t>
      </w:r>
    </w:p>
    <w:p w:rsidR="003B2647" w:rsidRPr="00EF183D" w:rsidRDefault="003B2647" w:rsidP="003B2647">
      <w:pPr>
        <w:pStyle w:val="S2"/>
        <w:tabs>
          <w:tab w:val="clear" w:pos="926"/>
        </w:tabs>
        <w:spacing w:before="0"/>
        <w:ind w:left="0" w:firstLine="0"/>
      </w:pPr>
    </w:p>
    <w:p w:rsidR="003B2647" w:rsidRPr="003B2647" w:rsidRDefault="003B2647" w:rsidP="003B2647">
      <w:pPr>
        <w:jc w:val="both"/>
        <w:outlineLvl w:val="1"/>
        <w:rPr>
          <w:rFonts w:ascii="Arial" w:eastAsia="Calibri" w:hAnsi="Arial" w:cs="Arial"/>
          <w:b/>
          <w:bCs/>
          <w:iCs/>
          <w:szCs w:val="28"/>
        </w:rPr>
      </w:pPr>
      <w:bookmarkStart w:id="10" w:name="_Toc456352572"/>
      <w:r w:rsidRPr="003B2647">
        <w:rPr>
          <w:rFonts w:ascii="Arial" w:eastAsia="Calibri" w:hAnsi="Arial" w:cs="Arial"/>
          <w:b/>
          <w:bCs/>
          <w:iCs/>
          <w:szCs w:val="28"/>
        </w:rPr>
        <w:t>ЦЕЛИ</w:t>
      </w:r>
      <w:bookmarkEnd w:id="10"/>
    </w:p>
    <w:p w:rsidR="003B2647" w:rsidRPr="00EF183D" w:rsidRDefault="003B2647" w:rsidP="003B2647">
      <w:pPr>
        <w:tabs>
          <w:tab w:val="num" w:pos="1260"/>
        </w:tabs>
        <w:suppressAutoHyphens/>
        <w:autoSpaceDE w:val="0"/>
        <w:autoSpaceDN w:val="0"/>
        <w:adjustRightInd w:val="0"/>
        <w:jc w:val="both"/>
      </w:pPr>
    </w:p>
    <w:p w:rsidR="003B2647" w:rsidRPr="00EF183D" w:rsidRDefault="003B2647" w:rsidP="003B2647">
      <w:pPr>
        <w:pStyle w:val="BodyText31"/>
        <w:suppressAutoHyphens/>
        <w:spacing w:line="288" w:lineRule="auto"/>
        <w:jc w:val="both"/>
      </w:pPr>
      <w:r w:rsidRPr="00EF183D">
        <w:t xml:space="preserve">Целью настоящей </w:t>
      </w:r>
      <w:r>
        <w:t>Положения</w:t>
      </w:r>
      <w:r w:rsidRPr="00EF183D">
        <w:t xml:space="preserve"> является установл</w:t>
      </w:r>
      <w:r>
        <w:t xml:space="preserve">ение порядка учета древесины, в </w:t>
      </w:r>
      <w:r w:rsidRPr="00EF183D">
        <w:t>связи с чем устанавливаются:</w:t>
      </w:r>
    </w:p>
    <w:p w:rsidR="003B2647" w:rsidRPr="00D77AB8" w:rsidRDefault="003B2647" w:rsidP="00C72981">
      <w:pPr>
        <w:pStyle w:val="S2"/>
        <w:numPr>
          <w:ilvl w:val="0"/>
          <w:numId w:val="4"/>
        </w:numPr>
        <w:tabs>
          <w:tab w:val="num" w:pos="541"/>
        </w:tabs>
        <w:ind w:left="539" w:hanging="358"/>
      </w:pPr>
      <w:r w:rsidRPr="00EF183D">
        <w:t xml:space="preserve">требования к порядку </w:t>
      </w:r>
      <w:r w:rsidR="00094881" w:rsidRPr="00EB5492">
        <w:t xml:space="preserve">ведения </w:t>
      </w:r>
      <w:r w:rsidR="00094881">
        <w:t xml:space="preserve">оперативного </w:t>
      </w:r>
      <w:r w:rsidR="00094881" w:rsidRPr="00EB5492">
        <w:t xml:space="preserve">учета </w:t>
      </w:r>
      <w:r w:rsidR="00094881">
        <w:t>древесины, полученной в результате рубки лесных насаждений</w:t>
      </w:r>
      <w:r w:rsidRPr="00D77AB8">
        <w:t>.</w:t>
      </w:r>
      <w:bookmarkStart w:id="11" w:name="_Toc145819183"/>
      <w:bookmarkStart w:id="12" w:name="_Toc154900430"/>
    </w:p>
    <w:p w:rsidR="003B2647" w:rsidRPr="00D77AB8" w:rsidRDefault="003B2647" w:rsidP="00C72981">
      <w:pPr>
        <w:pStyle w:val="S2"/>
        <w:numPr>
          <w:ilvl w:val="0"/>
          <w:numId w:val="4"/>
        </w:numPr>
        <w:tabs>
          <w:tab w:val="num" w:pos="541"/>
        </w:tabs>
        <w:spacing w:before="0"/>
        <w:ind w:left="539" w:hanging="358"/>
      </w:pPr>
      <w:r w:rsidRPr="00D77AB8">
        <w:t>порядок взаимодействия структурных подразделений ООО «Славнефть-Красноярскнефтегаз» при организации и проведении работ, в ходе которых осуществляется рубка лесных насаждений.</w:t>
      </w:r>
    </w:p>
    <w:p w:rsidR="003B2647" w:rsidRPr="00D77AB8" w:rsidRDefault="003B2647" w:rsidP="003B2647">
      <w:pPr>
        <w:suppressAutoHyphens/>
        <w:jc w:val="both"/>
      </w:pPr>
    </w:p>
    <w:p w:rsidR="003B2647" w:rsidRPr="003B2647" w:rsidRDefault="003B2647" w:rsidP="003B2647">
      <w:pPr>
        <w:jc w:val="both"/>
        <w:outlineLvl w:val="1"/>
        <w:rPr>
          <w:rFonts w:ascii="Arial" w:eastAsia="Calibri" w:hAnsi="Arial" w:cs="Arial"/>
          <w:b/>
          <w:bCs/>
          <w:iCs/>
          <w:szCs w:val="28"/>
        </w:rPr>
      </w:pPr>
      <w:bookmarkStart w:id="13" w:name="_Toc456352573"/>
      <w:bookmarkEnd w:id="11"/>
      <w:bookmarkEnd w:id="12"/>
      <w:r w:rsidRPr="003B2647">
        <w:rPr>
          <w:rFonts w:ascii="Arial" w:eastAsia="Calibri" w:hAnsi="Arial" w:cs="Arial"/>
          <w:b/>
          <w:bCs/>
          <w:iCs/>
          <w:szCs w:val="28"/>
        </w:rPr>
        <w:t>ЗАДАЧИ</w:t>
      </w:r>
      <w:bookmarkEnd w:id="13"/>
    </w:p>
    <w:p w:rsidR="003B2647" w:rsidRPr="00D77AB8" w:rsidRDefault="003B2647" w:rsidP="003B2647">
      <w:pPr>
        <w:suppressAutoHyphens/>
        <w:spacing w:line="276" w:lineRule="auto"/>
        <w:jc w:val="both"/>
      </w:pPr>
    </w:p>
    <w:p w:rsidR="003B2647" w:rsidRPr="00D77AB8" w:rsidRDefault="003B2647" w:rsidP="003B2647">
      <w:pPr>
        <w:suppressAutoHyphens/>
        <w:jc w:val="both"/>
      </w:pPr>
      <w:r w:rsidRPr="00D77AB8">
        <w:t>Задачами настоящего Положения являются:</w:t>
      </w:r>
    </w:p>
    <w:p w:rsidR="003B2647" w:rsidRPr="00D77AB8" w:rsidRDefault="00094881" w:rsidP="00C72981">
      <w:pPr>
        <w:pStyle w:val="S2"/>
        <w:numPr>
          <w:ilvl w:val="0"/>
          <w:numId w:val="4"/>
        </w:numPr>
        <w:tabs>
          <w:tab w:val="num" w:pos="541"/>
        </w:tabs>
        <w:ind w:left="539" w:hanging="358"/>
      </w:pPr>
      <w:bookmarkStart w:id="14" w:name="_Toc145819184"/>
      <w:bookmarkStart w:id="15" w:name="_Toc154900431"/>
      <w:r w:rsidRPr="00A40570">
        <w:t>создани</w:t>
      </w:r>
      <w:r>
        <w:t>е</w:t>
      </w:r>
      <w:r w:rsidRPr="00A40570">
        <w:t xml:space="preserve"> единых правил построения системы взаимодействия </w:t>
      </w:r>
      <w:r>
        <w:t xml:space="preserve">структурных </w:t>
      </w:r>
      <w:r w:rsidRPr="00A40570">
        <w:t xml:space="preserve">подразделений </w:t>
      </w:r>
      <w:r>
        <w:t xml:space="preserve">ООО «Славнефть-Красноярскнефтегаз» </w:t>
      </w:r>
      <w:r w:rsidRPr="00A40570">
        <w:rPr>
          <w:spacing w:val="-3"/>
        </w:rPr>
        <w:t xml:space="preserve">при </w:t>
      </w:r>
      <w:r>
        <w:rPr>
          <w:spacing w:val="-3"/>
        </w:rPr>
        <w:t>проведении рубок лесных насаждений</w:t>
      </w:r>
      <w:r w:rsidR="003B2647" w:rsidRPr="00D77AB8">
        <w:t>;</w:t>
      </w:r>
    </w:p>
    <w:p w:rsidR="003B2647" w:rsidRDefault="003B2647" w:rsidP="00C72981">
      <w:pPr>
        <w:pStyle w:val="S2"/>
        <w:numPr>
          <w:ilvl w:val="0"/>
          <w:numId w:val="4"/>
        </w:numPr>
        <w:tabs>
          <w:tab w:val="num" w:pos="541"/>
        </w:tabs>
        <w:ind w:left="539" w:hanging="358"/>
      </w:pPr>
      <w:r w:rsidRPr="00D77AB8">
        <w:t>описание порядка документооборота в случаях рубок лесных насаждений согласно договорам купли-продажи, заключенных ООО «Славнефть-Красноярскнефтегаз» с с</w:t>
      </w:r>
      <w:r w:rsidR="00094881">
        <w:t>обственниками лесных насаждений;</w:t>
      </w:r>
    </w:p>
    <w:p w:rsidR="00094881" w:rsidRPr="00D77AB8" w:rsidRDefault="00094881" w:rsidP="00C72981">
      <w:pPr>
        <w:pStyle w:val="S2"/>
        <w:numPr>
          <w:ilvl w:val="0"/>
          <w:numId w:val="4"/>
        </w:numPr>
        <w:tabs>
          <w:tab w:val="num" w:pos="541"/>
        </w:tabs>
        <w:ind w:left="539" w:hanging="358"/>
      </w:pPr>
      <w:r w:rsidRPr="0050727A">
        <w:rPr>
          <w:color w:val="000000"/>
        </w:rPr>
        <w:t xml:space="preserve">установление и описание порядка документооборота для </w:t>
      </w:r>
      <w:r>
        <w:rPr>
          <w:color w:val="000000"/>
        </w:rPr>
        <w:t>проведения оперативного учета древесины.</w:t>
      </w:r>
    </w:p>
    <w:p w:rsidR="003B2647" w:rsidRPr="00D77AB8" w:rsidRDefault="003B2647" w:rsidP="00094881">
      <w:pPr>
        <w:tabs>
          <w:tab w:val="left" w:pos="3105"/>
        </w:tabs>
        <w:suppressAutoHyphens/>
        <w:jc w:val="both"/>
        <w:rPr>
          <w:color w:val="000000"/>
        </w:rPr>
      </w:pPr>
    </w:p>
    <w:p w:rsidR="003B2647" w:rsidRPr="003B2647" w:rsidRDefault="003B2647" w:rsidP="003B2647">
      <w:pPr>
        <w:jc w:val="both"/>
        <w:outlineLvl w:val="1"/>
        <w:rPr>
          <w:rFonts w:ascii="Arial" w:eastAsia="Calibri" w:hAnsi="Arial" w:cs="Arial"/>
          <w:b/>
          <w:bCs/>
          <w:iCs/>
          <w:szCs w:val="28"/>
        </w:rPr>
      </w:pPr>
      <w:bookmarkStart w:id="16" w:name="_Toc456352574"/>
      <w:bookmarkEnd w:id="14"/>
      <w:bookmarkEnd w:id="15"/>
      <w:r w:rsidRPr="003B2647">
        <w:rPr>
          <w:rFonts w:ascii="Arial" w:eastAsia="Calibri" w:hAnsi="Arial" w:cs="Arial"/>
          <w:b/>
          <w:bCs/>
          <w:iCs/>
          <w:szCs w:val="28"/>
        </w:rPr>
        <w:t>ОБЛАСТЬ ДЕЙСТВИЯ</w:t>
      </w:r>
      <w:bookmarkEnd w:id="16"/>
    </w:p>
    <w:p w:rsidR="003B2647" w:rsidRPr="00D77AB8" w:rsidRDefault="003B2647" w:rsidP="003B2647">
      <w:pPr>
        <w:tabs>
          <w:tab w:val="num" w:pos="1260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094881" w:rsidRPr="00094881" w:rsidRDefault="00094881" w:rsidP="00094881">
      <w:pPr>
        <w:pStyle w:val="afc"/>
        <w:suppressAutoHyphens/>
        <w:spacing w:before="240" w:after="0"/>
        <w:jc w:val="both"/>
        <w:rPr>
          <w:rFonts w:ascii="Times New Roman CYR" w:hAnsi="Times New Roman CYR" w:cs="Times New Roman CYR"/>
        </w:rPr>
      </w:pPr>
      <w:r w:rsidRPr="00094881">
        <w:rPr>
          <w:rFonts w:ascii="Times New Roman CYR" w:hAnsi="Times New Roman CYR" w:cs="Times New Roman CYR"/>
        </w:rPr>
        <w:t>Положение обязательно для исполнения структурными подразделениями ООО «Славнефть-Красноярскнефтегаз», осуществляющими деятельность по эксплуатации лесов, в результате которой происходит вырубка лесных насаждений, задействованными в процессах заключения договоров аренды лесных участков и договоров купли-продажи лесных насаждений</w:t>
      </w:r>
      <w:r w:rsidR="005C76A5">
        <w:rPr>
          <w:rFonts w:ascii="Times New Roman CYR" w:hAnsi="Times New Roman CYR" w:cs="Times New Roman CYR"/>
        </w:rPr>
        <w:t>.</w:t>
      </w:r>
    </w:p>
    <w:p w:rsidR="00094881" w:rsidRPr="00094881" w:rsidRDefault="00094881" w:rsidP="00094881">
      <w:pPr>
        <w:pStyle w:val="afc"/>
        <w:suppressAutoHyphens/>
        <w:spacing w:before="240" w:after="0"/>
        <w:jc w:val="both"/>
        <w:rPr>
          <w:rFonts w:ascii="Times New Roman CYR" w:hAnsi="Times New Roman CYR" w:cs="Times New Roman CYR"/>
        </w:rPr>
      </w:pPr>
      <w:r w:rsidRPr="00D542B1">
        <w:rPr>
          <w:rFonts w:ascii="Times New Roman CYR" w:hAnsi="Times New Roman CYR" w:cs="Times New Roman CYR"/>
        </w:rPr>
        <w:t>Организационн</w:t>
      </w:r>
      <w:r>
        <w:rPr>
          <w:rFonts w:ascii="Times New Roman CYR" w:hAnsi="Times New Roman CYR" w:cs="Times New Roman CYR"/>
        </w:rPr>
        <w:t xml:space="preserve">ые, </w:t>
      </w:r>
      <w:r w:rsidRPr="00D542B1">
        <w:rPr>
          <w:rFonts w:ascii="Times New Roman CYR" w:hAnsi="Times New Roman CYR" w:cs="Times New Roman CYR"/>
        </w:rPr>
        <w:t>распорядительные и локальные нормативные документы не должны противоречить настояще</w:t>
      </w:r>
      <w:r>
        <w:rPr>
          <w:rFonts w:ascii="Times New Roman CYR" w:hAnsi="Times New Roman CYR" w:cs="Times New Roman CYR"/>
        </w:rPr>
        <w:t>му</w:t>
      </w:r>
      <w:r w:rsidRPr="00D542B1">
        <w:rPr>
          <w:rFonts w:ascii="Times New Roman CYR" w:hAnsi="Times New Roman CYR" w:cs="Times New Roman CYR"/>
        </w:rPr>
        <w:t xml:space="preserve"> </w:t>
      </w:r>
      <w:r w:rsidRPr="00094881">
        <w:rPr>
          <w:rFonts w:ascii="Times New Roman CYR" w:hAnsi="Times New Roman CYR" w:cs="Times New Roman CYR"/>
        </w:rPr>
        <w:t>Положению</w:t>
      </w:r>
      <w:r w:rsidRPr="00D542B1">
        <w:rPr>
          <w:rFonts w:ascii="Times New Roman CYR" w:hAnsi="Times New Roman CYR" w:cs="Times New Roman CYR"/>
        </w:rPr>
        <w:t>.</w:t>
      </w:r>
    </w:p>
    <w:p w:rsidR="00094881" w:rsidRPr="00094881" w:rsidRDefault="00094881" w:rsidP="00094881">
      <w:pPr>
        <w:pStyle w:val="afc"/>
        <w:suppressAutoHyphens/>
        <w:spacing w:before="240" w:after="0"/>
        <w:jc w:val="both"/>
        <w:rPr>
          <w:rFonts w:ascii="Times New Roman CYR" w:hAnsi="Times New Roman CYR" w:cs="Times New Roman CYR"/>
        </w:rPr>
      </w:pPr>
      <w:r w:rsidRPr="00094881">
        <w:rPr>
          <w:rFonts w:ascii="Times New Roman CYR" w:hAnsi="Times New Roman CYR" w:cs="Times New Roman CYR"/>
        </w:rPr>
        <w:lastRenderedPageBreak/>
        <w:t>Структурные подразделения Общества при оформлении договоров с подрядными организациями, выполняющими подготовительные лесосечные работы, обязаны включать в условия договоров пункт о неукоснительном выполнении требований настоящего Положения подрядными организациями.</w:t>
      </w:r>
    </w:p>
    <w:p w:rsidR="00094881" w:rsidRPr="00094881" w:rsidRDefault="00094881" w:rsidP="00094881">
      <w:pPr>
        <w:pStyle w:val="afc"/>
        <w:suppressAutoHyphens/>
        <w:spacing w:before="240" w:after="0"/>
        <w:jc w:val="both"/>
        <w:rPr>
          <w:rFonts w:ascii="Times New Roman CYR" w:hAnsi="Times New Roman CYR" w:cs="Times New Roman CYR"/>
        </w:rPr>
      </w:pPr>
      <w:r w:rsidRPr="00094881">
        <w:rPr>
          <w:rFonts w:ascii="Times New Roman CYR" w:hAnsi="Times New Roman CYR" w:cs="Times New Roman CYR"/>
        </w:rPr>
        <w:t>Действие Положения не распространяется на действия в отношении лесных участков осуществляемые в рамках производства сейсморазведочных работ. Условия исполнения требований по учету древесины на таких участках определяются договором подряда на проведение сейсморазведочных работ.</w:t>
      </w:r>
    </w:p>
    <w:p w:rsidR="003B2647" w:rsidRPr="00094881" w:rsidRDefault="003B2647" w:rsidP="00094881">
      <w:pPr>
        <w:pStyle w:val="afc"/>
        <w:suppressAutoHyphens/>
        <w:spacing w:before="240" w:after="0"/>
        <w:jc w:val="both"/>
        <w:rPr>
          <w:rFonts w:ascii="Times New Roman CYR" w:hAnsi="Times New Roman CYR" w:cs="Times New Roman CYR"/>
        </w:rPr>
      </w:pPr>
      <w:r w:rsidRPr="00094881">
        <w:rPr>
          <w:rFonts w:ascii="Times New Roman CYR" w:hAnsi="Times New Roman CYR" w:cs="Times New Roman CYR"/>
        </w:rPr>
        <w:t>Положение обязательно для исполнения структурными подразделениями ООО «Славнефть-Красноярскнефтегаз», осуществляющими деятельность по эксплуатации лесов, в результате которой происходит вырубка лесных насаждений, задействованными в процессах заключения договоров аренды лесных участков и договоров купли-продажи лесных насаждений</w:t>
      </w:r>
      <w:r w:rsidR="00017B91">
        <w:rPr>
          <w:rFonts w:ascii="Times New Roman CYR" w:hAnsi="Times New Roman CYR" w:cs="Times New Roman CYR"/>
        </w:rPr>
        <w:t>.</w:t>
      </w:r>
    </w:p>
    <w:p w:rsidR="003B2647" w:rsidRPr="00094881" w:rsidRDefault="003B2647" w:rsidP="00094881">
      <w:pPr>
        <w:pStyle w:val="afc"/>
        <w:suppressAutoHyphens/>
        <w:spacing w:before="240" w:after="0"/>
        <w:jc w:val="both"/>
        <w:rPr>
          <w:rFonts w:ascii="Times New Roman CYR" w:hAnsi="Times New Roman CYR" w:cs="Times New Roman CYR"/>
        </w:rPr>
      </w:pPr>
      <w:r w:rsidRPr="00094881">
        <w:rPr>
          <w:rFonts w:ascii="Times New Roman CYR" w:hAnsi="Times New Roman CYR" w:cs="Times New Roman CYR"/>
        </w:rPr>
        <w:t>Действие настоящего Положения не распространяется на неликвидную древесину, включая древесину, образованную в результате ликвидации и локализации аварийных ситуаций на объектах ООО</w:t>
      </w:r>
      <w:r w:rsidR="00017B91">
        <w:rPr>
          <w:rFonts w:ascii="Times New Roman CYR" w:hAnsi="Times New Roman CYR" w:cs="Times New Roman CYR"/>
        </w:rPr>
        <w:t xml:space="preserve"> «Славнефть-Красноярскнефтегаз», а также порубочные древесные остатки.</w:t>
      </w:r>
    </w:p>
    <w:p w:rsidR="003B2647" w:rsidRPr="00D77AB8" w:rsidRDefault="003B2647" w:rsidP="003B2647">
      <w:pPr>
        <w:tabs>
          <w:tab w:val="left" w:pos="720"/>
        </w:tabs>
        <w:ind w:right="-6"/>
        <w:jc w:val="both"/>
        <w:rPr>
          <w:rFonts w:eastAsia="Calibri"/>
          <w:szCs w:val="22"/>
        </w:rPr>
      </w:pPr>
    </w:p>
    <w:p w:rsidR="003B2647" w:rsidRPr="003B2647" w:rsidRDefault="003B2647" w:rsidP="003B2647">
      <w:pPr>
        <w:jc w:val="both"/>
        <w:outlineLvl w:val="1"/>
        <w:rPr>
          <w:rFonts w:ascii="Arial" w:eastAsia="Calibri" w:hAnsi="Arial" w:cs="Arial"/>
          <w:b/>
          <w:bCs/>
          <w:iCs/>
          <w:szCs w:val="28"/>
        </w:rPr>
      </w:pPr>
      <w:bookmarkStart w:id="17" w:name="_Toc326669178"/>
      <w:bookmarkStart w:id="18" w:name="_Toc456352575"/>
      <w:r w:rsidRPr="00D77AB8">
        <w:rPr>
          <w:rFonts w:ascii="Arial" w:eastAsia="Calibri" w:hAnsi="Arial" w:cs="Arial"/>
          <w:b/>
          <w:bCs/>
          <w:iCs/>
          <w:szCs w:val="28"/>
        </w:rPr>
        <w:t>ПЕРИОД ДЕЙСТВИЯ И ПОРЯДОК ВНЕСЕНИЯ ИЗМЕНЕНИЙ</w:t>
      </w:r>
      <w:bookmarkEnd w:id="17"/>
      <w:bookmarkEnd w:id="18"/>
    </w:p>
    <w:p w:rsidR="003B2647" w:rsidRPr="00D77AB8" w:rsidRDefault="003B2647" w:rsidP="003B2647">
      <w:pPr>
        <w:rPr>
          <w:rFonts w:eastAsia="Calibri"/>
          <w:szCs w:val="22"/>
        </w:rPr>
      </w:pPr>
    </w:p>
    <w:p w:rsidR="003B2647" w:rsidRPr="00D77AB8" w:rsidRDefault="003B2647" w:rsidP="003B2647">
      <w:pPr>
        <w:pStyle w:val="000"/>
        <w:spacing w:after="0"/>
        <w:ind w:firstLine="0"/>
      </w:pPr>
      <w:r w:rsidRPr="00D77AB8">
        <w:t>Настоящие положение является локальным нормативным документом постоянного действия.</w:t>
      </w:r>
    </w:p>
    <w:p w:rsidR="003B2647" w:rsidRPr="00D77AB8" w:rsidRDefault="003B2647" w:rsidP="003B2647">
      <w:pPr>
        <w:pStyle w:val="000"/>
        <w:spacing w:before="240" w:after="0"/>
        <w:ind w:firstLine="0"/>
      </w:pPr>
      <w:r w:rsidRPr="00D77AB8">
        <w:t>Положение утверждается и вводится в действие в ООО «Славнефть-Красноярскнефтегаз» приказом генерального директора ООО «Славнефть-Красноярскнефтегаз».</w:t>
      </w:r>
    </w:p>
    <w:p w:rsidR="003B2647" w:rsidRPr="00D77AB8" w:rsidRDefault="003B2647" w:rsidP="003B2647">
      <w:pPr>
        <w:pStyle w:val="000"/>
        <w:spacing w:after="0"/>
        <w:ind w:firstLine="0"/>
      </w:pPr>
      <w:r w:rsidRPr="00D77AB8">
        <w:t>Положение признается утратившей силу в ООО «Славнефть-Красноярскнефтегаз» на основании приказа генерального директора ООО «Славнефть-Красноярскнефтегаз».</w:t>
      </w:r>
    </w:p>
    <w:p w:rsidR="003B2647" w:rsidRPr="00D77AB8" w:rsidRDefault="003B2647" w:rsidP="003B2647">
      <w:pPr>
        <w:pStyle w:val="000"/>
        <w:spacing w:before="240" w:after="0"/>
        <w:ind w:firstLine="0"/>
      </w:pPr>
      <w:r w:rsidRPr="00D77AB8">
        <w:t>Изменения в Положение вносятся приказом генерального директора ООО «Славнефть-Красноярскнефтегаз».</w:t>
      </w:r>
    </w:p>
    <w:p w:rsidR="003B2647" w:rsidRPr="00D77AB8" w:rsidRDefault="003B2647" w:rsidP="003B2647">
      <w:pPr>
        <w:jc w:val="both"/>
      </w:pPr>
      <w:r w:rsidRPr="00D77AB8">
        <w:rPr>
          <w:color w:val="000000"/>
        </w:rPr>
        <w:t xml:space="preserve">Инициаторами внесения изменений в </w:t>
      </w:r>
      <w:r w:rsidRPr="00D77AB8">
        <w:t>Положение</w:t>
      </w:r>
      <w:r w:rsidRPr="00D77AB8">
        <w:rPr>
          <w:rFonts w:ascii="Arial" w:hAnsi="Arial" w:cs="Arial"/>
          <w:b/>
          <w:i/>
          <w:color w:val="000000"/>
          <w:sz w:val="20"/>
          <w:szCs w:val="20"/>
        </w:rPr>
        <w:t xml:space="preserve"> </w:t>
      </w:r>
      <w:r w:rsidRPr="00D77AB8">
        <w:rPr>
          <w:color w:val="000000"/>
        </w:rPr>
        <w:t xml:space="preserve">являются </w:t>
      </w:r>
      <w:r w:rsidRPr="00D77AB8">
        <w:t>структурные подразделения ООО «Славнефть-Красноярскнефтегаз». Изменения в Положение вносятся в случаях: изменения законодательства РФ; изменения организационной структуры или полномочий руководителей ООО «Славнефть-Красноярскнефтегаз»; совершенствования системы нормативного обеспечения бизнеса и т.п.</w:t>
      </w:r>
    </w:p>
    <w:p w:rsidR="003B2647" w:rsidRPr="00EF183D" w:rsidRDefault="003B2647" w:rsidP="003B2647">
      <w:pPr>
        <w:spacing w:before="240"/>
        <w:jc w:val="both"/>
      </w:pPr>
      <w:r w:rsidRPr="00D77AB8">
        <w:t xml:space="preserve">Ответственность за поддержание настоящего Положения в актуальном состоянии и </w:t>
      </w:r>
      <w:proofErr w:type="gramStart"/>
      <w:r w:rsidRPr="00D77AB8">
        <w:t>контроль за</w:t>
      </w:r>
      <w:proofErr w:type="gramEnd"/>
      <w:r w:rsidRPr="00D77AB8">
        <w:t xml:space="preserve"> исполнением его требований возлагается на службу заместителя генерального директора по капитальному строительству, службу заместителя генерального директора по бурению и служба главного геолога в пределах их компетенций.</w:t>
      </w:r>
    </w:p>
    <w:p w:rsidR="00E70701" w:rsidRDefault="00E70701" w:rsidP="00E70701">
      <w:pPr>
        <w:jc w:val="both"/>
        <w:sectPr w:rsidR="00E70701" w:rsidSect="00B1041D">
          <w:headerReference w:type="default" r:id="rId12"/>
          <w:footerReference w:type="default" r:id="rId13"/>
          <w:pgSz w:w="11906" w:h="16838" w:code="9"/>
          <w:pgMar w:top="510" w:right="1021" w:bottom="993" w:left="1247" w:header="737" w:footer="680" w:gutter="0"/>
          <w:cols w:space="708"/>
          <w:docGrid w:linePitch="360"/>
        </w:sectPr>
      </w:pPr>
    </w:p>
    <w:p w:rsidR="00C5083C" w:rsidRPr="00EF183D" w:rsidRDefault="00C5083C" w:rsidP="00C72981">
      <w:pPr>
        <w:numPr>
          <w:ilvl w:val="0"/>
          <w:numId w:val="6"/>
        </w:numPr>
        <w:tabs>
          <w:tab w:val="left" w:pos="360"/>
        </w:tabs>
        <w:jc w:val="both"/>
        <w:outlineLvl w:val="0"/>
        <w:rPr>
          <w:rFonts w:ascii="Arial" w:eastAsia="Calibri" w:hAnsi="Arial" w:cs="Arial"/>
          <w:b/>
          <w:bCs/>
          <w:caps/>
          <w:sz w:val="32"/>
          <w:szCs w:val="32"/>
        </w:rPr>
      </w:pPr>
      <w:bookmarkStart w:id="19" w:name="_Toc149979454"/>
      <w:bookmarkStart w:id="20" w:name="_Toc149981755"/>
      <w:bookmarkStart w:id="21" w:name="_Toc149983143"/>
      <w:bookmarkStart w:id="22" w:name="_Toc150914942"/>
      <w:bookmarkStart w:id="23" w:name="_Toc156727019"/>
      <w:bookmarkStart w:id="24" w:name="_Toc164238418"/>
      <w:bookmarkStart w:id="25" w:name="_Toc326669179"/>
      <w:bookmarkStart w:id="26" w:name="_Toc456352576"/>
      <w:bookmarkStart w:id="27" w:name="_Toc149983192"/>
      <w:bookmarkStart w:id="28" w:name="_Toc149985386"/>
      <w:r w:rsidRPr="00EF183D">
        <w:rPr>
          <w:rFonts w:ascii="Arial" w:eastAsia="Calibri" w:hAnsi="Arial" w:cs="Arial"/>
          <w:b/>
          <w:bCs/>
          <w:sz w:val="32"/>
          <w:szCs w:val="32"/>
        </w:rPr>
        <w:lastRenderedPageBreak/>
        <w:t>ТЕРМИНЫ И ОПРЕДЕЛЕНИЯ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C5083C" w:rsidRPr="00EF183D" w:rsidRDefault="00C5083C" w:rsidP="00C5083C">
      <w:pPr>
        <w:suppressAutoHyphens/>
        <w:autoSpaceDE w:val="0"/>
        <w:autoSpaceDN w:val="0"/>
        <w:adjustRightInd w:val="0"/>
        <w:jc w:val="both"/>
        <w:rPr>
          <w:caps/>
          <w:color w:val="000000"/>
        </w:rPr>
      </w:pPr>
    </w:p>
    <w:p w:rsidR="00C5083C" w:rsidRPr="00EF183D" w:rsidRDefault="00C5083C" w:rsidP="00C5083C">
      <w:pPr>
        <w:jc w:val="both"/>
      </w:pPr>
      <w:bookmarkStart w:id="29" w:name="_Toc206661979"/>
      <w:bookmarkStart w:id="30" w:name="_Toc206909870"/>
      <w:bookmarkStart w:id="31" w:name="_Toc207018397"/>
      <w:bookmarkStart w:id="32" w:name="_Toc207019439"/>
      <w:bookmarkStart w:id="33" w:name="_Toc207019631"/>
      <w:bookmarkStart w:id="34" w:name="_Toc207078019"/>
      <w:bookmarkStart w:id="35" w:name="_Toc207078163"/>
      <w:bookmarkStart w:id="36" w:name="_Toc210464531"/>
      <w:bookmarkStart w:id="37" w:name="_Toc210465212"/>
      <w:bookmarkStart w:id="38" w:name="_Toc211230159"/>
      <w:bookmarkStart w:id="39" w:name="_Toc211412377"/>
    </w:p>
    <w:p w:rsidR="00C5083C" w:rsidRPr="00EF183D" w:rsidRDefault="00C5083C" w:rsidP="00C5083C">
      <w:pPr>
        <w:suppressAutoHyphens/>
        <w:autoSpaceDE w:val="0"/>
        <w:autoSpaceDN w:val="0"/>
        <w:adjustRightInd w:val="0"/>
        <w:jc w:val="both"/>
        <w:rPr>
          <w:rFonts w:cs="Arial"/>
          <w:b/>
          <w:bCs/>
          <w:i/>
          <w:color w:val="000000"/>
          <w:szCs w:val="20"/>
        </w:rPr>
      </w:pPr>
      <w:r w:rsidRPr="00EF183D">
        <w:rPr>
          <w:rFonts w:ascii="Arial" w:hAnsi="Arial" w:cs="Arial"/>
          <w:b/>
          <w:i/>
          <w:caps/>
          <w:sz w:val="20"/>
          <w:szCs w:val="20"/>
        </w:rPr>
        <w:t>Деловая древесина</w:t>
      </w:r>
      <w:r w:rsidRPr="00EF183D">
        <w:rPr>
          <w:rFonts w:cs="Arial"/>
          <w:b/>
          <w:bCs/>
          <w:i/>
          <w:color w:val="000000"/>
          <w:szCs w:val="20"/>
        </w:rPr>
        <w:t xml:space="preserve"> </w:t>
      </w:r>
      <w:r w:rsidRPr="00EF183D">
        <w:rPr>
          <w:rFonts w:cs="Arial"/>
          <w:b/>
          <w:bCs/>
          <w:i/>
          <w:color w:val="000000"/>
          <w:szCs w:val="20"/>
        </w:rPr>
        <w:noBreakHyphen/>
        <w:t xml:space="preserve"> </w:t>
      </w:r>
      <w:r w:rsidRPr="00EF183D">
        <w:rPr>
          <w:color w:val="000000"/>
        </w:rPr>
        <w:t>часть ствола дерева, определенных размеров и качества, являющаяся конечным продуктом лесозаготовительного процесса или используемая как полуфабрикат для производства товарной продукции различных видов.</w:t>
      </w:r>
    </w:p>
    <w:p w:rsidR="00C5083C" w:rsidRDefault="00C5083C" w:rsidP="00C5083C">
      <w:pPr>
        <w:suppressAutoHyphens/>
        <w:autoSpaceDE w:val="0"/>
        <w:autoSpaceDN w:val="0"/>
        <w:adjustRightInd w:val="0"/>
        <w:jc w:val="both"/>
        <w:rPr>
          <w:rFonts w:cs="Arial"/>
          <w:bCs/>
          <w:szCs w:val="20"/>
        </w:rPr>
      </w:pPr>
    </w:p>
    <w:p w:rsidR="00C5083C" w:rsidRPr="00EB17DA" w:rsidRDefault="00C5083C" w:rsidP="00C5083C">
      <w:pPr>
        <w:jc w:val="both"/>
      </w:pPr>
      <w:r w:rsidRPr="00EB17DA">
        <w:rPr>
          <w:rFonts w:ascii="Arial" w:hAnsi="Arial" w:cs="Arial"/>
          <w:b/>
          <w:bCs/>
          <w:i/>
          <w:iCs/>
          <w:caps/>
          <w:sz w:val="20"/>
          <w:szCs w:val="20"/>
        </w:rPr>
        <w:t>Дровяная (неделовая) древесина</w:t>
      </w:r>
      <w:r w:rsidRPr="00EB17DA">
        <w:rPr>
          <w:b/>
          <w:bCs/>
          <w:i/>
          <w:iCs/>
        </w:rPr>
        <w:t xml:space="preserve"> </w:t>
      </w:r>
      <w:r w:rsidRPr="00EB17DA">
        <w:rPr>
          <w:b/>
          <w:bCs/>
          <w:i/>
          <w:iCs/>
        </w:rPr>
        <w:noBreakHyphen/>
      </w:r>
      <w:r w:rsidRPr="00EB17DA">
        <w:t xml:space="preserve"> часть ствола с пороками древесины вместе с его вершиной.</w:t>
      </w:r>
    </w:p>
    <w:p w:rsidR="00C5083C" w:rsidRPr="00EF183D" w:rsidRDefault="00C5083C" w:rsidP="00C5083C">
      <w:pPr>
        <w:suppressAutoHyphens/>
        <w:autoSpaceDE w:val="0"/>
        <w:autoSpaceDN w:val="0"/>
        <w:adjustRightInd w:val="0"/>
        <w:jc w:val="both"/>
        <w:rPr>
          <w:rFonts w:cs="Arial"/>
          <w:bCs/>
          <w:szCs w:val="20"/>
        </w:rPr>
      </w:pPr>
    </w:p>
    <w:p w:rsidR="00C5083C" w:rsidRPr="00EF183D" w:rsidRDefault="00C5083C" w:rsidP="00C5083C">
      <w:pPr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EF183D">
        <w:rPr>
          <w:rFonts w:ascii="Arial" w:hAnsi="Arial" w:cs="Arial"/>
          <w:b/>
          <w:i/>
          <w:caps/>
          <w:sz w:val="20"/>
          <w:szCs w:val="20"/>
        </w:rPr>
        <w:t>Корневой лес</w:t>
      </w:r>
      <w:r w:rsidRPr="00EF183D">
        <w:rPr>
          <w:rFonts w:cs="Arial"/>
          <w:b/>
          <w:bCs/>
          <w:i/>
          <w:color w:val="000000"/>
          <w:szCs w:val="20"/>
        </w:rPr>
        <w:t xml:space="preserve"> </w:t>
      </w:r>
      <w:r w:rsidRPr="00EF183D">
        <w:rPr>
          <w:rFonts w:cs="Arial"/>
          <w:b/>
          <w:bCs/>
          <w:i/>
          <w:color w:val="000000"/>
          <w:szCs w:val="20"/>
        </w:rPr>
        <w:noBreakHyphen/>
      </w:r>
      <w:r w:rsidRPr="00EF183D">
        <w:rPr>
          <w:color w:val="000000"/>
        </w:rPr>
        <w:t xml:space="preserve"> древесина стволов растущих деревьев. Обычно используется так называемый «корневой запас» в кубических метрах на гектар, т.е. общий запас древесины в стволах, (с учетом вершинок, пней, сучьев, а также хвороста).</w:t>
      </w:r>
    </w:p>
    <w:p w:rsidR="00094881" w:rsidRPr="00CC0386" w:rsidRDefault="00094881" w:rsidP="00094881">
      <w:pPr>
        <w:suppressAutoHyphens/>
        <w:autoSpaceDE w:val="0"/>
        <w:autoSpaceDN w:val="0"/>
        <w:adjustRightInd w:val="0"/>
        <w:spacing w:before="240"/>
        <w:jc w:val="both"/>
        <w:rPr>
          <w:color w:val="000000"/>
        </w:rPr>
      </w:pPr>
      <w:r>
        <w:rPr>
          <w:rFonts w:ascii="Arial" w:hAnsi="Arial" w:cs="Arial"/>
          <w:b/>
          <w:i/>
          <w:caps/>
          <w:sz w:val="20"/>
          <w:szCs w:val="20"/>
        </w:rPr>
        <w:t>ЛЕСНАЯ ДЕКЛАРАЦИЯ</w:t>
      </w:r>
      <w:r>
        <w:rPr>
          <w:rFonts w:cs="Arial"/>
          <w:b/>
          <w:bCs/>
          <w:i/>
          <w:color w:val="000000"/>
          <w:szCs w:val="20"/>
        </w:rPr>
        <w:t xml:space="preserve"> –</w:t>
      </w:r>
      <w:r w:rsidRPr="00CC0386">
        <w:rPr>
          <w:rFonts w:cs="Arial"/>
          <w:b/>
          <w:bCs/>
          <w:i/>
          <w:color w:val="000000"/>
          <w:szCs w:val="20"/>
        </w:rPr>
        <w:t xml:space="preserve"> </w:t>
      </w:r>
      <w:r>
        <w:rPr>
          <w:color w:val="000000"/>
        </w:rPr>
        <w:t>заявление об использовании лесов в соответствии с проектом освоения лесов, подается в органы государственной власти лицами, которым лесные участки предоставлены в аренду</w:t>
      </w:r>
    </w:p>
    <w:p w:rsidR="00C5083C" w:rsidRPr="00EF183D" w:rsidRDefault="00C5083C" w:rsidP="00C5083C">
      <w:pPr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C5083C" w:rsidRDefault="00C5083C" w:rsidP="00C5083C">
      <w:pPr>
        <w:suppressAutoHyphens/>
        <w:autoSpaceDE w:val="0"/>
        <w:autoSpaceDN w:val="0"/>
        <w:adjustRightInd w:val="0"/>
        <w:jc w:val="both"/>
      </w:pPr>
      <w:r w:rsidRPr="00EF183D">
        <w:rPr>
          <w:rFonts w:ascii="Arial" w:hAnsi="Arial" w:cs="Arial"/>
          <w:b/>
          <w:i/>
          <w:caps/>
          <w:sz w:val="20"/>
          <w:szCs w:val="20"/>
        </w:rPr>
        <w:t>Ликвидная древесина (хлысты древесные)</w:t>
      </w:r>
      <w:r w:rsidRPr="00EF183D">
        <w:rPr>
          <w:b/>
          <w:i/>
        </w:rPr>
        <w:t xml:space="preserve"> </w:t>
      </w:r>
      <w:r w:rsidRPr="00EF183D">
        <w:rPr>
          <w:b/>
          <w:i/>
        </w:rPr>
        <w:noBreakHyphen/>
        <w:t xml:space="preserve"> </w:t>
      </w:r>
      <w:r w:rsidRPr="00EF183D">
        <w:t xml:space="preserve">древесина, которая может быть использована в хозяйственных целях. В состав ликвидного запаса входит как деловая, так и </w:t>
      </w:r>
      <w:r>
        <w:t>дровяная</w:t>
      </w:r>
      <w:r w:rsidRPr="00EF183D">
        <w:t xml:space="preserve"> древесина.</w:t>
      </w:r>
    </w:p>
    <w:p w:rsidR="00C5083C" w:rsidRDefault="00C5083C" w:rsidP="00C5083C">
      <w:pPr>
        <w:suppressAutoHyphens/>
        <w:autoSpaceDE w:val="0"/>
        <w:autoSpaceDN w:val="0"/>
        <w:adjustRightInd w:val="0"/>
        <w:jc w:val="both"/>
      </w:pPr>
    </w:p>
    <w:p w:rsidR="00C5083C" w:rsidRPr="00465B63" w:rsidRDefault="00C5083C" w:rsidP="00C5083C">
      <w:pPr>
        <w:suppressAutoHyphens/>
        <w:autoSpaceDE w:val="0"/>
        <w:autoSpaceDN w:val="0"/>
        <w:adjustRightInd w:val="0"/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не</w:t>
      </w:r>
      <w:r w:rsidRPr="00EF183D">
        <w:rPr>
          <w:rFonts w:ascii="Arial" w:hAnsi="Arial" w:cs="Arial"/>
          <w:b/>
          <w:i/>
          <w:caps/>
          <w:sz w:val="20"/>
          <w:szCs w:val="20"/>
        </w:rPr>
        <w:t>Ликвидная древесина</w:t>
      </w:r>
      <w:r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EF183D">
        <w:rPr>
          <w:b/>
          <w:i/>
        </w:rPr>
        <w:noBreakHyphen/>
        <w:t xml:space="preserve"> </w:t>
      </w:r>
      <w:r w:rsidRPr="00EF183D">
        <w:t>древесина</w:t>
      </w:r>
      <w:r w:rsidRPr="00465B63">
        <w:t>,</w:t>
      </w:r>
      <w:r w:rsidRPr="00465B63">
        <w:rPr>
          <w:b/>
          <w:i/>
        </w:rPr>
        <w:t xml:space="preserve"> </w:t>
      </w:r>
      <w:r w:rsidRPr="00465B63">
        <w:rPr>
          <w:color w:val="000000"/>
        </w:rPr>
        <w:t>которая не может быть использована в хозяйственных целях вследствие утраты технических качеств из-за повреждений гнилью, а также в результате пожаров и других стихийных бедствий.</w:t>
      </w:r>
    </w:p>
    <w:p w:rsidR="00C5083C" w:rsidRPr="00465B63" w:rsidRDefault="00C5083C" w:rsidP="00C5083C">
      <w:pPr>
        <w:jc w:val="both"/>
        <w:rPr>
          <w:color w:val="000000"/>
        </w:rPr>
      </w:pPr>
    </w:p>
    <w:p w:rsidR="00C5083C" w:rsidRPr="00EF183D" w:rsidRDefault="00C5083C" w:rsidP="00C5083C">
      <w:pPr>
        <w:jc w:val="both"/>
      </w:pPr>
      <w:bookmarkStart w:id="40" w:name="_Toc206661989"/>
      <w:bookmarkStart w:id="41" w:name="_Toc206909880"/>
      <w:bookmarkStart w:id="42" w:name="_Toc207018402"/>
      <w:bookmarkStart w:id="43" w:name="_Toc207019444"/>
      <w:bookmarkStart w:id="44" w:name="_Toc207019636"/>
      <w:bookmarkStart w:id="45" w:name="_Toc207078023"/>
      <w:bookmarkStart w:id="46" w:name="_Toc207078167"/>
      <w:bookmarkStart w:id="47" w:name="_Toc210464534"/>
      <w:bookmarkStart w:id="48" w:name="_Toc210465215"/>
      <w:bookmarkStart w:id="49" w:name="_Toc211230161"/>
      <w:bookmarkStart w:id="50" w:name="_Toc211412379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EF183D">
        <w:rPr>
          <w:rFonts w:ascii="Arial" w:hAnsi="Arial" w:cs="Arial"/>
          <w:b/>
          <w:i/>
          <w:caps/>
          <w:sz w:val="20"/>
          <w:szCs w:val="20"/>
        </w:rPr>
        <w:t xml:space="preserve">Подрядная организация (ПОДРЯДЧИК) </w:t>
      </w:r>
      <w:r w:rsidRPr="00EF183D">
        <w:rPr>
          <w:rFonts w:ascii="Arial" w:hAnsi="Arial" w:cs="Arial"/>
          <w:b/>
          <w:i/>
          <w:caps/>
          <w:sz w:val="20"/>
          <w:szCs w:val="20"/>
        </w:rPr>
        <w:noBreakHyphen/>
        <w:t xml:space="preserve"> </w:t>
      </w:r>
      <w:r w:rsidRPr="00EF183D">
        <w:t xml:space="preserve">организация, производящая работы, </w:t>
      </w:r>
      <w:r w:rsidRPr="00EF183D">
        <w:rPr>
          <w:color w:val="000000"/>
        </w:rPr>
        <w:t>в результате которых происходит вырубка лесных насаждений,</w:t>
      </w:r>
      <w:r w:rsidRPr="00EF183D">
        <w:t xml:space="preserve"> по договору подряда, заключенному с </w:t>
      </w:r>
      <w:r>
        <w:t>ООО «Славнефть-Красноярскнефтегаз»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EF183D">
        <w:t>.</w:t>
      </w:r>
    </w:p>
    <w:p w:rsidR="00C5083C" w:rsidRPr="00EF183D" w:rsidRDefault="00C5083C" w:rsidP="00C5083C">
      <w:pPr>
        <w:jc w:val="both"/>
      </w:pPr>
    </w:p>
    <w:p w:rsidR="00C5083C" w:rsidRPr="00EF183D" w:rsidRDefault="00C5083C" w:rsidP="00C5083C">
      <w:pPr>
        <w:jc w:val="both"/>
      </w:pPr>
      <w:r w:rsidRPr="00EF183D">
        <w:rPr>
          <w:rFonts w:ascii="Arial" w:hAnsi="Arial" w:cs="Arial"/>
          <w:b/>
          <w:bCs/>
          <w:i/>
          <w:iCs/>
          <w:caps/>
          <w:sz w:val="20"/>
          <w:szCs w:val="20"/>
        </w:rPr>
        <w:t>Порубочные древесные остатки</w:t>
      </w:r>
      <w:r w:rsidRPr="00EF183D">
        <w:rPr>
          <w:b/>
          <w:bCs/>
          <w:i/>
          <w:iCs/>
          <w:color w:val="000000"/>
        </w:rPr>
        <w:t xml:space="preserve"> </w:t>
      </w:r>
      <w:r w:rsidRPr="00EF183D">
        <w:t xml:space="preserve">– отходы древесины, образованные в результате вырубки, валки и трелевки леса, разделки древесины, корчевки пней, срезки кустарников и мелколесья. </w:t>
      </w:r>
    </w:p>
    <w:p w:rsidR="00C5083C" w:rsidRPr="00EF183D" w:rsidRDefault="00C5083C" w:rsidP="00C5083C">
      <w:pPr>
        <w:jc w:val="both"/>
      </w:pPr>
    </w:p>
    <w:p w:rsidR="00A00EF4" w:rsidRPr="00A00EF4" w:rsidRDefault="00A00EF4" w:rsidP="00C5083C">
      <w:pPr>
        <w:jc w:val="both"/>
      </w:pPr>
      <w:r w:rsidRPr="00A00EF4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Рубка лесных насаждений (деревьев, кустарников, лиан в лесах) </w:t>
      </w:r>
      <w:r w:rsidRPr="00EF183D">
        <w:t>–</w:t>
      </w:r>
      <w:r>
        <w:t xml:space="preserve"> </w:t>
      </w:r>
      <w:r w:rsidRPr="00A00EF4">
        <w:t>процесс их спиливания, срубания, срезания</w:t>
      </w:r>
    </w:p>
    <w:p w:rsidR="00A00EF4" w:rsidRDefault="00A00EF4" w:rsidP="00C5083C">
      <w:pPr>
        <w:jc w:val="both"/>
        <w:rPr>
          <w:rFonts w:ascii="Arial" w:hAnsi="Arial" w:cs="Arial"/>
          <w:b/>
          <w:bCs/>
          <w:i/>
          <w:iCs/>
          <w:caps/>
          <w:sz w:val="20"/>
          <w:szCs w:val="20"/>
        </w:rPr>
      </w:pPr>
    </w:p>
    <w:p w:rsidR="00C5083C" w:rsidRPr="00EF183D" w:rsidRDefault="00C5083C" w:rsidP="00C5083C">
      <w:pPr>
        <w:jc w:val="both"/>
      </w:pPr>
      <w:r w:rsidRPr="00A00EF4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Структурное подразделение </w:t>
      </w:r>
      <w:r w:rsidRPr="00A00EF4">
        <w:rPr>
          <w:rFonts w:cs="Arial"/>
        </w:rPr>
        <w:t>– официально выделенный организационный элемент Общества, включая работников и непосредственного руководителя, объединенных</w:t>
      </w:r>
      <w:r w:rsidRPr="00EF183D">
        <w:t xml:space="preserve"> </w:t>
      </w:r>
      <w:r w:rsidRPr="00EF183D">
        <w:rPr>
          <w:rFonts w:cs="Arial"/>
        </w:rPr>
        <w:t>определенным функциональным направлением деятельности</w:t>
      </w:r>
      <w:r w:rsidRPr="00EF183D">
        <w:t xml:space="preserve"> (например, Аппарат заместителя генерального директора, Управление,  Служба, Участок).</w:t>
      </w:r>
    </w:p>
    <w:p w:rsidR="00C5083C" w:rsidRPr="00EF183D" w:rsidRDefault="00C5083C" w:rsidP="00C5083C">
      <w:pPr>
        <w:rPr>
          <w:rFonts w:cs="Arial"/>
        </w:rPr>
      </w:pPr>
    </w:p>
    <w:p w:rsidR="00C5083C" w:rsidRPr="00EF183D" w:rsidRDefault="00C5083C" w:rsidP="00C5083C">
      <w:pPr>
        <w:jc w:val="both"/>
        <w:rPr>
          <w:i/>
        </w:rPr>
      </w:pPr>
      <w:bookmarkStart w:id="51" w:name="_Toc211230160"/>
      <w:bookmarkStart w:id="52" w:name="_Toc211412378"/>
      <w:r w:rsidRPr="00EF183D">
        <w:rPr>
          <w:rFonts w:ascii="Arial" w:hAnsi="Arial" w:cs="Arial"/>
          <w:b/>
          <w:i/>
          <w:caps/>
          <w:sz w:val="20"/>
          <w:szCs w:val="20"/>
        </w:rPr>
        <w:t>Уполномоченный орган</w:t>
      </w:r>
      <w:r w:rsidRPr="00EF183D">
        <w:t xml:space="preserve"> </w:t>
      </w:r>
      <w:r w:rsidRPr="00EF183D">
        <w:rPr>
          <w:rFonts w:cs="Arial"/>
        </w:rPr>
        <w:t>– орган, уполномоченный государством распоряжаться землями лесного фонда и землями иных категорий, на которых расположен лес. От имени Российской Федерации, субъектов Российской Федерации, муниципальных образований в лесных отношениях участвуют соответственно органы государственной власти Российской Федерации, органы государственной власти субъектов Российской Федерации, органы местного самоуправления в пределах своих полномочий, установленных нормативными правовыми актами</w:t>
      </w:r>
      <w:bookmarkEnd w:id="51"/>
      <w:bookmarkEnd w:id="52"/>
      <w:r w:rsidRPr="00EF183D">
        <w:rPr>
          <w:rFonts w:cs="Arial"/>
        </w:rPr>
        <w:t>.</w:t>
      </w:r>
    </w:p>
    <w:p w:rsidR="00E70701" w:rsidRDefault="00E70701" w:rsidP="00E70701">
      <w:pPr>
        <w:tabs>
          <w:tab w:val="left" w:pos="0"/>
          <w:tab w:val="left" w:pos="9899"/>
        </w:tabs>
        <w:ind w:right="-1"/>
        <w:jc w:val="both"/>
      </w:pPr>
    </w:p>
    <w:p w:rsidR="00C5083C" w:rsidRPr="0019232A" w:rsidRDefault="00C5083C" w:rsidP="00E70701">
      <w:pPr>
        <w:tabs>
          <w:tab w:val="left" w:pos="0"/>
          <w:tab w:val="left" w:pos="9899"/>
        </w:tabs>
        <w:ind w:right="-1"/>
        <w:jc w:val="both"/>
        <w:sectPr w:rsidR="00C5083C" w:rsidRPr="0019232A" w:rsidSect="00CF016D">
          <w:headerReference w:type="even" r:id="rId14"/>
          <w:headerReference w:type="default" r:id="rId15"/>
          <w:headerReference w:type="first" r:id="rId1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C5083C" w:rsidRPr="00EF183D" w:rsidRDefault="00C5083C" w:rsidP="00C5083C">
      <w:pPr>
        <w:tabs>
          <w:tab w:val="left" w:pos="360"/>
          <w:tab w:val="num" w:pos="540"/>
        </w:tabs>
        <w:jc w:val="both"/>
        <w:outlineLvl w:val="0"/>
        <w:rPr>
          <w:rFonts w:ascii="Arial" w:eastAsia="Calibri" w:hAnsi="Arial" w:cs="Arial"/>
          <w:b/>
          <w:bCs/>
          <w:caps/>
          <w:sz w:val="32"/>
          <w:szCs w:val="32"/>
        </w:rPr>
      </w:pPr>
      <w:bookmarkStart w:id="53" w:name="_Toc153013094"/>
      <w:bookmarkStart w:id="54" w:name="_Toc156727020"/>
      <w:bookmarkStart w:id="55" w:name="_Toc164238419"/>
      <w:bookmarkStart w:id="56" w:name="_Toc326669180"/>
      <w:bookmarkStart w:id="57" w:name="_Toc456352577"/>
      <w:bookmarkEnd w:id="27"/>
      <w:bookmarkEnd w:id="28"/>
      <w:r w:rsidRPr="00EF183D">
        <w:rPr>
          <w:rFonts w:ascii="Arial" w:eastAsia="Calibri" w:hAnsi="Arial" w:cs="Arial"/>
          <w:b/>
          <w:bCs/>
          <w:sz w:val="32"/>
          <w:szCs w:val="32"/>
        </w:rPr>
        <w:lastRenderedPageBreak/>
        <w:t>2.</w:t>
      </w:r>
      <w:r w:rsidRPr="00EF183D">
        <w:rPr>
          <w:rFonts w:ascii="Arial" w:eastAsia="Calibri" w:hAnsi="Arial" w:cs="Arial"/>
          <w:b/>
          <w:bCs/>
          <w:sz w:val="32"/>
          <w:szCs w:val="32"/>
        </w:rPr>
        <w:tab/>
        <w:t>ОБОЗНАЧЕНИЯ И СОКРАЩЕНИЯ</w:t>
      </w:r>
      <w:bookmarkEnd w:id="53"/>
      <w:bookmarkEnd w:id="54"/>
      <w:bookmarkEnd w:id="55"/>
      <w:bookmarkEnd w:id="56"/>
      <w:bookmarkEnd w:id="57"/>
    </w:p>
    <w:p w:rsidR="00C5083C" w:rsidRPr="00EF183D" w:rsidRDefault="00C5083C" w:rsidP="00C5083C">
      <w:pPr>
        <w:tabs>
          <w:tab w:val="left" w:pos="0"/>
          <w:tab w:val="left" w:pos="9899"/>
        </w:tabs>
        <w:ind w:right="-1"/>
        <w:jc w:val="both"/>
        <w:rPr>
          <w:rFonts w:eastAsia="Calibri"/>
          <w:szCs w:val="22"/>
        </w:rPr>
      </w:pPr>
    </w:p>
    <w:p w:rsidR="00C5083C" w:rsidRPr="00EF183D" w:rsidRDefault="00C5083C" w:rsidP="00C5083C">
      <w:pPr>
        <w:tabs>
          <w:tab w:val="left" w:pos="0"/>
          <w:tab w:val="left" w:pos="9899"/>
        </w:tabs>
        <w:ind w:right="-1"/>
        <w:jc w:val="both"/>
        <w:rPr>
          <w:rFonts w:eastAsia="Calibri"/>
          <w:szCs w:val="22"/>
        </w:rPr>
      </w:pPr>
    </w:p>
    <w:p w:rsidR="00C5083C" w:rsidRDefault="00C5083C" w:rsidP="00C5083C">
      <w:pPr>
        <w:spacing w:before="240"/>
        <w:ind w:right="-7"/>
        <w:jc w:val="both"/>
      </w:pPr>
      <w:bookmarkStart w:id="58" w:name="_Toc206661987"/>
      <w:bookmarkStart w:id="59" w:name="_Toc206909878"/>
      <w:bookmarkStart w:id="60" w:name="_Toc207018400"/>
      <w:bookmarkStart w:id="61" w:name="_Toc207019442"/>
      <w:bookmarkStart w:id="62" w:name="_Toc207019634"/>
      <w:bookmarkStart w:id="63" w:name="_Toc207078022"/>
      <w:bookmarkStart w:id="64" w:name="_Toc207078166"/>
      <w:bookmarkStart w:id="65" w:name="_Toc210464539"/>
      <w:bookmarkStart w:id="66" w:name="_Toc210465220"/>
      <w:bookmarkStart w:id="67" w:name="_Toc211412387"/>
      <w:r w:rsidRPr="000F567D">
        <w:rPr>
          <w:rFonts w:ascii="Arial" w:hAnsi="Arial" w:cs="Arial"/>
          <w:b/>
          <w:bCs/>
          <w:i/>
          <w:sz w:val="20"/>
          <w:szCs w:val="20"/>
        </w:rPr>
        <w:t>СТРУКТУРНОЕ ПОДРАЗДЕЛЕНИЕ (СП)</w:t>
      </w:r>
      <w:r w:rsidRPr="000F567D">
        <w:t xml:space="preserve"> – структурное подразделение </w:t>
      </w:r>
      <w:r>
        <w:rPr>
          <w:snapToGrid w:val="0"/>
          <w:color w:val="000000"/>
        </w:rPr>
        <w:t>ООО «Славнефть-Красноярскнефтегаз»</w:t>
      </w:r>
      <w:r>
        <w:t xml:space="preserve"> </w:t>
      </w:r>
      <w:r w:rsidRPr="000F567D">
        <w:t>с самостоятельными функциями, задачами и ответственностью в рамках своих компетенций.</w:t>
      </w:r>
    </w:p>
    <w:p w:rsidR="00C5083C" w:rsidRDefault="00C5083C" w:rsidP="00C5083C">
      <w:pPr>
        <w:spacing w:before="240"/>
        <w:ind w:right="-7"/>
        <w:jc w:val="both"/>
        <w:rPr>
          <w:bCs/>
        </w:rPr>
      </w:pPr>
      <w:r w:rsidRPr="000F567D">
        <w:rPr>
          <w:rFonts w:ascii="Arial" w:hAnsi="Arial" w:cs="Arial"/>
          <w:b/>
          <w:bCs/>
          <w:i/>
          <w:sz w:val="20"/>
          <w:szCs w:val="20"/>
        </w:rPr>
        <w:t>СТРУКТУРНОЕ ПОДРАЗДЕЛЕНИЕ</w:t>
      </w:r>
      <w:r w:rsidRPr="00CC1C7C">
        <w:rPr>
          <w:rFonts w:ascii="Arial" w:hAnsi="Arial" w:cs="Arial"/>
          <w:b/>
          <w:bCs/>
          <w:i/>
          <w:caps/>
          <w:sz w:val="20"/>
          <w:szCs w:val="20"/>
        </w:rPr>
        <w:t xml:space="preserve"> Общества, ведущее освоение арендованного участка</w:t>
      </w:r>
      <w:r w:rsidRPr="0021429E">
        <w:rPr>
          <w:rFonts w:ascii="Arial" w:hAnsi="Arial" w:cs="Arial"/>
          <w:b/>
          <w:bCs/>
          <w:i/>
          <w:caps/>
          <w:sz w:val="20"/>
          <w:szCs w:val="20"/>
        </w:rPr>
        <w:t xml:space="preserve"> </w:t>
      </w:r>
      <w:r w:rsidRPr="008C7499">
        <w:rPr>
          <w:rFonts w:ascii="Arial" w:hAnsi="Arial" w:cs="Arial"/>
          <w:b/>
          <w:bCs/>
          <w:i/>
          <w:caps/>
          <w:sz w:val="20"/>
          <w:szCs w:val="20"/>
        </w:rPr>
        <w:t>–</w:t>
      </w:r>
      <w:r w:rsidRPr="0070156B">
        <w:rPr>
          <w:rFonts w:ascii="Arial" w:hAnsi="Arial" w:cs="Arial"/>
          <w:b/>
          <w:bCs/>
          <w:i/>
          <w:caps/>
          <w:sz w:val="20"/>
          <w:szCs w:val="20"/>
        </w:rPr>
        <w:t xml:space="preserve"> </w:t>
      </w:r>
      <w:r>
        <w:rPr>
          <w:bCs/>
        </w:rPr>
        <w:t xml:space="preserve">структурное подразделение </w:t>
      </w:r>
      <w:r>
        <w:rPr>
          <w:snapToGrid w:val="0"/>
          <w:color w:val="000000"/>
        </w:rPr>
        <w:t>ООО «Славнефть-Красноярскнефтегаз»</w:t>
      </w:r>
      <w:r>
        <w:rPr>
          <w:bCs/>
        </w:rPr>
        <w:t xml:space="preserve">, курирующее исполнение договора </w:t>
      </w:r>
      <w:proofErr w:type="gramStart"/>
      <w:r>
        <w:rPr>
          <w:bCs/>
        </w:rPr>
        <w:t>подряда</w:t>
      </w:r>
      <w:proofErr w:type="gramEnd"/>
      <w:r>
        <w:rPr>
          <w:bCs/>
        </w:rPr>
        <w:t xml:space="preserve"> в рамках которого предусмотрены работы по рубке лесных насаждений.</w:t>
      </w:r>
    </w:p>
    <w:p w:rsidR="00C5083C" w:rsidRPr="00C5083C" w:rsidRDefault="00C5083C" w:rsidP="00C5083C">
      <w:pPr>
        <w:spacing w:before="240"/>
        <w:ind w:right="-7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C5083C">
        <w:rPr>
          <w:rFonts w:ascii="Arial" w:hAnsi="Arial" w:cs="Arial"/>
          <w:b/>
          <w:bCs/>
          <w:i/>
          <w:sz w:val="20"/>
          <w:szCs w:val="20"/>
        </w:rPr>
        <w:t xml:space="preserve">МОЛ – </w:t>
      </w:r>
      <w:r w:rsidRPr="00C5083C">
        <w:t>материально-ответственное лицо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C5083C">
        <w:t>.</w:t>
      </w:r>
      <w:r w:rsidRPr="00C5083C">
        <w:rPr>
          <w:rFonts w:ascii="Arial" w:hAnsi="Arial" w:cs="Arial"/>
          <w:b/>
          <w:bCs/>
          <w:i/>
          <w:sz w:val="20"/>
          <w:szCs w:val="20"/>
        </w:rPr>
        <w:t xml:space="preserve"> </w:t>
      </w:r>
    </w:p>
    <w:p w:rsidR="00C5083C" w:rsidRPr="00C5083C" w:rsidRDefault="00213AD0" w:rsidP="00C5083C">
      <w:pPr>
        <w:spacing w:before="240"/>
        <w:ind w:right="-7"/>
        <w:jc w:val="both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ОБЩЕСТВО</w:t>
      </w:r>
      <w:r w:rsidR="00C5083C" w:rsidRPr="00C5083C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C5083C" w:rsidRPr="00C5083C">
        <w:noBreakHyphen/>
        <w:t xml:space="preserve"> ООО «Славнефть-Красноярскнефтегаз».</w:t>
      </w:r>
      <w:bookmarkStart w:id="68" w:name="_Toc206661981"/>
      <w:bookmarkStart w:id="69" w:name="_Toc206909872"/>
      <w:bookmarkStart w:id="70" w:name="_Toc207018399"/>
      <w:bookmarkStart w:id="71" w:name="_Toc207019441"/>
      <w:bookmarkStart w:id="72" w:name="_Toc207019633"/>
      <w:bookmarkStart w:id="73" w:name="_Toc207078021"/>
      <w:bookmarkStart w:id="74" w:name="_Toc207078165"/>
      <w:bookmarkStart w:id="75" w:name="_Toc210464538"/>
      <w:bookmarkStart w:id="76" w:name="_Toc210465219"/>
      <w:bookmarkStart w:id="77" w:name="_Toc211412386"/>
      <w:r w:rsidR="00C5083C" w:rsidRPr="00C5083C">
        <w:t xml:space="preserve"> </w:t>
      </w: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:rsidR="004F394E" w:rsidRPr="006567F4" w:rsidRDefault="004F394E" w:rsidP="004F394E">
      <w:pPr>
        <w:ind w:right="-7"/>
      </w:pPr>
    </w:p>
    <w:p w:rsidR="004F394E" w:rsidRDefault="00FC137C" w:rsidP="004F394E">
      <w:pPr>
        <w:ind w:right="-7"/>
        <w:rPr>
          <w:lang w:eastAsia="ru-RU"/>
        </w:rPr>
      </w:pPr>
      <w:r w:rsidRPr="00D249BA">
        <w:rPr>
          <w:rFonts w:ascii="Arial" w:hAnsi="Arial" w:cs="Arial"/>
          <w:b/>
          <w:i/>
          <w:caps/>
          <w:color w:val="000000"/>
          <w:sz w:val="20"/>
          <w:szCs w:val="20"/>
          <w:lang w:eastAsia="ru-RU"/>
        </w:rPr>
        <w:t xml:space="preserve">СС </w:t>
      </w:r>
      <w:r w:rsidRPr="00D249BA">
        <w:rPr>
          <w:b/>
          <w:caps/>
          <w:color w:val="000000"/>
          <w:sz w:val="20"/>
          <w:szCs w:val="20"/>
          <w:lang w:eastAsia="ru-RU"/>
        </w:rPr>
        <w:t xml:space="preserve">– </w:t>
      </w:r>
      <w:r>
        <w:rPr>
          <w:bCs/>
          <w:iCs/>
          <w:lang w:eastAsia="ru-RU"/>
        </w:rPr>
        <w:t>служба снабжения (структурные</w:t>
      </w:r>
      <w:r w:rsidRPr="00D249BA">
        <w:rPr>
          <w:bCs/>
          <w:iCs/>
          <w:lang w:eastAsia="ru-RU"/>
        </w:rPr>
        <w:t xml:space="preserve"> подразделения по организации закупочной деятельности Общества (</w:t>
      </w:r>
      <w:r>
        <w:rPr>
          <w:lang w:eastAsia="ru-RU"/>
        </w:rPr>
        <w:t>Департамент</w:t>
      </w:r>
      <w:r w:rsidRPr="00D249BA">
        <w:rPr>
          <w:lang w:eastAsia="ru-RU"/>
        </w:rPr>
        <w:t xml:space="preserve"> закупки услуг, </w:t>
      </w:r>
      <w:r>
        <w:rPr>
          <w:lang w:eastAsia="ru-RU"/>
        </w:rPr>
        <w:t xml:space="preserve">Департамент </w:t>
      </w:r>
      <w:r w:rsidRPr="00D249BA">
        <w:rPr>
          <w:lang w:eastAsia="ru-RU"/>
        </w:rPr>
        <w:t>МТО,</w:t>
      </w:r>
      <w:r>
        <w:rPr>
          <w:lang w:eastAsia="ru-RU"/>
        </w:rPr>
        <w:t xml:space="preserve"> </w:t>
      </w:r>
      <w:r w:rsidRPr="00FC137C">
        <w:rPr>
          <w:lang w:eastAsia="ru-RU"/>
        </w:rPr>
        <w:t>Департамент организации грузоперевозок и складского хозяйства</w:t>
      </w:r>
      <w:r>
        <w:rPr>
          <w:lang w:eastAsia="ru-RU"/>
        </w:rPr>
        <w:t>)</w:t>
      </w:r>
      <w:r w:rsidR="008707C1">
        <w:rPr>
          <w:lang w:eastAsia="ru-RU"/>
        </w:rPr>
        <w:t>.</w:t>
      </w:r>
    </w:p>
    <w:p w:rsidR="008707C1" w:rsidRDefault="008707C1" w:rsidP="004F394E">
      <w:pPr>
        <w:ind w:right="-7"/>
        <w:rPr>
          <w:lang w:eastAsia="ru-RU"/>
        </w:rPr>
      </w:pPr>
    </w:p>
    <w:p w:rsidR="008707C1" w:rsidRDefault="008707C1" w:rsidP="004F394E">
      <w:pPr>
        <w:ind w:right="-7"/>
        <w:rPr>
          <w:lang w:eastAsia="ru-RU"/>
        </w:rPr>
      </w:pPr>
      <w:proofErr w:type="spellStart"/>
      <w:r w:rsidRPr="008707C1">
        <w:rPr>
          <w:rFonts w:ascii="Arial" w:hAnsi="Arial" w:cs="Arial"/>
          <w:b/>
          <w:bCs/>
          <w:i/>
          <w:sz w:val="20"/>
          <w:szCs w:val="20"/>
        </w:rPr>
        <w:t>УМГРиЗ</w:t>
      </w:r>
      <w:proofErr w:type="spellEnd"/>
      <w:r>
        <w:rPr>
          <w:lang w:eastAsia="ru-RU"/>
        </w:rPr>
        <w:t xml:space="preserve"> – Управление </w:t>
      </w:r>
      <w:proofErr w:type="spellStart"/>
      <w:r>
        <w:rPr>
          <w:lang w:eastAsia="ru-RU"/>
        </w:rPr>
        <w:t>маркшейдерского-геодезических</w:t>
      </w:r>
      <w:proofErr w:type="spellEnd"/>
      <w:r>
        <w:rPr>
          <w:lang w:eastAsia="ru-RU"/>
        </w:rPr>
        <w:t xml:space="preserve"> работ и землеустройства</w:t>
      </w:r>
      <w:r w:rsidR="00C84C2F">
        <w:rPr>
          <w:lang w:eastAsia="ru-RU"/>
        </w:rPr>
        <w:t xml:space="preserve"> Общества</w:t>
      </w:r>
      <w:r>
        <w:rPr>
          <w:lang w:eastAsia="ru-RU"/>
        </w:rPr>
        <w:t>.</w:t>
      </w:r>
    </w:p>
    <w:p w:rsidR="008707C1" w:rsidRDefault="008707C1" w:rsidP="004F394E">
      <w:pPr>
        <w:ind w:right="-7"/>
        <w:rPr>
          <w:lang w:eastAsia="ru-RU"/>
        </w:rPr>
      </w:pPr>
    </w:p>
    <w:p w:rsidR="00863B26" w:rsidRDefault="00863B26" w:rsidP="00863B26">
      <w:pPr>
        <w:ind w:right="-7"/>
        <w:rPr>
          <w:lang w:eastAsia="ru-RU"/>
        </w:rPr>
      </w:pPr>
      <w:proofErr w:type="spellStart"/>
      <w:r w:rsidRPr="00870C90">
        <w:rPr>
          <w:rFonts w:ascii="Arial" w:hAnsi="Arial" w:cs="Arial"/>
          <w:b/>
          <w:bCs/>
          <w:i/>
          <w:sz w:val="20"/>
          <w:szCs w:val="20"/>
        </w:rPr>
        <w:t>УПБОТиОС</w:t>
      </w:r>
      <w:proofErr w:type="spellEnd"/>
      <w:r w:rsidRPr="00870C90">
        <w:rPr>
          <w:rFonts w:ascii="Arial" w:hAnsi="Arial" w:cs="Arial"/>
          <w:b/>
          <w:bCs/>
          <w:i/>
          <w:sz w:val="20"/>
          <w:szCs w:val="20"/>
        </w:rPr>
        <w:t xml:space="preserve">  </w:t>
      </w:r>
      <w:r>
        <w:rPr>
          <w:lang w:eastAsia="ru-RU"/>
        </w:rPr>
        <w:t>– Управление промышленной безопасности, охраны труда и окружающей среды.</w:t>
      </w:r>
    </w:p>
    <w:p w:rsidR="00863B26" w:rsidRDefault="00863B26" w:rsidP="004F394E">
      <w:pPr>
        <w:ind w:right="-7"/>
        <w:rPr>
          <w:lang w:eastAsia="ru-RU"/>
        </w:rPr>
      </w:pPr>
    </w:p>
    <w:p w:rsidR="00863B26" w:rsidRDefault="008707C1" w:rsidP="004F394E">
      <w:pPr>
        <w:ind w:right="-7"/>
        <w:rPr>
          <w:lang w:eastAsia="ru-RU"/>
        </w:rPr>
      </w:pPr>
      <w:r w:rsidRPr="008707C1">
        <w:rPr>
          <w:rFonts w:ascii="Arial" w:hAnsi="Arial" w:cs="Arial"/>
          <w:b/>
          <w:bCs/>
          <w:i/>
          <w:sz w:val="20"/>
          <w:szCs w:val="20"/>
        </w:rPr>
        <w:t>УЭБ</w:t>
      </w:r>
      <w:r>
        <w:rPr>
          <w:lang w:eastAsia="ru-RU"/>
        </w:rPr>
        <w:t xml:space="preserve"> – Управление экономической безопасности</w:t>
      </w:r>
      <w:r w:rsidR="00C84C2F">
        <w:rPr>
          <w:lang w:eastAsia="ru-RU"/>
        </w:rPr>
        <w:t xml:space="preserve"> Общества</w:t>
      </w:r>
      <w:r>
        <w:rPr>
          <w:lang w:eastAsia="ru-RU"/>
        </w:rPr>
        <w:t>.</w:t>
      </w:r>
    </w:p>
    <w:p w:rsidR="008707C1" w:rsidRDefault="008707C1" w:rsidP="004F394E">
      <w:pPr>
        <w:ind w:right="-7"/>
        <w:rPr>
          <w:lang w:eastAsia="ru-RU"/>
        </w:rPr>
      </w:pPr>
    </w:p>
    <w:p w:rsidR="008707C1" w:rsidRDefault="008707C1" w:rsidP="004F394E">
      <w:pPr>
        <w:ind w:right="-7"/>
        <w:sectPr w:rsidR="008707C1" w:rsidSect="00CF016D">
          <w:headerReference w:type="even" r:id="rId17"/>
          <w:headerReference w:type="default" r:id="rId18"/>
          <w:headerReference w:type="first" r:id="rId1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C5083C" w:rsidRPr="00EF183D" w:rsidRDefault="00C5083C" w:rsidP="00C5083C">
      <w:pPr>
        <w:pStyle w:val="S10"/>
        <w:tabs>
          <w:tab w:val="left" w:pos="567"/>
        </w:tabs>
      </w:pPr>
      <w:bookmarkStart w:id="78" w:name="_Toc153013095"/>
      <w:bookmarkStart w:id="79" w:name="_Toc156727021"/>
      <w:bookmarkStart w:id="80" w:name="_Toc164238420"/>
      <w:bookmarkStart w:id="81" w:name="_Toc326669181"/>
      <w:bookmarkStart w:id="82" w:name="_Toc456352578"/>
      <w:bookmarkStart w:id="83" w:name="_Toc149983195"/>
      <w:bookmarkStart w:id="84" w:name="_Toc149985389"/>
      <w:r w:rsidRPr="00EF183D">
        <w:rPr>
          <w:caps w:val="0"/>
        </w:rPr>
        <w:lastRenderedPageBreak/>
        <w:t>3</w:t>
      </w:r>
      <w:r w:rsidRPr="00EF183D">
        <w:t>.</w:t>
      </w:r>
      <w:r w:rsidRPr="00EF183D">
        <w:tab/>
      </w:r>
      <w:bookmarkEnd w:id="78"/>
      <w:bookmarkEnd w:id="79"/>
      <w:bookmarkEnd w:id="80"/>
      <w:bookmarkEnd w:id="81"/>
      <w:r w:rsidRPr="00EF183D">
        <w:rPr>
          <w:caps w:val="0"/>
        </w:rPr>
        <w:t xml:space="preserve">ОСНОВНАЯ ЧАСТЬ </w:t>
      </w:r>
      <w:r>
        <w:rPr>
          <w:caps w:val="0"/>
        </w:rPr>
        <w:t>ПОЛОЖЕНИЯ</w:t>
      </w:r>
      <w:bookmarkEnd w:id="82"/>
    </w:p>
    <w:p w:rsidR="00C5083C" w:rsidRPr="00EF183D" w:rsidRDefault="00C5083C" w:rsidP="00C5083C">
      <w:pPr>
        <w:rPr>
          <w:bCs/>
        </w:rPr>
      </w:pPr>
    </w:p>
    <w:p w:rsidR="00C5083C" w:rsidRPr="00EF183D" w:rsidRDefault="00C5083C" w:rsidP="00C72981">
      <w:pPr>
        <w:pStyle w:val="S20"/>
        <w:numPr>
          <w:ilvl w:val="1"/>
          <w:numId w:val="6"/>
        </w:numPr>
        <w:ind w:hanging="650"/>
      </w:pPr>
      <w:bookmarkStart w:id="85" w:name="_Toc211412389"/>
      <w:bookmarkStart w:id="86" w:name="_Toc456352579"/>
      <w:r w:rsidRPr="00EF183D">
        <w:rPr>
          <w:caps w:val="0"/>
        </w:rPr>
        <w:t>ОБЩИЕ ПОЛОЖЕНИЯ</w:t>
      </w:r>
      <w:bookmarkEnd w:id="85"/>
      <w:bookmarkEnd w:id="86"/>
    </w:p>
    <w:p w:rsidR="00C5083C" w:rsidRPr="00EF183D" w:rsidRDefault="00C5083C" w:rsidP="00C5083C">
      <w:pPr>
        <w:rPr>
          <w:bCs/>
        </w:rPr>
      </w:pPr>
      <w:bookmarkStart w:id="87" w:name="_Toc210464543"/>
      <w:bookmarkStart w:id="88" w:name="_Toc210465224"/>
      <w:bookmarkStart w:id="89" w:name="_Toc211230170"/>
      <w:bookmarkStart w:id="90" w:name="_Toc211412391"/>
    </w:p>
    <w:p w:rsidR="00C5083C" w:rsidRPr="00EF183D" w:rsidRDefault="00C5083C" w:rsidP="00C5083C">
      <w:pPr>
        <w:rPr>
          <w:bCs/>
        </w:rPr>
      </w:pPr>
      <w:r>
        <w:rPr>
          <w:bCs/>
        </w:rPr>
        <w:t>Рубка лесных насаждений</w:t>
      </w:r>
      <w:r w:rsidRPr="00EF183D">
        <w:rPr>
          <w:bCs/>
        </w:rPr>
        <w:t xml:space="preserve"> Обществом осуществляется при расчистке площадей:</w:t>
      </w:r>
      <w:bookmarkEnd w:id="87"/>
      <w:bookmarkEnd w:id="88"/>
      <w:bookmarkEnd w:id="89"/>
      <w:bookmarkEnd w:id="90"/>
    </w:p>
    <w:p w:rsidR="00C5083C" w:rsidRPr="00EF183D" w:rsidRDefault="00C5083C" w:rsidP="00C72981">
      <w:pPr>
        <w:pStyle w:val="S2"/>
        <w:numPr>
          <w:ilvl w:val="0"/>
          <w:numId w:val="4"/>
        </w:numPr>
        <w:tabs>
          <w:tab w:val="num" w:pos="541"/>
        </w:tabs>
        <w:ind w:left="539" w:hanging="358"/>
      </w:pPr>
      <w:r w:rsidRPr="00EF183D">
        <w:t>в ходе выполнения работ по геологическому изучению недр;</w:t>
      </w:r>
    </w:p>
    <w:p w:rsidR="00C5083C" w:rsidRPr="00EF183D" w:rsidRDefault="00C5083C" w:rsidP="00C72981">
      <w:pPr>
        <w:pStyle w:val="S2"/>
        <w:numPr>
          <w:ilvl w:val="0"/>
          <w:numId w:val="4"/>
        </w:numPr>
        <w:tabs>
          <w:tab w:val="num" w:pos="541"/>
        </w:tabs>
        <w:ind w:left="539" w:hanging="358"/>
      </w:pPr>
      <w:r w:rsidRPr="00EF183D">
        <w:t xml:space="preserve">при ведении работ по разработке и обустройству месторождений полезных ископаемых; </w:t>
      </w:r>
    </w:p>
    <w:p w:rsidR="00C5083C" w:rsidRPr="006B6FD1" w:rsidRDefault="00C5083C" w:rsidP="00C72981">
      <w:pPr>
        <w:pStyle w:val="S2"/>
        <w:numPr>
          <w:ilvl w:val="0"/>
          <w:numId w:val="4"/>
        </w:numPr>
        <w:tabs>
          <w:tab w:val="num" w:pos="541"/>
        </w:tabs>
        <w:ind w:left="539" w:hanging="358"/>
      </w:pPr>
      <w:r w:rsidRPr="006B6FD1">
        <w:t>при строительстве, эксплуатации, ремонте, реконструкции, модернизации объектов;</w:t>
      </w:r>
    </w:p>
    <w:p w:rsidR="00C5083C" w:rsidRPr="006B6FD1" w:rsidRDefault="00C5083C" w:rsidP="00C72981">
      <w:pPr>
        <w:pStyle w:val="S2"/>
        <w:numPr>
          <w:ilvl w:val="0"/>
          <w:numId w:val="4"/>
        </w:numPr>
        <w:tabs>
          <w:tab w:val="num" w:pos="541"/>
        </w:tabs>
        <w:ind w:left="539" w:hanging="358"/>
      </w:pPr>
      <w:r w:rsidRPr="006B6FD1">
        <w:t>при строительстве и эксплуатации, ремонте, реконструкции, модернизации линий электропередачи, линий связи, дорог, трубопроводов и других линейных объектов.</w:t>
      </w:r>
    </w:p>
    <w:p w:rsidR="00C5083C" w:rsidRPr="00EF183D" w:rsidRDefault="00C5083C" w:rsidP="00C5083C">
      <w:pPr>
        <w:suppressAutoHyphens/>
        <w:spacing w:before="120"/>
        <w:jc w:val="both"/>
      </w:pPr>
    </w:p>
    <w:p w:rsidR="00CD44E9" w:rsidRPr="0000362E" w:rsidRDefault="00B72DCB" w:rsidP="00C5083C">
      <w:pPr>
        <w:suppressAutoHyphens/>
        <w:jc w:val="both"/>
      </w:pPr>
      <w:r>
        <w:t>В</w:t>
      </w:r>
      <w:r w:rsidR="00D43339" w:rsidRPr="00EF183D">
        <w:t>едени</w:t>
      </w:r>
      <w:r>
        <w:t>е</w:t>
      </w:r>
      <w:r w:rsidR="00D43339" w:rsidRPr="00EF183D">
        <w:t xml:space="preserve"> работ по геологическому изучению недр, разработке месторождений полезных ископаемых</w:t>
      </w:r>
      <w:r w:rsidR="00D43339">
        <w:t xml:space="preserve"> </w:t>
      </w:r>
      <w:r w:rsidR="00CD44E9">
        <w:t>должно осуществляться в соответствии с</w:t>
      </w:r>
      <w:hyperlink r:id="rId20" w:history="1"/>
      <w:r w:rsidR="00CD44E9">
        <w:t xml:space="preserve"> </w:t>
      </w:r>
      <w:r>
        <w:t>«П</w:t>
      </w:r>
      <w:r w:rsidR="00CD44E9">
        <w:t>орядком использования лесов для выполнения работ по геологическому изучению недр, для разработки полезных ископаемых</w:t>
      </w:r>
      <w:r>
        <w:t>»</w:t>
      </w:r>
      <w:r w:rsidR="002B361F">
        <w:t>, утвержденным</w:t>
      </w:r>
      <w:r w:rsidR="00CD44E9">
        <w:t xml:space="preserve"> </w:t>
      </w:r>
      <w:r w:rsidR="00CD44E9" w:rsidRPr="0000362E">
        <w:t>приказом Федерального агентства лесного хозяйства от 27.12.2010 №515</w:t>
      </w:r>
      <w:r w:rsidR="002B361F" w:rsidRPr="0000362E">
        <w:t>.</w:t>
      </w:r>
    </w:p>
    <w:p w:rsidR="002B361F" w:rsidRDefault="002B361F" w:rsidP="00C5083C">
      <w:pPr>
        <w:suppressAutoHyphens/>
        <w:jc w:val="both"/>
      </w:pPr>
    </w:p>
    <w:p w:rsidR="00C5083C" w:rsidRPr="00EF183D" w:rsidRDefault="00C5083C" w:rsidP="00C5083C">
      <w:pPr>
        <w:suppressAutoHyphens/>
        <w:jc w:val="both"/>
      </w:pPr>
      <w:r>
        <w:t>Д</w:t>
      </w:r>
      <w:r w:rsidRPr="00EF183D">
        <w:t>ля целей ведения вышеперечисленных видов деятельности</w:t>
      </w:r>
      <w:r w:rsidRPr="006F3B7E">
        <w:t xml:space="preserve"> </w:t>
      </w:r>
      <w:r>
        <w:t>лесные (земельные) участки</w:t>
      </w:r>
      <w:r w:rsidRPr="00EF183D">
        <w:t>, находящиеся в государственной или муниципальной собственности,</w:t>
      </w:r>
      <w:r>
        <w:t xml:space="preserve"> </w:t>
      </w:r>
      <w:r w:rsidRPr="00EF183D">
        <w:t>предоставляются Обществу в аренду уполномоченными органами в соответствии со статьями 43, 45, 72-74 Лесног</w:t>
      </w:r>
      <w:bookmarkStart w:id="91" w:name="sub_1003"/>
      <w:r w:rsidRPr="00EF183D">
        <w:t>о кодекса Российской Федерации.</w:t>
      </w:r>
      <w:r w:rsidRPr="006B6FD1">
        <w:t xml:space="preserve"> </w:t>
      </w:r>
    </w:p>
    <w:p w:rsidR="00C5083C" w:rsidRPr="00EF183D" w:rsidRDefault="00C5083C" w:rsidP="00C5083C">
      <w:pPr>
        <w:suppressAutoHyphens/>
        <w:jc w:val="both"/>
      </w:pPr>
    </w:p>
    <w:bookmarkEnd w:id="91"/>
    <w:p w:rsidR="00C5083C" w:rsidRPr="00EF183D" w:rsidRDefault="00C5083C" w:rsidP="00C5083C">
      <w:pPr>
        <w:suppressAutoHyphens/>
        <w:autoSpaceDE w:val="0"/>
        <w:autoSpaceDN w:val="0"/>
        <w:adjustRightInd w:val="0"/>
        <w:jc w:val="both"/>
      </w:pPr>
      <w:r w:rsidRPr="00EF183D">
        <w:t xml:space="preserve">Лесные насаждения являются собственностью Российской Федерации и право Общества на использование древесины, полученной при использовании лесов в соответствии со ст. 43, 45 Лесного кодекса РФ, возникает исключительно после ее выкупа у </w:t>
      </w:r>
      <w:r>
        <w:t>собственника</w:t>
      </w:r>
      <w:r w:rsidRPr="006F3B7E">
        <w:t xml:space="preserve"> в соответствии с </w:t>
      </w:r>
      <w:r>
        <w:t>Правилами</w:t>
      </w:r>
      <w:r w:rsidRPr="00EF183D">
        <w:t xml:space="preserve"> реализации древесины.</w:t>
      </w:r>
    </w:p>
    <w:p w:rsidR="00CD44E9" w:rsidRPr="00EF183D" w:rsidRDefault="00CD44E9" w:rsidP="00C5083C">
      <w:pPr>
        <w:suppressAutoHyphens/>
        <w:autoSpaceDE w:val="0"/>
        <w:autoSpaceDN w:val="0"/>
        <w:adjustRightInd w:val="0"/>
        <w:jc w:val="both"/>
      </w:pPr>
    </w:p>
    <w:p w:rsidR="00C5083C" w:rsidRPr="00EF183D" w:rsidRDefault="00C5083C" w:rsidP="00CD44E9">
      <w:pPr>
        <w:suppressAutoHyphens/>
        <w:autoSpaceDE w:val="0"/>
        <w:autoSpaceDN w:val="0"/>
        <w:adjustRightInd w:val="0"/>
        <w:jc w:val="both"/>
      </w:pPr>
      <w:r>
        <w:t>Правила</w:t>
      </w:r>
      <w:r w:rsidRPr="00EF183D">
        <w:t xml:space="preserve"> реализации древесины, полученной при использовании лесов, расположенных на землях лесного фонда, в соответствии со статьями 43 - 46 Лесного Кодекса, устанавлива</w:t>
      </w:r>
      <w:r>
        <w:t>ю</w:t>
      </w:r>
      <w:r w:rsidRPr="00EF183D">
        <w:t>тся Правительством Российской Федерации.</w:t>
      </w:r>
    </w:p>
    <w:p w:rsidR="00C5083C" w:rsidRPr="00EF183D" w:rsidRDefault="00C5083C" w:rsidP="00C5083C">
      <w:pPr>
        <w:autoSpaceDE w:val="0"/>
        <w:autoSpaceDN w:val="0"/>
        <w:adjustRightInd w:val="0"/>
        <w:jc w:val="both"/>
      </w:pPr>
    </w:p>
    <w:p w:rsidR="00C5083C" w:rsidRDefault="00C5083C" w:rsidP="00C5083C">
      <w:pPr>
        <w:pStyle w:val="ConsPlusNormal"/>
        <w:jc w:val="both"/>
      </w:pPr>
      <w:r>
        <w:t xml:space="preserve">Формы документов, необходимых для реализации древесины, которая получена при использовании лесов, расположенных на землях лесного фонда, в соответствии со </w:t>
      </w:r>
      <w:r w:rsidRPr="00EF183D">
        <w:t>ст. 43, 45</w:t>
      </w:r>
      <w:r>
        <w:t xml:space="preserve"> Лесного кодекса РФ, </w:t>
      </w:r>
      <w:r w:rsidRPr="00EF183D">
        <w:t>устанавлива</w:t>
      </w:r>
      <w:r>
        <w:t>ю</w:t>
      </w:r>
      <w:r w:rsidRPr="00EF183D">
        <w:t>тся</w:t>
      </w:r>
      <w:r>
        <w:t xml:space="preserve"> Министерством экономического развитии РФ.</w:t>
      </w:r>
    </w:p>
    <w:p w:rsidR="00C5083C" w:rsidRDefault="00C5083C" w:rsidP="00C5083C">
      <w:pPr>
        <w:pStyle w:val="ConsPlusNormal"/>
        <w:jc w:val="both"/>
      </w:pPr>
    </w:p>
    <w:p w:rsidR="00C5083C" w:rsidRDefault="00C5083C" w:rsidP="00C5083C">
      <w:pPr>
        <w:autoSpaceDE w:val="0"/>
        <w:autoSpaceDN w:val="0"/>
        <w:adjustRightInd w:val="0"/>
        <w:jc w:val="both"/>
      </w:pPr>
      <w:r w:rsidRPr="00EF183D">
        <w:t xml:space="preserve">Размер платежей, порядок, сроки уплаты определяются в соответствии </w:t>
      </w:r>
      <w:r>
        <w:t xml:space="preserve">с договором </w:t>
      </w:r>
      <w:r w:rsidRPr="00EF183D">
        <w:t>купли-продажи древесины</w:t>
      </w:r>
      <w:r>
        <w:t>, п</w:t>
      </w:r>
      <w:r w:rsidRPr="00EF183D">
        <w:t xml:space="preserve">орядок </w:t>
      </w:r>
      <w:r>
        <w:t>его</w:t>
      </w:r>
      <w:r w:rsidRPr="00EF183D">
        <w:t xml:space="preserve"> подготовки и заключения, форма договор</w:t>
      </w:r>
      <w:r>
        <w:t>а</w:t>
      </w:r>
      <w:r w:rsidRPr="00EF183D">
        <w:t xml:space="preserve"> устанавлива</w:t>
      </w:r>
      <w:r>
        <w:t>ю</w:t>
      </w:r>
      <w:r w:rsidRPr="00EF183D">
        <w:t>тся</w:t>
      </w:r>
      <w:r>
        <w:t xml:space="preserve"> территориальным органом </w:t>
      </w:r>
      <w:proofErr w:type="spellStart"/>
      <w:r>
        <w:t>Росимущества</w:t>
      </w:r>
      <w:proofErr w:type="spellEnd"/>
      <w:r w:rsidRPr="00EF183D">
        <w:t>, ставки платежей - Правительством РФ</w:t>
      </w:r>
      <w:r>
        <w:t xml:space="preserve"> </w:t>
      </w:r>
      <w:r w:rsidRPr="003848F3">
        <w:t>(</w:t>
      </w:r>
      <w:r>
        <w:t xml:space="preserve">в соответствии с </w:t>
      </w:r>
      <w:hyperlink r:id="rId21" w:tooltip="Ссылка на КонсультантПлюс" w:history="1">
        <w:r w:rsidRPr="00605909">
          <w:t>Постановлением Правительства РФ от 22.05.2007 №310 «О ставках платы за единицу объема лесных ресурсов и ставках платы за единицу площади лесного участка, находящегося в федеральной собственности»</w:t>
        </w:r>
      </w:hyperlink>
      <w:r w:rsidRPr="003848F3">
        <w:t xml:space="preserve">, </w:t>
      </w:r>
      <w:hyperlink r:id="rId22" w:tooltip="Ссылка на КонсультантПлюс" w:history="1">
        <w:r w:rsidRPr="00605909">
          <w:t>Федеральным</w:t>
        </w:r>
        <w:r w:rsidR="00CD44E9">
          <w:t>и</w:t>
        </w:r>
        <w:r w:rsidRPr="00605909">
          <w:t xml:space="preserve"> закон</w:t>
        </w:r>
        <w:r w:rsidR="00CD44E9">
          <w:t>ами</w:t>
        </w:r>
        <w:r w:rsidRPr="00605909">
          <w:t xml:space="preserve"> </w:t>
        </w:r>
        <w:r w:rsidR="00CD44E9">
          <w:t>о</w:t>
        </w:r>
        <w:r w:rsidRPr="00605909">
          <w:t xml:space="preserve"> федеральном бюджете</w:t>
        </w:r>
      </w:hyperlink>
      <w:r w:rsidRPr="003848F3">
        <w:t>)</w:t>
      </w:r>
      <w:r w:rsidRPr="00EF183D">
        <w:t>, органами государственной власти субъектов РФ и</w:t>
      </w:r>
      <w:r>
        <w:t>ли</w:t>
      </w:r>
      <w:r w:rsidRPr="00EF183D">
        <w:t xml:space="preserve"> органами местного самоуправления</w:t>
      </w:r>
      <w:r>
        <w:t xml:space="preserve"> в пределах их полномочий.</w:t>
      </w:r>
      <w:r w:rsidRPr="00EF183D">
        <w:t xml:space="preserve"> </w:t>
      </w:r>
    </w:p>
    <w:p w:rsidR="00C5083C" w:rsidRPr="007C4816" w:rsidRDefault="00C5083C" w:rsidP="00C5083C">
      <w:pPr>
        <w:autoSpaceDE w:val="0"/>
        <w:autoSpaceDN w:val="0"/>
        <w:adjustRightInd w:val="0"/>
        <w:jc w:val="both"/>
      </w:pPr>
    </w:p>
    <w:p w:rsidR="00C5083C" w:rsidRDefault="00C5083C" w:rsidP="00C5083C">
      <w:pPr>
        <w:autoSpaceDE w:val="0"/>
        <w:autoSpaceDN w:val="0"/>
        <w:adjustRightInd w:val="0"/>
        <w:jc w:val="both"/>
      </w:pPr>
      <w:r w:rsidRPr="007C4816">
        <w:lastRenderedPageBreak/>
        <w:t>Порядок взаимодействия структурных подразделений Общества в случаях рубок лесных насаждений на арендованных участках представлен в табличном виде в разделе 3.4. Настоящего положения.</w:t>
      </w:r>
    </w:p>
    <w:p w:rsidR="007D279F" w:rsidRDefault="007D279F" w:rsidP="00C5083C">
      <w:pPr>
        <w:autoSpaceDE w:val="0"/>
        <w:autoSpaceDN w:val="0"/>
        <w:adjustRightInd w:val="0"/>
        <w:jc w:val="both"/>
      </w:pPr>
    </w:p>
    <w:p w:rsidR="007D279F" w:rsidRPr="007C4816" w:rsidRDefault="007D279F" w:rsidP="00C5083C">
      <w:pPr>
        <w:autoSpaceDE w:val="0"/>
        <w:autoSpaceDN w:val="0"/>
        <w:adjustRightInd w:val="0"/>
        <w:jc w:val="both"/>
      </w:pPr>
      <w:r>
        <w:t>Места складирования древесины определяются проектом организации строительства на каждый объект.</w:t>
      </w:r>
    </w:p>
    <w:p w:rsidR="00C5083C" w:rsidRPr="007C4816" w:rsidRDefault="00C5083C" w:rsidP="00C5083C">
      <w:pPr>
        <w:autoSpaceDE w:val="0"/>
        <w:autoSpaceDN w:val="0"/>
        <w:adjustRightInd w:val="0"/>
        <w:jc w:val="both"/>
      </w:pPr>
    </w:p>
    <w:p w:rsidR="00C5083C" w:rsidRPr="007C4816" w:rsidRDefault="00C5083C" w:rsidP="00C72981">
      <w:pPr>
        <w:pStyle w:val="S20"/>
        <w:numPr>
          <w:ilvl w:val="1"/>
          <w:numId w:val="6"/>
        </w:numPr>
        <w:ind w:left="0" w:firstLine="0"/>
        <w:rPr>
          <w:caps w:val="0"/>
        </w:rPr>
      </w:pPr>
      <w:bookmarkStart w:id="92" w:name="_Toc211412392"/>
      <w:bookmarkStart w:id="93" w:name="_Toc456352580"/>
      <w:r w:rsidRPr="007C4816">
        <w:rPr>
          <w:caps w:val="0"/>
        </w:rPr>
        <w:t>ВЫРУБКА ДРЕВЕСИНЫ</w:t>
      </w:r>
      <w:bookmarkEnd w:id="92"/>
      <w:r w:rsidRPr="007C4816">
        <w:rPr>
          <w:caps w:val="0"/>
        </w:rPr>
        <w:t xml:space="preserve"> НА ОСНОВАНИИ ДОГОВОРА АРЕНДЫ ЛЕСНОГО УЧАСТКА</w:t>
      </w:r>
      <w:bookmarkEnd w:id="93"/>
    </w:p>
    <w:p w:rsidR="00C5083C" w:rsidRPr="007C4816" w:rsidRDefault="00C5083C" w:rsidP="00C5083C">
      <w:pPr>
        <w:suppressAutoHyphens/>
        <w:autoSpaceDE w:val="0"/>
        <w:autoSpaceDN w:val="0"/>
        <w:adjustRightInd w:val="0"/>
        <w:jc w:val="both"/>
      </w:pPr>
      <w:bookmarkStart w:id="94" w:name="_Toc401666601"/>
      <w:bookmarkStart w:id="95" w:name="_Toc401666644"/>
      <w:bookmarkEnd w:id="94"/>
      <w:bookmarkEnd w:id="95"/>
    </w:p>
    <w:p w:rsidR="00C5083C" w:rsidRPr="00EF183D" w:rsidRDefault="00C5083C" w:rsidP="00C5083C">
      <w:pPr>
        <w:suppressAutoHyphens/>
        <w:autoSpaceDE w:val="0"/>
        <w:autoSpaceDN w:val="0"/>
        <w:adjustRightInd w:val="0"/>
        <w:ind w:firstLine="709"/>
        <w:jc w:val="both"/>
      </w:pPr>
      <w:r w:rsidRPr="00EF183D">
        <w:t xml:space="preserve">В соответствии с Лесным Кодексом РФ </w:t>
      </w:r>
      <w:r>
        <w:t>вырубка</w:t>
      </w:r>
      <w:r w:rsidRPr="00EF183D">
        <w:t xml:space="preserve"> древесины осуществляется на основании договоров аренды лесного участка</w:t>
      </w:r>
      <w:r>
        <w:t>,</w:t>
      </w:r>
      <w:r w:rsidRPr="00EF183D">
        <w:t xml:space="preserve"> проекта освоения лесов</w:t>
      </w:r>
      <w:r>
        <w:t>, лесной декларации и разработанной технологической схемы</w:t>
      </w:r>
      <w:r w:rsidRPr="00EF183D">
        <w:t>.</w:t>
      </w:r>
    </w:p>
    <w:p w:rsidR="00C5083C" w:rsidRPr="00EF183D" w:rsidRDefault="00C5083C" w:rsidP="00C5083C">
      <w:pPr>
        <w:suppressAutoHyphens/>
        <w:autoSpaceDE w:val="0"/>
        <w:autoSpaceDN w:val="0"/>
        <w:adjustRightInd w:val="0"/>
        <w:jc w:val="both"/>
      </w:pPr>
    </w:p>
    <w:p w:rsidR="00C5083C" w:rsidRDefault="008707C1" w:rsidP="00C5083C">
      <w:pPr>
        <w:tabs>
          <w:tab w:val="left" w:pos="2694"/>
        </w:tabs>
        <w:suppressAutoHyphens/>
        <w:autoSpaceDE w:val="0"/>
        <w:autoSpaceDN w:val="0"/>
        <w:adjustRightInd w:val="0"/>
        <w:ind w:firstLine="709"/>
        <w:jc w:val="both"/>
      </w:pPr>
      <w:r>
        <w:rPr>
          <w:lang w:eastAsia="ru-RU"/>
        </w:rPr>
        <w:t>Управление маркшейдерского-геодезических работ и землеустройства</w:t>
      </w:r>
      <w:r w:rsidRPr="00EF183D">
        <w:t xml:space="preserve"> </w:t>
      </w:r>
      <w:r w:rsidR="00C5083C" w:rsidRPr="00EF183D">
        <w:t>обеспечивает заключение договора аренды лесного участка, разраб</w:t>
      </w:r>
      <w:r w:rsidR="00C5083C">
        <w:t>о</w:t>
      </w:r>
      <w:r w:rsidR="00C5083C" w:rsidRPr="00EF183D">
        <w:t>т</w:t>
      </w:r>
      <w:r w:rsidR="00C5083C">
        <w:t>ку</w:t>
      </w:r>
      <w:r w:rsidR="00C5083C" w:rsidRPr="00EF183D">
        <w:t xml:space="preserve"> проект</w:t>
      </w:r>
      <w:r w:rsidR="00C5083C">
        <w:t>а</w:t>
      </w:r>
      <w:r w:rsidR="00C5083C" w:rsidRPr="00EF183D">
        <w:t xml:space="preserve"> освоения лесов</w:t>
      </w:r>
      <w:r w:rsidR="00C5083C">
        <w:t xml:space="preserve"> и</w:t>
      </w:r>
      <w:r w:rsidR="00C5083C" w:rsidRPr="00EF183D">
        <w:t xml:space="preserve"> получ</w:t>
      </w:r>
      <w:r w:rsidR="00C5083C">
        <w:t>ение</w:t>
      </w:r>
      <w:r w:rsidR="00C5083C" w:rsidRPr="00EF183D">
        <w:t xml:space="preserve"> положительно</w:t>
      </w:r>
      <w:r w:rsidR="00C5083C">
        <w:t>го</w:t>
      </w:r>
      <w:r w:rsidR="00C5083C" w:rsidRPr="00EF183D">
        <w:t xml:space="preserve"> заключени</w:t>
      </w:r>
      <w:r w:rsidR="00C5083C">
        <w:t>я</w:t>
      </w:r>
      <w:r w:rsidR="00C5083C" w:rsidRPr="00EF183D">
        <w:t xml:space="preserve"> государственной экспертизы </w:t>
      </w:r>
      <w:r w:rsidR="00C5083C">
        <w:t>данного</w:t>
      </w:r>
      <w:r w:rsidR="00C5083C" w:rsidRPr="00EF183D">
        <w:t xml:space="preserve"> проект</w:t>
      </w:r>
      <w:r w:rsidR="00C5083C">
        <w:t>а</w:t>
      </w:r>
      <w:r w:rsidR="00C5083C" w:rsidRPr="00EF183D">
        <w:t xml:space="preserve">. </w:t>
      </w:r>
    </w:p>
    <w:p w:rsidR="00C5083C" w:rsidRPr="00EF183D" w:rsidRDefault="00C5083C" w:rsidP="00C5083C">
      <w:pPr>
        <w:suppressAutoHyphens/>
        <w:autoSpaceDE w:val="0"/>
        <w:autoSpaceDN w:val="0"/>
        <w:adjustRightInd w:val="0"/>
        <w:ind w:firstLine="709"/>
        <w:jc w:val="both"/>
      </w:pPr>
      <w:r>
        <w:t>С</w:t>
      </w:r>
      <w:r w:rsidRPr="00EF183D">
        <w:t xml:space="preserve">труктурное подразделение, осуществляющее деятельность по использованию лесов, в результате которой происходит вырубка лесных насаждений, производит </w:t>
      </w:r>
      <w:r>
        <w:t>вырубку</w:t>
      </w:r>
      <w:r w:rsidRPr="00EF183D">
        <w:t xml:space="preserve"> древесины с привлечением </w:t>
      </w:r>
      <w:r>
        <w:t>п</w:t>
      </w:r>
      <w:r w:rsidRPr="00EF183D">
        <w:t>одряд</w:t>
      </w:r>
      <w:r>
        <w:t>ной организации</w:t>
      </w:r>
      <w:r w:rsidRPr="00EF183D">
        <w:t xml:space="preserve"> в порядке, установленном действующим </w:t>
      </w:r>
      <w:r>
        <w:t>законодательством РФ</w:t>
      </w:r>
      <w:r w:rsidRPr="00EF183D">
        <w:t xml:space="preserve">. </w:t>
      </w:r>
    </w:p>
    <w:p w:rsidR="00C5083C" w:rsidRPr="00EF183D" w:rsidRDefault="00C5083C" w:rsidP="00C5083C">
      <w:pPr>
        <w:suppressAutoHyphens/>
        <w:autoSpaceDE w:val="0"/>
        <w:autoSpaceDN w:val="0"/>
        <w:adjustRightInd w:val="0"/>
        <w:jc w:val="both"/>
      </w:pPr>
    </w:p>
    <w:p w:rsidR="00C5083C" w:rsidRPr="00EF183D" w:rsidRDefault="00C5083C" w:rsidP="00C72981">
      <w:pPr>
        <w:pStyle w:val="S20"/>
        <w:numPr>
          <w:ilvl w:val="1"/>
          <w:numId w:val="6"/>
        </w:numPr>
        <w:ind w:left="0" w:firstLine="0"/>
        <w:rPr>
          <w:caps w:val="0"/>
        </w:rPr>
      </w:pPr>
      <w:bookmarkStart w:id="96" w:name="_Toc456352581"/>
      <w:r w:rsidRPr="00EF183D">
        <w:rPr>
          <w:caps w:val="0"/>
        </w:rPr>
        <w:t>ОСОБЕННОСТИ УЧЕТА ДРЕВЕСИНЫ, ПОЛУЧЕННОЙ НА ОСНОВАНИИ ДОГОВОРА АРЕНДЫ ЛЕСНОГО УЧАСТКА ПРИ ИСПОЛЬЗОВАНИИ ЛЕСОВ В СООТВЕТСТВИИ СО СТАТЬЯМИ 43, 45 ЛЕСНОГО КОДЕКСА РФ</w:t>
      </w:r>
      <w:bookmarkEnd w:id="96"/>
    </w:p>
    <w:p w:rsidR="00C5083C" w:rsidRPr="00EF183D" w:rsidRDefault="00C5083C" w:rsidP="00C5083C">
      <w:pPr>
        <w:suppressAutoHyphens/>
        <w:autoSpaceDE w:val="0"/>
        <w:autoSpaceDN w:val="0"/>
        <w:adjustRightInd w:val="0"/>
        <w:jc w:val="both"/>
      </w:pPr>
    </w:p>
    <w:p w:rsidR="00C5083C" w:rsidRPr="00EF183D" w:rsidRDefault="00C5083C" w:rsidP="00C5083C">
      <w:pPr>
        <w:suppressAutoHyphens/>
        <w:autoSpaceDE w:val="0"/>
        <w:autoSpaceDN w:val="0"/>
        <w:adjustRightInd w:val="0"/>
        <w:ind w:firstLine="181"/>
        <w:jc w:val="both"/>
      </w:pPr>
      <w:r w:rsidRPr="00EF183D">
        <w:t>Использование лесов при ведении работ по геологическому изучению недр, разработке месторождений полезных ископаемых (ст. 43 Лесного кодекса РФ</w:t>
      </w:r>
      <w:r w:rsidR="00D43339">
        <w:t>, приказ №515</w:t>
      </w:r>
      <w:r w:rsidR="00D43339" w:rsidRPr="00D43339">
        <w:rPr>
          <w:rFonts w:asciiTheme="majorHAnsi" w:hAnsiTheme="majorHAnsi"/>
        </w:rPr>
        <w:t xml:space="preserve"> </w:t>
      </w:r>
      <w:r w:rsidR="00D43339" w:rsidRPr="003556B2">
        <w:rPr>
          <w:rFonts w:asciiTheme="majorHAnsi" w:hAnsiTheme="majorHAnsi"/>
        </w:rPr>
        <w:t>Федерального агентства лесного хозяйства</w:t>
      </w:r>
      <w:r w:rsidR="00D43339">
        <w:t xml:space="preserve"> от 27.12.2010</w:t>
      </w:r>
      <w:r w:rsidRPr="00EF183D">
        <w:t>), строительстве, реконструкции, эксплуатации линейных объектов (ст. 45 Лесного кодекса РФ) осуществляется на основании договора аренды лесного участка,</w:t>
      </w:r>
      <w:r>
        <w:t xml:space="preserve"> проекта освоения лесов. </w:t>
      </w:r>
    </w:p>
    <w:p w:rsidR="009114DA" w:rsidRDefault="009114DA" w:rsidP="009114DA">
      <w:pPr>
        <w:suppressAutoHyphens/>
        <w:autoSpaceDE w:val="0"/>
        <w:autoSpaceDN w:val="0"/>
        <w:adjustRightInd w:val="0"/>
        <w:spacing w:before="240"/>
        <w:jc w:val="both"/>
      </w:pPr>
      <w:r w:rsidRPr="00F642B3">
        <w:t xml:space="preserve">При расчистке площади в границах арендованного участка производится вырубка леса и складирование леса в штабель. Складирование леса должно осуществляться с учетом </w:t>
      </w:r>
      <w:r w:rsidR="00C84C30">
        <w:t>технологической карты разработки лесосеки</w:t>
      </w:r>
      <w:r>
        <w:t xml:space="preserve">, </w:t>
      </w:r>
      <w:hyperlink r:id="rId23" w:tooltip="Ссылка на КонсультантПлюс" w:history="1">
        <w:r w:rsidRPr="00094881">
          <w:t>Правилами санитарной безопасности в лесах,</w:t>
        </w:r>
      </w:hyperlink>
      <w:r>
        <w:t xml:space="preserve"> </w:t>
      </w:r>
      <w:hyperlink r:id="rId24" w:tooltip="Ссылка на КонсультантПлюс" w:history="1">
        <w:r w:rsidRPr="00094881">
          <w:t xml:space="preserve"> Правилами пожарной безопасности в лесах.</w:t>
        </w:r>
      </w:hyperlink>
    </w:p>
    <w:p w:rsidR="009114DA" w:rsidRDefault="009114DA" w:rsidP="009114DA">
      <w:pPr>
        <w:suppressAutoHyphens/>
        <w:autoSpaceDE w:val="0"/>
        <w:autoSpaceDN w:val="0"/>
        <w:adjustRightInd w:val="0"/>
        <w:spacing w:before="240"/>
        <w:jc w:val="both"/>
      </w:pPr>
      <w:r>
        <w:t>При рубке лесных насаждений Обществом ведется оперативный</w:t>
      </w:r>
      <w:r w:rsidRPr="008D2FD6">
        <w:t xml:space="preserve"> </w:t>
      </w:r>
      <w:r w:rsidRPr="00F642B3">
        <w:t xml:space="preserve">учет </w:t>
      </w:r>
      <w:r>
        <w:t xml:space="preserve">полученной древесины в соответствии с </w:t>
      </w:r>
      <w:hyperlink r:id="rId25" w:tooltip="Ссылка на КонсультантПлюс" w:history="1">
        <w:r w:rsidRPr="00094881">
          <w:t>Правилами учета древесины.</w:t>
        </w:r>
      </w:hyperlink>
    </w:p>
    <w:p w:rsidR="009114DA" w:rsidRDefault="009114DA" w:rsidP="009114DA">
      <w:pPr>
        <w:suppressAutoHyphens/>
        <w:autoSpaceDE w:val="0"/>
        <w:autoSpaceDN w:val="0"/>
        <w:adjustRightInd w:val="0"/>
        <w:spacing w:before="240"/>
        <w:jc w:val="both"/>
      </w:pPr>
      <w:r w:rsidRPr="00F642B3">
        <w:t xml:space="preserve">Объем </w:t>
      </w:r>
      <w:r>
        <w:t xml:space="preserve">и породный состав </w:t>
      </w:r>
      <w:r w:rsidRPr="00F642B3">
        <w:t xml:space="preserve">вырубленной древесины определяется </w:t>
      </w:r>
      <w:r w:rsidR="00C1671D" w:rsidRPr="00791872">
        <w:t>Комиссией по производству замеров и принятия фактически выполненных объемов работ по рубке леса (далее – Комиссия)</w:t>
      </w:r>
      <w:r w:rsidRPr="00791872">
        <w:t>.</w:t>
      </w:r>
    </w:p>
    <w:p w:rsidR="009114DA" w:rsidRDefault="009114DA" w:rsidP="009114DA">
      <w:pPr>
        <w:suppressAutoHyphens/>
        <w:autoSpaceDE w:val="0"/>
        <w:autoSpaceDN w:val="0"/>
        <w:adjustRightInd w:val="0"/>
        <w:spacing w:before="240"/>
        <w:jc w:val="both"/>
      </w:pPr>
      <w:r>
        <w:t xml:space="preserve">Создание </w:t>
      </w:r>
      <w:r w:rsidR="00C1671D">
        <w:t>Комиссии инициируется</w:t>
      </w:r>
      <w:r>
        <w:t xml:space="preserve"> руководителем СП Общества, выполняющим рубку лесных насаждений с </w:t>
      </w:r>
      <w:r w:rsidRPr="00791872">
        <w:t xml:space="preserve">привлечением </w:t>
      </w:r>
      <w:r w:rsidR="00C1671D" w:rsidRPr="00791872">
        <w:t xml:space="preserve">представителей </w:t>
      </w:r>
      <w:proofErr w:type="spellStart"/>
      <w:r w:rsidR="008707C1" w:rsidRPr="008707C1">
        <w:t>УМГРиЗ</w:t>
      </w:r>
      <w:proofErr w:type="spellEnd"/>
      <w:r w:rsidR="00C1671D" w:rsidRPr="008707C1">
        <w:t>,</w:t>
      </w:r>
      <w:r w:rsidR="00C1671D" w:rsidRPr="00F95564">
        <w:t xml:space="preserve"> </w:t>
      </w:r>
      <w:r w:rsidR="008707C1">
        <w:t>УЭБ</w:t>
      </w:r>
      <w:r w:rsidR="00C1671D" w:rsidRPr="00791872">
        <w:t xml:space="preserve"> </w:t>
      </w:r>
      <w:r w:rsidRPr="00791872">
        <w:t>и Подрядной организации</w:t>
      </w:r>
      <w:r w:rsidR="001B5189" w:rsidRPr="00791872">
        <w:t>, и утверждается приказом</w:t>
      </w:r>
      <w:r w:rsidR="001B5189">
        <w:t xml:space="preserve"> Генерального директора Общества</w:t>
      </w:r>
      <w:r>
        <w:t xml:space="preserve">. В период </w:t>
      </w:r>
      <w:r>
        <w:lastRenderedPageBreak/>
        <w:t xml:space="preserve">проведения рубок лесных насаждений устанавливается ежемесячный режим работы </w:t>
      </w:r>
      <w:r w:rsidR="00C1671D">
        <w:t>Комиссии</w:t>
      </w:r>
      <w:r>
        <w:t xml:space="preserve">. Результаты работы </w:t>
      </w:r>
      <w:r w:rsidR="00C1671D">
        <w:t>Комиссии</w:t>
      </w:r>
      <w:r>
        <w:t xml:space="preserve"> оформляются Справкой об объеме и породном состава (сведения о породном составе </w:t>
      </w:r>
      <w:r w:rsidR="000B59EE">
        <w:t>фактически вырубленной</w:t>
      </w:r>
      <w:r>
        <w:t xml:space="preserve"> древесины указываются </w:t>
      </w:r>
      <w:proofErr w:type="spellStart"/>
      <w:r>
        <w:t>справочно</w:t>
      </w:r>
      <w:proofErr w:type="spellEnd"/>
      <w:r>
        <w:t xml:space="preserve">, при наличии возможности) вырубленной древесины (согласно </w:t>
      </w:r>
      <w:hyperlink w:anchor="Приложение2" w:history="1">
        <w:r w:rsidRPr="00094881">
          <w:t xml:space="preserve">Приложению </w:t>
        </w:r>
        <w:r w:rsidR="00F24D54">
          <w:t>1</w:t>
        </w:r>
      </w:hyperlink>
      <w:r>
        <w:t xml:space="preserve">), подписывается инициатором, всеми членами </w:t>
      </w:r>
      <w:r w:rsidR="00C84C2F">
        <w:t>Комиссии</w:t>
      </w:r>
      <w:r>
        <w:t>. В случае отсутствия рубок в отчетном месяце акты определения объема и породного состава древесины не составляются</w:t>
      </w:r>
      <w:r w:rsidR="000B59EE">
        <w:t>.</w:t>
      </w:r>
    </w:p>
    <w:p w:rsidR="009114DA" w:rsidRDefault="009114DA" w:rsidP="009114DA">
      <w:pPr>
        <w:suppressAutoHyphens/>
        <w:autoSpaceDE w:val="0"/>
        <w:autoSpaceDN w:val="0"/>
        <w:adjustRightInd w:val="0"/>
        <w:spacing w:before="240"/>
        <w:jc w:val="both"/>
      </w:pPr>
      <w:r w:rsidRPr="00F642B3">
        <w:t xml:space="preserve">Объем </w:t>
      </w:r>
      <w:r w:rsidR="000B59EE">
        <w:t xml:space="preserve">фактически </w:t>
      </w:r>
      <w:r w:rsidRPr="00F642B3">
        <w:t xml:space="preserve">вырубленной древесины определяется путем обмера штабеля </w:t>
      </w:r>
      <w:r>
        <w:t xml:space="preserve">членами </w:t>
      </w:r>
      <w:r w:rsidR="00C84C2F">
        <w:t>Комиссии</w:t>
      </w:r>
      <w:r>
        <w:t>.</w:t>
      </w:r>
      <w:r w:rsidRPr="00F642B3">
        <w:t xml:space="preserve"> </w:t>
      </w:r>
      <w:r>
        <w:t xml:space="preserve">В случае отсутствия возможности наземного проезда к лесному участку вследствие его удаленного расположения, водных преград и иных причин, допускается определение объемов и породного состава </w:t>
      </w:r>
      <w:r w:rsidR="000B59EE">
        <w:t xml:space="preserve">фактически </w:t>
      </w:r>
      <w:r>
        <w:t>вырубленной древесины по фотоматериалам и сведениям, предоставленным Подрядной организацией и подтвержденным куратором СП Общества, ведущего разработку лесного участка. Качество фотоматериала должно позволять подтвердить предоставленные сведения.</w:t>
      </w:r>
    </w:p>
    <w:p w:rsidR="009114DA" w:rsidRDefault="009114DA" w:rsidP="009114DA">
      <w:pPr>
        <w:suppressAutoHyphens/>
        <w:autoSpaceDE w:val="0"/>
        <w:autoSpaceDN w:val="0"/>
        <w:adjustRightInd w:val="0"/>
        <w:spacing w:before="240"/>
        <w:jc w:val="both"/>
      </w:pPr>
      <w:r w:rsidRPr="00F642B3">
        <w:t>Информация об объемах и породном составе вырубаемой древесины</w:t>
      </w:r>
      <w:r w:rsidR="000B59EE">
        <w:t xml:space="preserve"> на лесном участке</w:t>
      </w:r>
      <w:r w:rsidRPr="00F642B3">
        <w:t xml:space="preserve"> должна быть направлена в уполномоченный орган государственной власти в области лесных отношений не позднее 15 </w:t>
      </w:r>
      <w:r>
        <w:t xml:space="preserve">календарных </w:t>
      </w:r>
      <w:r w:rsidRPr="00F642B3">
        <w:t>дней до завершения рубки</w:t>
      </w:r>
      <w:r>
        <w:t xml:space="preserve">, согласно </w:t>
      </w:r>
      <w:r w:rsidRPr="00EE337D">
        <w:t xml:space="preserve">п.7 </w:t>
      </w:r>
      <w:hyperlink r:id="rId26" w:tooltip="Ссылка на КонсультантПлюс" w:history="1">
        <w:r w:rsidRPr="00094881">
          <w:t>Правил реализации древесины, которая получена при использовании лесов, расположенных на землях лесного фонда, в соответствии со статьями 43 - 46 Лесного кодекса Российской Федерации</w:t>
        </w:r>
      </w:hyperlink>
      <w:r>
        <w:t>)</w:t>
      </w:r>
      <w:r w:rsidRPr="00F642B3">
        <w:t>.</w:t>
      </w:r>
      <w:r>
        <w:t xml:space="preserve"> Объем и породный состав</w:t>
      </w:r>
      <w:r w:rsidRPr="00F642B3">
        <w:t xml:space="preserve"> вырубаемой древесины</w:t>
      </w:r>
      <w:r>
        <w:t xml:space="preserve"> в этом случае определяется проектом освоения лесов.</w:t>
      </w:r>
    </w:p>
    <w:p w:rsidR="00C5083C" w:rsidRDefault="00C5083C" w:rsidP="00C5083C">
      <w:pPr>
        <w:suppressAutoHyphens/>
        <w:autoSpaceDE w:val="0"/>
        <w:autoSpaceDN w:val="0"/>
        <w:adjustRightInd w:val="0"/>
        <w:jc w:val="both"/>
      </w:pPr>
    </w:p>
    <w:p w:rsidR="00C5083C" w:rsidRPr="00EF183D" w:rsidRDefault="00C5083C" w:rsidP="00C5083C">
      <w:pPr>
        <w:suppressAutoHyphens/>
        <w:autoSpaceDE w:val="0"/>
        <w:autoSpaceDN w:val="0"/>
        <w:adjustRightInd w:val="0"/>
        <w:jc w:val="both"/>
      </w:pPr>
    </w:p>
    <w:p w:rsidR="00C5083C" w:rsidRDefault="00C5083C" w:rsidP="00C72981">
      <w:pPr>
        <w:pStyle w:val="S20"/>
        <w:numPr>
          <w:ilvl w:val="1"/>
          <w:numId w:val="6"/>
        </w:numPr>
        <w:ind w:left="0" w:firstLine="0"/>
        <w:rPr>
          <w:caps w:val="0"/>
        </w:rPr>
      </w:pPr>
      <w:bookmarkStart w:id="97" w:name="_Toc211412393"/>
      <w:bookmarkStart w:id="98" w:name="_Toc456352582"/>
      <w:r w:rsidRPr="00EF183D">
        <w:rPr>
          <w:caps w:val="0"/>
        </w:rPr>
        <w:t>ДОКУМЕНТАЛЬНОЕ ОФОРМЛЕНИЕ ХОЗЯЙСТВЕННЫХ ОПЕРАЦИЙ ПРИ ПОСТУПЛЕНИИ И СПИСАНИИ ДРЕВЕСИНЫ</w:t>
      </w:r>
      <w:bookmarkEnd w:id="97"/>
      <w:bookmarkEnd w:id="98"/>
    </w:p>
    <w:p w:rsidR="00C5083C" w:rsidRPr="00F02661" w:rsidRDefault="00C5083C" w:rsidP="00C5083C"/>
    <w:p w:rsidR="00B7389D" w:rsidRPr="00C84C2F" w:rsidRDefault="00C5083C" w:rsidP="008707C1">
      <w:pPr>
        <w:numPr>
          <w:ilvl w:val="0"/>
          <w:numId w:val="8"/>
        </w:numPr>
        <w:suppressAutoHyphens/>
        <w:spacing w:before="60" w:after="240"/>
        <w:jc w:val="both"/>
        <w:outlineLvl w:val="2"/>
        <w:rPr>
          <w:rFonts w:eastAsia="Calibri"/>
        </w:rPr>
      </w:pPr>
      <w:bookmarkStart w:id="99" w:name="_Toc456352583"/>
      <w:r w:rsidRPr="00C84C2F">
        <w:rPr>
          <w:rFonts w:ascii="Arial" w:hAnsi="Arial" w:cs="Arial"/>
          <w:b/>
          <w:iCs/>
          <w:sz w:val="20"/>
          <w:szCs w:val="20"/>
        </w:rPr>
        <w:t>ВЫРУБКА ЛЕСНЫХ НАСАЖДЕНИЙ, КАК СОПУТСТВУЮЩИЙ ВИД ДЕЯТЕЛЬНОСТИ ПРИ ОСУЩЕСТВЛЕНИИ РАБОТ ПО ГЕОЛОГИЧЕСКОМУ ИЗУЧЕНИЮ НЕДР, РАЗРАБОТКЕ МЕСТОРОЖДЕНИЙ ПОЛЕЗНЫХ ИСКОПАЕМЫХ, СТРОИТЕЛЬСТВЕ, РЕКОНСТРУКЦИИ И ЭКСПЛУАТАЦИИ ЛИНЕЙНЫХ ОБЪЕКТОВ И ИНОЙ ДЕЯТЕЛЬНОСТИ ПО ДОГОВОРАМ АРЕНДЫ ЛЕСНЫХ УЧАСТКОВ</w:t>
      </w:r>
      <w:bookmarkEnd w:id="99"/>
    </w:p>
    <w:p w:rsidR="008707C1" w:rsidRDefault="008707C1" w:rsidP="00B7389D">
      <w:pPr>
        <w:jc w:val="right"/>
        <w:rPr>
          <w:rFonts w:eastAsia="Calibri"/>
          <w:b/>
          <w:sz w:val="22"/>
        </w:rPr>
      </w:pPr>
    </w:p>
    <w:p w:rsidR="00B7389D" w:rsidRDefault="00B7389D" w:rsidP="00B7389D">
      <w:pPr>
        <w:jc w:val="right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>Таблица 1</w:t>
      </w:r>
    </w:p>
    <w:p w:rsidR="00B7389D" w:rsidRDefault="00FB2D23" w:rsidP="00B7389D">
      <w:pPr>
        <w:jc w:val="right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Взаимодействие служб Общества при освоении лесных участков</w:t>
      </w:r>
    </w:p>
    <w:tbl>
      <w:tblPr>
        <w:tblW w:w="5179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2554"/>
        <w:gridCol w:w="2550"/>
        <w:gridCol w:w="4536"/>
      </w:tblGrid>
      <w:tr w:rsidR="00B7389D" w:rsidRPr="006027B2" w:rsidTr="00515562">
        <w:trPr>
          <w:tblHeader/>
        </w:trPr>
        <w:tc>
          <w:tcPr>
            <w:tcW w:w="2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B7389D" w:rsidRDefault="00B7389D" w:rsidP="00013F99">
            <w:pPr>
              <w:pStyle w:val="81"/>
              <w:keepNext/>
              <w:rPr>
                <w:rFonts w:ascii="Times New Roman" w:hAnsi="Times New Roman"/>
                <w:sz w:val="20"/>
                <w:szCs w:val="24"/>
              </w:rPr>
            </w:pPr>
          </w:p>
          <w:p w:rsidR="00B7389D" w:rsidRDefault="00B7389D" w:rsidP="00013F99">
            <w:pPr>
              <w:pStyle w:val="81"/>
              <w:keepNext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№</w:t>
            </w:r>
          </w:p>
          <w:p w:rsidR="00B7389D" w:rsidRPr="006027B2" w:rsidRDefault="00B7389D" w:rsidP="00013F99">
            <w:pPr>
              <w:pStyle w:val="81"/>
              <w:keepNext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389D" w:rsidRPr="006027B2" w:rsidRDefault="00B7389D" w:rsidP="00013F99">
            <w:pPr>
              <w:pStyle w:val="81"/>
              <w:keepNext/>
              <w:rPr>
                <w:rFonts w:ascii="Times New Roman" w:hAnsi="Times New Roman"/>
                <w:sz w:val="20"/>
                <w:szCs w:val="24"/>
              </w:rPr>
            </w:pPr>
            <w:r w:rsidRPr="006027B2">
              <w:rPr>
                <w:rFonts w:ascii="Times New Roman" w:hAnsi="Times New Roman"/>
                <w:sz w:val="20"/>
                <w:szCs w:val="24"/>
              </w:rPr>
              <w:t>ОПЕРАЦИЯ (ФУНКЦИЯ)</w:t>
            </w:r>
          </w:p>
        </w:tc>
        <w:tc>
          <w:tcPr>
            <w:tcW w:w="124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7389D" w:rsidRPr="006027B2" w:rsidRDefault="00B7389D" w:rsidP="00013F99">
            <w:pPr>
              <w:pStyle w:val="81"/>
              <w:keepNext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ОТВЕТСТВЕННЫЙ ИСПОЛНИТЕЛь.</w:t>
            </w:r>
            <w:r w:rsidRPr="006027B2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6027B2">
              <w:rPr>
                <w:rFonts w:ascii="Times New Roman" w:hAnsi="Times New Roman"/>
                <w:sz w:val="20"/>
                <w:szCs w:val="24"/>
              </w:rPr>
              <w:br/>
              <w:t>СРОК исполнения</w:t>
            </w:r>
          </w:p>
        </w:tc>
        <w:tc>
          <w:tcPr>
            <w:tcW w:w="22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7389D" w:rsidRPr="006027B2" w:rsidRDefault="00B7389D" w:rsidP="00013F99">
            <w:pPr>
              <w:pStyle w:val="81"/>
              <w:keepNext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МЕТОД И ДОКУМЕНТИРОВАНИЕ</w:t>
            </w:r>
          </w:p>
        </w:tc>
      </w:tr>
      <w:tr w:rsidR="00C5083C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C5083C" w:rsidRPr="004F0AB5" w:rsidRDefault="00C5083C" w:rsidP="00013F99">
            <w:pPr>
              <w:pStyle w:val="100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C5083C" w:rsidRPr="004F0AB5" w:rsidRDefault="00C5083C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sz w:val="22"/>
                <w:szCs w:val="22"/>
              </w:rPr>
            </w:pPr>
            <w:r w:rsidRPr="004F0AB5">
              <w:rPr>
                <w:iCs/>
                <w:color w:val="000000"/>
                <w:sz w:val="22"/>
                <w:szCs w:val="22"/>
              </w:rPr>
              <w:t>Заключение договора аренды лесного участка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Исполнитель:</w:t>
            </w:r>
          </w:p>
          <w:p w:rsidR="00C5083C" w:rsidRPr="004F0AB5" w:rsidRDefault="008707C1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proofErr w:type="spellStart"/>
            <w:r w:rsidRPr="008707C1">
              <w:t>УМГРиЗ</w:t>
            </w:r>
            <w:proofErr w:type="spellEnd"/>
          </w:p>
          <w:p w:rsidR="00C5083C" w:rsidRPr="004F0AB5" w:rsidRDefault="00C5083C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b/>
                <w:sz w:val="22"/>
                <w:szCs w:val="22"/>
              </w:rPr>
            </w:pPr>
          </w:p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C5083C" w:rsidRPr="004F0AB5" w:rsidRDefault="00C5083C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sz w:val="22"/>
                <w:szCs w:val="22"/>
              </w:rPr>
            </w:pPr>
            <w:r w:rsidRPr="004F0AB5">
              <w:rPr>
                <w:iCs/>
                <w:color w:val="000000"/>
                <w:sz w:val="22"/>
                <w:szCs w:val="22"/>
              </w:rPr>
              <w:t>10 месяцев с момента получения служебной записки, утверждения в Обществе плана капитальных вложений, программы геологоразведочных работ.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C5083C" w:rsidRPr="004F0AB5" w:rsidRDefault="00C5083C" w:rsidP="0000362E">
            <w:pPr>
              <w:pStyle w:val="aff1"/>
              <w:numPr>
                <w:ilvl w:val="0"/>
                <w:numId w:val="7"/>
              </w:numPr>
              <w:tabs>
                <w:tab w:val="left" w:pos="277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4F0AB5">
              <w:rPr>
                <w:sz w:val="22"/>
                <w:szCs w:val="22"/>
              </w:rPr>
              <w:t>План капитальных вложений.</w:t>
            </w:r>
          </w:p>
          <w:p w:rsidR="00C5083C" w:rsidRPr="004F0AB5" w:rsidRDefault="00C5083C" w:rsidP="0000362E">
            <w:pPr>
              <w:pStyle w:val="aff1"/>
              <w:numPr>
                <w:ilvl w:val="0"/>
                <w:numId w:val="7"/>
              </w:numPr>
              <w:tabs>
                <w:tab w:val="left" w:pos="277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4F0AB5">
              <w:rPr>
                <w:sz w:val="22"/>
                <w:szCs w:val="22"/>
              </w:rPr>
              <w:t xml:space="preserve">Программа </w:t>
            </w:r>
            <w:proofErr w:type="gramStart"/>
            <w:r w:rsidRPr="004F0AB5">
              <w:rPr>
                <w:sz w:val="22"/>
                <w:szCs w:val="22"/>
              </w:rPr>
              <w:t>геолого-разведочных</w:t>
            </w:r>
            <w:proofErr w:type="gramEnd"/>
            <w:r w:rsidRPr="004F0AB5">
              <w:rPr>
                <w:sz w:val="22"/>
                <w:szCs w:val="22"/>
              </w:rPr>
              <w:t xml:space="preserve"> работ.</w:t>
            </w:r>
          </w:p>
          <w:p w:rsidR="00C5083C" w:rsidRPr="004F0AB5" w:rsidRDefault="00C5083C" w:rsidP="0000362E">
            <w:pPr>
              <w:pStyle w:val="aff1"/>
              <w:numPr>
                <w:ilvl w:val="0"/>
                <w:numId w:val="7"/>
              </w:numPr>
              <w:tabs>
                <w:tab w:val="left" w:pos="277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4F0AB5">
              <w:rPr>
                <w:sz w:val="22"/>
                <w:szCs w:val="22"/>
              </w:rPr>
              <w:t>Служебная записка СП Общества об отводе земель.</w:t>
            </w:r>
          </w:p>
          <w:p w:rsidR="00C5083C" w:rsidRPr="004F0AB5" w:rsidRDefault="00C5083C" w:rsidP="0000362E">
            <w:pPr>
              <w:pStyle w:val="aff1"/>
              <w:numPr>
                <w:ilvl w:val="0"/>
                <w:numId w:val="7"/>
              </w:numPr>
              <w:tabs>
                <w:tab w:val="left" w:pos="277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4F0AB5">
              <w:rPr>
                <w:sz w:val="22"/>
                <w:szCs w:val="22"/>
              </w:rPr>
              <w:t xml:space="preserve"> График строительства.</w:t>
            </w:r>
          </w:p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C5083C" w:rsidRPr="004F0AB5" w:rsidRDefault="00C5083C" w:rsidP="0000362E">
            <w:pPr>
              <w:pStyle w:val="af8"/>
              <w:numPr>
                <w:ilvl w:val="0"/>
                <w:numId w:val="0"/>
              </w:numPr>
              <w:suppressAutoHyphens/>
              <w:spacing w:before="0"/>
              <w:jc w:val="both"/>
              <w:rPr>
                <w:szCs w:val="22"/>
              </w:rPr>
            </w:pPr>
            <w:r w:rsidRPr="004F0AB5">
              <w:rPr>
                <w:szCs w:val="22"/>
              </w:rPr>
              <w:t>Договор аренды лесного участка.</w:t>
            </w:r>
          </w:p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C5083C" w:rsidRPr="004F0AB5" w:rsidRDefault="008707C1" w:rsidP="0000362E">
            <w:pPr>
              <w:pStyle w:val="af8"/>
              <w:numPr>
                <w:ilvl w:val="0"/>
                <w:numId w:val="0"/>
              </w:numPr>
              <w:suppressAutoHyphens/>
              <w:spacing w:before="0"/>
              <w:jc w:val="both"/>
              <w:rPr>
                <w:szCs w:val="22"/>
              </w:rPr>
            </w:pPr>
            <w:proofErr w:type="spellStart"/>
            <w:r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Pr="004F0AB5">
              <w:rPr>
                <w:szCs w:val="22"/>
              </w:rPr>
              <w:t xml:space="preserve"> </w:t>
            </w:r>
            <w:r w:rsidR="00C5083C" w:rsidRPr="004F0AB5">
              <w:rPr>
                <w:szCs w:val="22"/>
              </w:rPr>
              <w:t xml:space="preserve">передает </w:t>
            </w:r>
            <w:r w:rsidR="00F83710">
              <w:rPr>
                <w:szCs w:val="22"/>
              </w:rPr>
              <w:t xml:space="preserve">в </w:t>
            </w:r>
            <w:r w:rsidR="00C5083C" w:rsidRPr="004F0AB5">
              <w:rPr>
                <w:szCs w:val="22"/>
              </w:rPr>
              <w:t>СП Общества, ведуще</w:t>
            </w:r>
            <w:r w:rsidR="00F83710">
              <w:rPr>
                <w:szCs w:val="22"/>
              </w:rPr>
              <w:t>е</w:t>
            </w:r>
            <w:r w:rsidR="00C5083C" w:rsidRPr="004F0AB5">
              <w:rPr>
                <w:szCs w:val="22"/>
              </w:rPr>
              <w:t xml:space="preserve"> освоение арендованного участка, копию договора аренды</w:t>
            </w:r>
            <w:r w:rsidR="000B59EE">
              <w:rPr>
                <w:szCs w:val="22"/>
              </w:rPr>
              <w:t xml:space="preserve"> в электронном виде</w:t>
            </w:r>
            <w:r w:rsidR="00C5083C" w:rsidRPr="004F0AB5">
              <w:rPr>
                <w:szCs w:val="22"/>
              </w:rPr>
              <w:t xml:space="preserve">, </w:t>
            </w:r>
            <w:r w:rsidR="00C5083C" w:rsidRPr="004F0AB5">
              <w:rPr>
                <w:szCs w:val="22"/>
              </w:rPr>
              <w:lastRenderedPageBreak/>
              <w:t>заключаемого с полномочным органом государственной или муниципальной власти.</w:t>
            </w:r>
          </w:p>
        </w:tc>
      </w:tr>
      <w:tr w:rsidR="00C5083C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C5083C" w:rsidRPr="004F0AB5" w:rsidRDefault="00C5083C" w:rsidP="00C5083C">
            <w:pPr>
              <w:suppressAutoHyphens/>
              <w:rPr>
                <w:color w:val="000000"/>
                <w:sz w:val="22"/>
                <w:szCs w:val="22"/>
              </w:rPr>
            </w:pPr>
            <w:r w:rsidRPr="004F0AB5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C5083C" w:rsidRPr="004F0AB5" w:rsidRDefault="00C5083C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4F0AB5">
              <w:rPr>
                <w:iCs/>
                <w:color w:val="000000"/>
                <w:sz w:val="22"/>
                <w:szCs w:val="22"/>
              </w:rPr>
              <w:t>Разработка проекта освоения лесов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Исполнитель:</w:t>
            </w:r>
          </w:p>
          <w:p w:rsidR="004F0AB5" w:rsidRPr="004F0AB5" w:rsidRDefault="008707C1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proofErr w:type="spellStart"/>
            <w:r w:rsidRPr="008707C1">
              <w:t>УМГРиЗ</w:t>
            </w:r>
            <w:proofErr w:type="spellEnd"/>
          </w:p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C5083C" w:rsidRPr="004F0AB5" w:rsidRDefault="00C5083C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4F0AB5">
              <w:rPr>
                <w:iCs/>
                <w:color w:val="000000"/>
                <w:sz w:val="22"/>
                <w:szCs w:val="22"/>
              </w:rPr>
              <w:t>В течение 60 рабочих дней с момента получения с регистрации договора аренды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C5083C" w:rsidRPr="004F0AB5" w:rsidRDefault="00C5083C" w:rsidP="0000362E">
            <w:pPr>
              <w:pStyle w:val="af8"/>
              <w:numPr>
                <w:ilvl w:val="0"/>
                <w:numId w:val="0"/>
              </w:numPr>
              <w:suppressAutoHyphens/>
              <w:spacing w:before="0"/>
              <w:jc w:val="both"/>
              <w:rPr>
                <w:szCs w:val="22"/>
              </w:rPr>
            </w:pPr>
            <w:r w:rsidRPr="004F0AB5">
              <w:rPr>
                <w:szCs w:val="22"/>
              </w:rPr>
              <w:t>Договор аренды лесного участка.</w:t>
            </w:r>
          </w:p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C5083C" w:rsidRPr="00F87FEC" w:rsidRDefault="00C5083C" w:rsidP="0000362E">
            <w:pPr>
              <w:pStyle w:val="af8"/>
              <w:numPr>
                <w:ilvl w:val="0"/>
                <w:numId w:val="0"/>
              </w:numPr>
              <w:tabs>
                <w:tab w:val="left" w:pos="237"/>
              </w:tabs>
              <w:suppressAutoHyphens/>
              <w:spacing w:before="0"/>
              <w:jc w:val="both"/>
              <w:rPr>
                <w:szCs w:val="22"/>
              </w:rPr>
            </w:pPr>
            <w:r w:rsidRPr="00F87FEC">
              <w:rPr>
                <w:szCs w:val="22"/>
              </w:rPr>
              <w:t xml:space="preserve">- </w:t>
            </w:r>
            <w:r w:rsidR="007A75F9" w:rsidRPr="00F87FEC">
              <w:rPr>
                <w:szCs w:val="22"/>
              </w:rPr>
              <w:t>Проект освоения лесов</w:t>
            </w:r>
            <w:r w:rsidRPr="00F87FEC">
              <w:rPr>
                <w:szCs w:val="22"/>
              </w:rPr>
              <w:t>.</w:t>
            </w:r>
          </w:p>
          <w:p w:rsidR="00BD0C05" w:rsidRPr="00F87FEC" w:rsidRDefault="00BD0C05" w:rsidP="0000362E">
            <w:pPr>
              <w:pStyle w:val="af8"/>
              <w:numPr>
                <w:ilvl w:val="0"/>
                <w:numId w:val="0"/>
              </w:numPr>
              <w:tabs>
                <w:tab w:val="left" w:pos="237"/>
              </w:tabs>
              <w:suppressAutoHyphens/>
              <w:spacing w:before="0"/>
              <w:jc w:val="both"/>
              <w:rPr>
                <w:szCs w:val="22"/>
              </w:rPr>
            </w:pPr>
            <w:r w:rsidRPr="00F87FEC">
              <w:rPr>
                <w:iCs w:val="0"/>
                <w:szCs w:val="22"/>
              </w:rPr>
              <w:t>- Положительное заключение экспертизы проекта освоения лесов</w:t>
            </w:r>
          </w:p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BD0C05" w:rsidRPr="004F0AB5" w:rsidRDefault="008707C1" w:rsidP="000B59E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proofErr w:type="spellStart"/>
            <w:r w:rsidRPr="008707C1">
              <w:t>УМГРиЗ</w:t>
            </w:r>
            <w:proofErr w:type="spellEnd"/>
            <w:r w:rsidRPr="004F0AB5">
              <w:rPr>
                <w:iCs/>
                <w:color w:val="000000"/>
                <w:sz w:val="22"/>
                <w:szCs w:val="22"/>
              </w:rPr>
              <w:t xml:space="preserve"> </w:t>
            </w:r>
            <w:r w:rsidR="00C5083C" w:rsidRPr="004F0AB5">
              <w:rPr>
                <w:iCs/>
                <w:color w:val="000000"/>
                <w:sz w:val="22"/>
                <w:szCs w:val="22"/>
              </w:rPr>
              <w:t xml:space="preserve">обеспечивает разработку проекта освоения лесов на основании договора аренды и </w:t>
            </w:r>
            <w:r w:rsidR="000B59EE">
              <w:rPr>
                <w:iCs/>
                <w:color w:val="000000"/>
                <w:sz w:val="22"/>
                <w:szCs w:val="22"/>
              </w:rPr>
              <w:t>сопровождает</w:t>
            </w:r>
            <w:r w:rsidR="00C5083C" w:rsidRPr="004F0AB5">
              <w:rPr>
                <w:iCs/>
                <w:color w:val="000000"/>
                <w:sz w:val="22"/>
                <w:szCs w:val="22"/>
              </w:rPr>
              <w:t xml:space="preserve"> его государственную экспертизу.</w:t>
            </w:r>
            <w:r w:rsidR="00C5083C" w:rsidRPr="004F0AB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C5083C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C5083C" w:rsidRPr="004F0AB5" w:rsidRDefault="00BC60B7" w:rsidP="00C5083C">
            <w:pPr>
              <w:suppressAutoHyphens/>
              <w:rPr>
                <w:color w:val="000000"/>
                <w:sz w:val="22"/>
                <w:szCs w:val="22"/>
              </w:rPr>
            </w:pPr>
            <w:r w:rsidRPr="004F0AB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C5083C" w:rsidRPr="004F0AB5" w:rsidRDefault="00F43F5F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4F0AB5">
              <w:rPr>
                <w:iCs/>
                <w:color w:val="000000"/>
                <w:sz w:val="22"/>
                <w:szCs w:val="22"/>
              </w:rPr>
              <w:t>Направление положительного заключения экспертизы</w:t>
            </w:r>
            <w:r w:rsidR="007A75F9">
              <w:rPr>
                <w:iCs/>
                <w:color w:val="000000"/>
                <w:sz w:val="22"/>
                <w:szCs w:val="22"/>
              </w:rPr>
              <w:t xml:space="preserve"> проекта освоения лесов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Исполнитель:</w:t>
            </w:r>
          </w:p>
          <w:p w:rsidR="004F0AB5" w:rsidRPr="004F0AB5" w:rsidRDefault="008707C1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proofErr w:type="spellStart"/>
            <w:r w:rsidRPr="008707C1">
              <w:t>УМГРиЗ</w:t>
            </w:r>
            <w:proofErr w:type="spellEnd"/>
          </w:p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C5083C" w:rsidRPr="004F0AB5" w:rsidRDefault="00C5083C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bCs/>
                <w:color w:val="000000"/>
                <w:sz w:val="22"/>
                <w:szCs w:val="22"/>
              </w:rPr>
            </w:pPr>
            <w:r w:rsidRPr="004F0AB5">
              <w:rPr>
                <w:iCs/>
                <w:color w:val="000000"/>
                <w:sz w:val="22"/>
                <w:szCs w:val="22"/>
              </w:rPr>
              <w:t>В течение 5 рабочих дней после получения положительного заключения экспертизы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C5083C" w:rsidRPr="004F0AB5" w:rsidRDefault="007A75F9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- </w:t>
            </w:r>
            <w:r w:rsidR="00C5083C" w:rsidRPr="004F0AB5">
              <w:rPr>
                <w:iCs/>
                <w:color w:val="000000"/>
                <w:sz w:val="22"/>
                <w:szCs w:val="22"/>
              </w:rPr>
              <w:t>Положительное заключение экспертизы</w:t>
            </w:r>
            <w:r>
              <w:rPr>
                <w:iCs/>
                <w:color w:val="000000"/>
                <w:sz w:val="22"/>
                <w:szCs w:val="22"/>
              </w:rPr>
              <w:t xml:space="preserve"> проекта освоения лесов</w:t>
            </w:r>
          </w:p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7A75F9" w:rsidRPr="004F0AB5" w:rsidRDefault="00C5083C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4F0AB5">
              <w:rPr>
                <w:szCs w:val="22"/>
              </w:rPr>
              <w:t xml:space="preserve">- </w:t>
            </w:r>
            <w:r w:rsidR="007A75F9" w:rsidRPr="004F0AB5">
              <w:rPr>
                <w:iCs/>
                <w:color w:val="000000"/>
                <w:sz w:val="22"/>
                <w:szCs w:val="22"/>
              </w:rPr>
              <w:t>уведомлени</w:t>
            </w:r>
            <w:r w:rsidR="007A75F9">
              <w:rPr>
                <w:iCs/>
                <w:color w:val="000000"/>
                <w:sz w:val="22"/>
                <w:szCs w:val="22"/>
              </w:rPr>
              <w:t>е</w:t>
            </w:r>
            <w:r w:rsidR="007A75F9" w:rsidRPr="004F0AB5">
              <w:rPr>
                <w:iCs/>
                <w:color w:val="000000"/>
                <w:sz w:val="22"/>
                <w:szCs w:val="22"/>
              </w:rPr>
              <w:t xml:space="preserve"> об утверждении положительного заключения государственной экспертизы проекта освоения лесов</w:t>
            </w:r>
          </w:p>
          <w:p w:rsidR="00C5083C" w:rsidRPr="004F0AB5" w:rsidRDefault="00C5083C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C5083C" w:rsidRPr="004F0AB5" w:rsidRDefault="008707C1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proofErr w:type="spellStart"/>
            <w:r w:rsidRPr="008707C1">
              <w:t>УМГРиЗ</w:t>
            </w:r>
            <w:proofErr w:type="spellEnd"/>
            <w:r w:rsidRPr="004F0AB5">
              <w:rPr>
                <w:iCs/>
                <w:color w:val="000000"/>
                <w:sz w:val="22"/>
                <w:szCs w:val="22"/>
              </w:rPr>
              <w:t xml:space="preserve"> </w:t>
            </w:r>
            <w:r w:rsidR="00C5083C" w:rsidRPr="004F0AB5">
              <w:rPr>
                <w:iCs/>
                <w:color w:val="000000"/>
                <w:sz w:val="22"/>
                <w:szCs w:val="22"/>
              </w:rPr>
              <w:t xml:space="preserve">направляет </w:t>
            </w:r>
            <w:r w:rsidR="00A00EF4">
              <w:rPr>
                <w:iCs/>
                <w:color w:val="000000"/>
                <w:sz w:val="22"/>
                <w:szCs w:val="22"/>
              </w:rPr>
              <w:t xml:space="preserve">в </w:t>
            </w:r>
            <w:r w:rsidR="00A00EF4" w:rsidRPr="007E5F0D">
              <w:rPr>
                <w:iCs/>
                <w:color w:val="000000"/>
                <w:sz w:val="22"/>
                <w:szCs w:val="22"/>
              </w:rPr>
              <w:t xml:space="preserve">CП Общества, ведущее освоение арендованного участка </w:t>
            </w:r>
            <w:r w:rsidR="00C5083C" w:rsidRPr="007E5F0D">
              <w:rPr>
                <w:iCs/>
                <w:color w:val="000000"/>
                <w:sz w:val="22"/>
                <w:szCs w:val="22"/>
              </w:rPr>
              <w:t>уведомлени</w:t>
            </w:r>
            <w:r w:rsidR="00A00EF4" w:rsidRPr="007E5F0D">
              <w:rPr>
                <w:iCs/>
                <w:color w:val="000000"/>
                <w:sz w:val="22"/>
                <w:szCs w:val="22"/>
              </w:rPr>
              <w:t>е</w:t>
            </w:r>
            <w:r w:rsidR="00C5083C" w:rsidRPr="007E5F0D">
              <w:rPr>
                <w:iCs/>
                <w:color w:val="000000"/>
                <w:sz w:val="22"/>
                <w:szCs w:val="22"/>
              </w:rPr>
              <w:t xml:space="preserve"> об</w:t>
            </w:r>
            <w:r w:rsidR="00C5083C" w:rsidRPr="004F0AB5">
              <w:rPr>
                <w:iCs/>
                <w:color w:val="000000"/>
                <w:sz w:val="22"/>
                <w:szCs w:val="22"/>
              </w:rPr>
              <w:t xml:space="preserve"> утверждении положительного заключения государственной экспертизы проекта освоения лесов.</w:t>
            </w:r>
          </w:p>
        </w:tc>
      </w:tr>
      <w:tr w:rsidR="00515562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515562" w:rsidRPr="004F0AB5" w:rsidRDefault="00791872" w:rsidP="00C5083C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515562" w:rsidRPr="004F0AB5" w:rsidRDefault="00515562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4F0AB5">
              <w:rPr>
                <w:iCs/>
                <w:color w:val="000000"/>
                <w:sz w:val="22"/>
                <w:szCs w:val="22"/>
              </w:rPr>
              <w:t>Включение в договоры подряда, в ходе исполнения которых, сопутствующими (основными) работами является расчистка площадей, проведение рубок лесных насаждений, условия о необходимости выполнения Подрядной организацией предусмотренных проектом освоения лесов мероприятий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515562" w:rsidRPr="004F0AB5" w:rsidRDefault="00515562" w:rsidP="0000362E">
            <w:pPr>
              <w:pStyle w:val="37"/>
              <w:numPr>
                <w:ilvl w:val="0"/>
                <w:numId w:val="0"/>
              </w:numPr>
              <w:tabs>
                <w:tab w:val="left" w:pos="228"/>
              </w:tabs>
              <w:suppressAutoHyphens/>
              <w:spacing w:before="0"/>
              <w:ind w:left="33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  <w:lang w:val="en-US"/>
              </w:rPr>
              <w:t>C</w:t>
            </w:r>
            <w:r w:rsidRPr="004F0AB5">
              <w:rPr>
                <w:iCs/>
                <w:color w:val="000000"/>
                <w:szCs w:val="22"/>
              </w:rPr>
              <w:t>П Общества, ведущее освоение арендованного участка.</w:t>
            </w:r>
          </w:p>
          <w:p w:rsidR="00515562" w:rsidRPr="004F0AB5" w:rsidRDefault="00515562" w:rsidP="0000362E">
            <w:pPr>
              <w:pStyle w:val="37"/>
              <w:numPr>
                <w:ilvl w:val="0"/>
                <w:numId w:val="0"/>
              </w:numPr>
              <w:tabs>
                <w:tab w:val="left" w:pos="228"/>
              </w:tabs>
              <w:suppressAutoHyphens/>
              <w:spacing w:before="0"/>
              <w:ind w:left="33"/>
              <w:rPr>
                <w:iCs/>
                <w:color w:val="000000"/>
                <w:szCs w:val="22"/>
              </w:rPr>
            </w:pPr>
          </w:p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515562" w:rsidRPr="004F0AB5" w:rsidRDefault="00515562" w:rsidP="0000362E">
            <w:pPr>
              <w:pStyle w:val="37"/>
              <w:numPr>
                <w:ilvl w:val="0"/>
                <w:numId w:val="0"/>
              </w:numPr>
              <w:tabs>
                <w:tab w:val="left" w:pos="228"/>
              </w:tabs>
              <w:suppressAutoHyphens/>
              <w:spacing w:before="0"/>
              <w:ind w:left="33"/>
              <w:rPr>
                <w:b/>
                <w:caps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Постоянно.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515562" w:rsidRPr="004F0AB5" w:rsidRDefault="00515562" w:rsidP="0000362E">
            <w:pPr>
              <w:jc w:val="both"/>
              <w:rPr>
                <w:sz w:val="22"/>
                <w:szCs w:val="22"/>
              </w:rPr>
            </w:pPr>
            <w:r w:rsidRPr="004F0AB5">
              <w:rPr>
                <w:sz w:val="22"/>
                <w:szCs w:val="22"/>
              </w:rPr>
              <w:t>Типовая форма стандартного договора подряда</w:t>
            </w:r>
            <w:r>
              <w:rPr>
                <w:sz w:val="22"/>
                <w:szCs w:val="22"/>
              </w:rPr>
              <w:t xml:space="preserve"> </w:t>
            </w:r>
            <w:r w:rsidRPr="004F0AB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4F0AB5">
              <w:rPr>
                <w:sz w:val="22"/>
                <w:szCs w:val="22"/>
              </w:rPr>
              <w:t>Предсогласованный</w:t>
            </w:r>
            <w:proofErr w:type="spellEnd"/>
            <w:r w:rsidRPr="004F0AB5">
              <w:rPr>
                <w:sz w:val="22"/>
                <w:szCs w:val="22"/>
              </w:rPr>
              <w:t xml:space="preserve"> договор подряда.</w:t>
            </w:r>
          </w:p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515562" w:rsidRPr="004F0AB5" w:rsidRDefault="00515562" w:rsidP="0000362E">
            <w:pPr>
              <w:pStyle w:val="af8"/>
              <w:numPr>
                <w:ilvl w:val="0"/>
                <w:numId w:val="14"/>
              </w:numPr>
              <w:tabs>
                <w:tab w:val="left" w:pos="162"/>
              </w:tabs>
              <w:suppressAutoHyphens/>
              <w:spacing w:before="0"/>
              <w:ind w:left="-6" w:firstLine="0"/>
              <w:jc w:val="both"/>
              <w:rPr>
                <w:szCs w:val="22"/>
              </w:rPr>
            </w:pPr>
            <w:r w:rsidRPr="004F0AB5">
              <w:rPr>
                <w:szCs w:val="22"/>
              </w:rPr>
              <w:t>Договор подряда.</w:t>
            </w:r>
          </w:p>
          <w:p w:rsidR="00515562" w:rsidRPr="004F0AB5" w:rsidRDefault="00515562" w:rsidP="0000362E">
            <w:pPr>
              <w:pStyle w:val="af8"/>
              <w:numPr>
                <w:ilvl w:val="0"/>
                <w:numId w:val="14"/>
              </w:numPr>
              <w:tabs>
                <w:tab w:val="left" w:pos="162"/>
              </w:tabs>
              <w:suppressAutoHyphens/>
              <w:spacing w:before="0"/>
              <w:ind w:left="-6" w:firstLine="0"/>
              <w:jc w:val="both"/>
              <w:rPr>
                <w:szCs w:val="22"/>
              </w:rPr>
            </w:pPr>
            <w:r w:rsidRPr="004F0AB5">
              <w:rPr>
                <w:szCs w:val="22"/>
              </w:rPr>
              <w:t>Дополнительное соглашение.</w:t>
            </w:r>
          </w:p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515562" w:rsidRPr="004F0AB5" w:rsidRDefault="00515562" w:rsidP="0000362E">
            <w:pPr>
              <w:pStyle w:val="37"/>
              <w:numPr>
                <w:ilvl w:val="0"/>
                <w:numId w:val="0"/>
              </w:numPr>
              <w:tabs>
                <w:tab w:val="left" w:pos="228"/>
              </w:tabs>
              <w:suppressAutoHyphens/>
              <w:spacing w:before="0"/>
              <w:ind w:left="33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Договором предусматриваются обязательства соблюдения Подрядной организации предусмотренных проектом освоения лесов мероприятий. В случае отсутствия данного условия в заключенном договоре необходимо заключение дополнительного соглашения для внесения в договор указанного обязательства Подрядной организацией.</w:t>
            </w:r>
          </w:p>
        </w:tc>
      </w:tr>
      <w:tr w:rsidR="00515562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515562" w:rsidRPr="004F0AB5" w:rsidRDefault="00791872" w:rsidP="0060680F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515562" w:rsidRPr="004F0AB5" w:rsidDel="00CA443D" w:rsidRDefault="00515562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4F0AB5">
              <w:rPr>
                <w:iCs/>
                <w:color w:val="000000"/>
                <w:sz w:val="22"/>
                <w:szCs w:val="22"/>
              </w:rPr>
              <w:t>Заявка на передачу границ лесного участка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515562" w:rsidRPr="004F0AB5" w:rsidRDefault="00515562" w:rsidP="0000362E">
            <w:pPr>
              <w:pStyle w:val="37"/>
              <w:numPr>
                <w:ilvl w:val="0"/>
                <w:numId w:val="0"/>
              </w:numPr>
              <w:tabs>
                <w:tab w:val="left" w:pos="228"/>
              </w:tabs>
              <w:suppressAutoHyphens/>
              <w:spacing w:before="0"/>
              <w:ind w:left="33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СП Общества, ведущее освоение арендованного участка.</w:t>
            </w:r>
          </w:p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515562" w:rsidRPr="004F0AB5" w:rsidRDefault="00515562" w:rsidP="0000362E">
            <w:pPr>
              <w:pStyle w:val="37"/>
              <w:suppressAutoHyphens/>
              <w:spacing w:before="0"/>
              <w:rPr>
                <w:b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lastRenderedPageBreak/>
              <w:t>За 10 календарных дней до начала производства работ.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lastRenderedPageBreak/>
              <w:t>Входящие:</w:t>
            </w:r>
          </w:p>
          <w:p w:rsidR="00515562" w:rsidRPr="004F0AB5" w:rsidRDefault="00515562" w:rsidP="0000362E">
            <w:pPr>
              <w:pStyle w:val="af8"/>
              <w:numPr>
                <w:ilvl w:val="0"/>
                <w:numId w:val="15"/>
              </w:numPr>
              <w:tabs>
                <w:tab w:val="left" w:pos="162"/>
              </w:tabs>
              <w:suppressAutoHyphens/>
              <w:spacing w:before="0"/>
              <w:ind w:left="-6" w:firstLine="0"/>
              <w:jc w:val="both"/>
              <w:rPr>
                <w:b/>
                <w:iCs w:val="0"/>
                <w:color w:val="000000"/>
                <w:szCs w:val="22"/>
              </w:rPr>
            </w:pPr>
            <w:r w:rsidRPr="004F0AB5">
              <w:rPr>
                <w:iCs w:val="0"/>
                <w:color w:val="000000"/>
                <w:szCs w:val="22"/>
              </w:rPr>
              <w:t>Договор подряда.</w:t>
            </w:r>
          </w:p>
          <w:p w:rsidR="00515562" w:rsidRPr="004F0AB5" w:rsidRDefault="00515562" w:rsidP="0000362E">
            <w:pPr>
              <w:pStyle w:val="af8"/>
              <w:numPr>
                <w:ilvl w:val="0"/>
                <w:numId w:val="0"/>
              </w:numPr>
              <w:tabs>
                <w:tab w:val="left" w:pos="277"/>
              </w:tabs>
              <w:suppressAutoHyphens/>
              <w:spacing w:before="0"/>
              <w:ind w:left="-6"/>
              <w:jc w:val="both"/>
              <w:rPr>
                <w:szCs w:val="22"/>
              </w:rPr>
            </w:pPr>
            <w:r w:rsidRPr="004F0AB5">
              <w:rPr>
                <w:szCs w:val="22"/>
              </w:rPr>
              <w:t>2.Дополнительное соглашение.</w:t>
            </w:r>
          </w:p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515562" w:rsidRPr="004F0AB5" w:rsidRDefault="00515562" w:rsidP="0000362E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 xml:space="preserve">Служебная записка СП Общества, ведущего </w:t>
            </w:r>
            <w:r w:rsidRPr="004F0AB5">
              <w:rPr>
                <w:iCs/>
                <w:color w:val="000000"/>
                <w:szCs w:val="22"/>
              </w:rPr>
              <w:lastRenderedPageBreak/>
              <w:t>освоение арендованного участка о передаче Подрядной организации геодезической разбивочной</w:t>
            </w:r>
            <w:r w:rsidR="000B59EE">
              <w:rPr>
                <w:iCs/>
                <w:color w:val="000000"/>
                <w:szCs w:val="22"/>
              </w:rPr>
              <w:t xml:space="preserve"> основы, границ лесного участка</w:t>
            </w:r>
            <w:r w:rsidRPr="004F0AB5">
              <w:rPr>
                <w:iCs/>
                <w:color w:val="000000"/>
                <w:szCs w:val="22"/>
              </w:rPr>
              <w:t>.</w:t>
            </w:r>
          </w:p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515562" w:rsidRPr="004F0AB5" w:rsidRDefault="00515562" w:rsidP="000B59EE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 xml:space="preserve">СП Общества. ведущее освоение арендованного участка направляют в </w:t>
            </w:r>
            <w:proofErr w:type="spellStart"/>
            <w:r w:rsidR="008707C1"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="008707C1" w:rsidRPr="004F0AB5">
              <w:rPr>
                <w:iCs/>
                <w:color w:val="000000"/>
                <w:szCs w:val="22"/>
              </w:rPr>
              <w:t xml:space="preserve"> </w:t>
            </w:r>
            <w:r w:rsidRPr="004F0AB5">
              <w:rPr>
                <w:iCs/>
                <w:color w:val="000000"/>
                <w:szCs w:val="22"/>
              </w:rPr>
              <w:t>заявку на передачу Подрядной организации геодезической разбивочной основы, границ лесного участка.</w:t>
            </w:r>
          </w:p>
        </w:tc>
      </w:tr>
      <w:tr w:rsidR="00B2160E" w:rsidRPr="00B2160E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515562" w:rsidRPr="00B2160E" w:rsidRDefault="00791872" w:rsidP="0060680F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515562" w:rsidRPr="00B2160E" w:rsidRDefault="00515562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sz w:val="22"/>
                <w:szCs w:val="22"/>
              </w:rPr>
            </w:pPr>
            <w:r w:rsidRPr="00B2160E">
              <w:rPr>
                <w:iCs/>
                <w:sz w:val="22"/>
                <w:szCs w:val="22"/>
              </w:rPr>
              <w:t>Передача Подрядной организации границ лесного участка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515562" w:rsidRPr="00B2160E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2160E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515562" w:rsidRPr="00B2160E" w:rsidRDefault="008707C1" w:rsidP="0000362E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proofErr w:type="spellStart"/>
            <w:r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="00515562" w:rsidRPr="00B2160E">
              <w:rPr>
                <w:iCs/>
                <w:szCs w:val="22"/>
              </w:rPr>
              <w:t>.</w:t>
            </w:r>
          </w:p>
          <w:p w:rsidR="0096558A" w:rsidRDefault="0096558A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515562" w:rsidRPr="00B2160E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2160E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515562" w:rsidRPr="00B2160E" w:rsidRDefault="00515562" w:rsidP="0000362E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r w:rsidRPr="00B2160E">
              <w:rPr>
                <w:iCs/>
                <w:szCs w:val="22"/>
              </w:rPr>
              <w:t>5 календарных после получения заявки.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515562" w:rsidRPr="00B2160E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2160E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515562" w:rsidRPr="00B2160E" w:rsidRDefault="00515562" w:rsidP="0000362E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r w:rsidRPr="00B2160E">
              <w:rPr>
                <w:iCs/>
                <w:szCs w:val="22"/>
              </w:rPr>
              <w:t>Служебная записка СП Общества, ведущего освоение арендованного участка о передаче Подрядной организации геодезической разбивочной основы, границ лесного участка</w:t>
            </w:r>
            <w:r w:rsidR="000B59EE">
              <w:rPr>
                <w:iCs/>
                <w:szCs w:val="22"/>
              </w:rPr>
              <w:t>.</w:t>
            </w:r>
          </w:p>
          <w:p w:rsidR="00515562" w:rsidRPr="00B2160E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2160E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515562" w:rsidRPr="00B2160E" w:rsidRDefault="00515562" w:rsidP="0000362E">
            <w:pPr>
              <w:pStyle w:val="37"/>
              <w:numPr>
                <w:ilvl w:val="0"/>
                <w:numId w:val="0"/>
              </w:numPr>
              <w:tabs>
                <w:tab w:val="left" w:pos="277"/>
              </w:tabs>
              <w:suppressAutoHyphens/>
              <w:spacing w:before="0"/>
              <w:ind w:right="0"/>
              <w:rPr>
                <w:iCs/>
                <w:szCs w:val="22"/>
              </w:rPr>
            </w:pPr>
            <w:r w:rsidRPr="00B2160E">
              <w:rPr>
                <w:iCs/>
                <w:szCs w:val="22"/>
              </w:rPr>
              <w:t xml:space="preserve">- Акт приема-передачи границ земельного участка (Приложение №56 регламента </w:t>
            </w:r>
            <w:r w:rsidRPr="00B2160E">
              <w:t>«Требования к разрешительной и приемо-сдаточной документации объектов капитального строительства»</w:t>
            </w:r>
            <w:r w:rsidRPr="00B2160E">
              <w:rPr>
                <w:iCs/>
                <w:szCs w:val="22"/>
              </w:rPr>
              <w:t>);</w:t>
            </w:r>
          </w:p>
          <w:p w:rsidR="00515562" w:rsidRPr="00B2160E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2160E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515562" w:rsidRPr="00B2160E" w:rsidRDefault="008707C1" w:rsidP="0000362E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proofErr w:type="spellStart"/>
            <w:r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Pr="00B2160E">
              <w:rPr>
                <w:iCs/>
                <w:szCs w:val="22"/>
              </w:rPr>
              <w:t xml:space="preserve"> </w:t>
            </w:r>
            <w:r w:rsidR="00515562" w:rsidRPr="00B2160E">
              <w:rPr>
                <w:iCs/>
                <w:szCs w:val="22"/>
              </w:rPr>
              <w:t>непосредственно на местности указывает представителю Подрядной организации пункты геодезической разбивочной основы, углы поворота границ лесных участков и передает документацию в составе:</w:t>
            </w:r>
          </w:p>
          <w:p w:rsidR="00515562" w:rsidRPr="00B2160E" w:rsidRDefault="00515562" w:rsidP="0000362E">
            <w:pPr>
              <w:pStyle w:val="37"/>
              <w:numPr>
                <w:ilvl w:val="0"/>
                <w:numId w:val="16"/>
              </w:numPr>
              <w:tabs>
                <w:tab w:val="left" w:pos="277"/>
              </w:tabs>
              <w:suppressAutoHyphens/>
              <w:spacing w:before="0"/>
              <w:ind w:left="-6" w:firstLine="0"/>
              <w:rPr>
                <w:iCs/>
                <w:szCs w:val="22"/>
              </w:rPr>
            </w:pPr>
            <w:r w:rsidRPr="00B2160E">
              <w:rPr>
                <w:iCs/>
                <w:szCs w:val="22"/>
              </w:rPr>
              <w:t xml:space="preserve">каталог координат углов поворота границ земельных участков, согласно Акту приема-передачи границ земельного участка (Приложение №56 регламента </w:t>
            </w:r>
            <w:r w:rsidRPr="00B2160E">
              <w:t>«Требования к разрешительной и приемо-сдаточной документации объектов капитального строительства»)</w:t>
            </w:r>
            <w:r w:rsidRPr="00B2160E">
              <w:rPr>
                <w:iCs/>
                <w:szCs w:val="22"/>
              </w:rPr>
              <w:t>;</w:t>
            </w:r>
          </w:p>
          <w:p w:rsidR="00B2160E" w:rsidRPr="00B2160E" w:rsidRDefault="00B2160E" w:rsidP="00B2160E">
            <w:pPr>
              <w:pStyle w:val="37"/>
              <w:numPr>
                <w:ilvl w:val="0"/>
                <w:numId w:val="16"/>
              </w:numPr>
              <w:tabs>
                <w:tab w:val="left" w:pos="277"/>
              </w:tabs>
              <w:suppressAutoHyphens/>
              <w:spacing w:before="0"/>
              <w:ind w:left="-6" w:firstLine="0"/>
              <w:rPr>
                <w:iCs/>
                <w:szCs w:val="22"/>
              </w:rPr>
            </w:pPr>
            <w:r w:rsidRPr="00B2160E">
              <w:rPr>
                <w:iCs/>
                <w:szCs w:val="22"/>
              </w:rPr>
              <w:t>копию договора аренды</w:t>
            </w:r>
            <w:r w:rsidR="000B59EE">
              <w:rPr>
                <w:iCs/>
                <w:szCs w:val="22"/>
              </w:rPr>
              <w:t xml:space="preserve"> в электронном виде</w:t>
            </w:r>
            <w:r w:rsidRPr="00B2160E">
              <w:rPr>
                <w:iCs/>
                <w:szCs w:val="22"/>
              </w:rPr>
              <w:t>;</w:t>
            </w:r>
          </w:p>
          <w:p w:rsidR="000B59EE" w:rsidRDefault="00B2160E" w:rsidP="00B2160E">
            <w:pPr>
              <w:pStyle w:val="37"/>
              <w:numPr>
                <w:ilvl w:val="0"/>
                <w:numId w:val="16"/>
              </w:numPr>
              <w:tabs>
                <w:tab w:val="left" w:pos="277"/>
              </w:tabs>
              <w:suppressAutoHyphens/>
              <w:spacing w:before="0"/>
              <w:ind w:left="-6" w:firstLine="0"/>
              <w:rPr>
                <w:iCs/>
                <w:szCs w:val="22"/>
              </w:rPr>
            </w:pPr>
            <w:r w:rsidRPr="00B2160E">
              <w:rPr>
                <w:iCs/>
                <w:szCs w:val="22"/>
              </w:rPr>
              <w:t xml:space="preserve">копию </w:t>
            </w:r>
            <w:r w:rsidR="000B59EE">
              <w:rPr>
                <w:iCs/>
                <w:szCs w:val="22"/>
              </w:rPr>
              <w:t xml:space="preserve">экспертизы </w:t>
            </w:r>
            <w:r w:rsidRPr="00B2160E">
              <w:rPr>
                <w:iCs/>
                <w:szCs w:val="22"/>
              </w:rPr>
              <w:t>проекта освоения лесов</w:t>
            </w:r>
            <w:r w:rsidR="000B59EE">
              <w:rPr>
                <w:iCs/>
                <w:szCs w:val="22"/>
              </w:rPr>
              <w:t xml:space="preserve"> в электронном виде.</w:t>
            </w:r>
          </w:p>
          <w:p w:rsidR="00515562" w:rsidRPr="000B59EE" w:rsidRDefault="00515562" w:rsidP="000B59EE">
            <w:pPr>
              <w:pStyle w:val="37"/>
              <w:numPr>
                <w:ilvl w:val="0"/>
                <w:numId w:val="0"/>
              </w:numPr>
              <w:tabs>
                <w:tab w:val="left" w:pos="277"/>
              </w:tabs>
              <w:suppressAutoHyphens/>
              <w:spacing w:before="0"/>
              <w:ind w:left="-6"/>
              <w:rPr>
                <w:iCs/>
                <w:szCs w:val="22"/>
              </w:rPr>
            </w:pPr>
            <w:r w:rsidRPr="000B59EE">
              <w:rPr>
                <w:iCs/>
                <w:szCs w:val="22"/>
              </w:rPr>
              <w:t xml:space="preserve">Передача документации фиксируется </w:t>
            </w:r>
            <w:r w:rsidR="00F87FEC" w:rsidRPr="000B59EE">
              <w:rPr>
                <w:szCs w:val="22"/>
              </w:rPr>
              <w:t xml:space="preserve">Актами </w:t>
            </w:r>
            <w:r w:rsidR="00F87FEC" w:rsidRPr="000B59EE">
              <w:rPr>
                <w:iCs/>
                <w:szCs w:val="22"/>
              </w:rPr>
              <w:t>передачи документации (</w:t>
            </w:r>
            <w:hyperlink w:anchor="Приложение5" w:history="1">
              <w:r w:rsidR="00F87FEC" w:rsidRPr="000B59EE">
                <w:rPr>
                  <w:iCs/>
                  <w:szCs w:val="22"/>
                </w:rPr>
                <w:t xml:space="preserve">Приложение </w:t>
              </w:r>
            </w:hyperlink>
            <w:r w:rsidR="00F87FEC" w:rsidRPr="000B59EE">
              <w:rPr>
                <w:szCs w:val="22"/>
              </w:rPr>
              <w:t>2</w:t>
            </w:r>
            <w:r w:rsidR="00F87FEC" w:rsidRPr="000B59EE">
              <w:rPr>
                <w:iCs/>
                <w:szCs w:val="22"/>
              </w:rPr>
              <w:t>)</w:t>
            </w:r>
            <w:r w:rsidRPr="000B59EE">
              <w:rPr>
                <w:iCs/>
                <w:szCs w:val="22"/>
              </w:rPr>
              <w:t>. Присутствие представителя Подрядной организации обеспечивает СП Общества курирующего договор подряда.</w:t>
            </w:r>
          </w:p>
        </w:tc>
      </w:tr>
      <w:tr w:rsidR="00515562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515562" w:rsidRPr="004F0AB5" w:rsidRDefault="00791872" w:rsidP="0060680F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515562" w:rsidRPr="004F0AB5" w:rsidRDefault="00515562" w:rsidP="0000362E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4F0AB5">
              <w:rPr>
                <w:iCs/>
                <w:color w:val="000000"/>
                <w:sz w:val="22"/>
                <w:szCs w:val="22"/>
              </w:rPr>
              <w:t>Предоставление информации о площади, объеме и сроках вырубки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515562" w:rsidRPr="004F0AB5" w:rsidRDefault="00515562" w:rsidP="0000362E">
            <w:pPr>
              <w:pStyle w:val="37"/>
              <w:numPr>
                <w:ilvl w:val="0"/>
                <w:numId w:val="0"/>
              </w:numPr>
              <w:tabs>
                <w:tab w:val="left" w:pos="228"/>
              </w:tabs>
              <w:suppressAutoHyphens/>
              <w:spacing w:before="0"/>
              <w:ind w:left="33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СП Общества, ведущее освоение арендованного участка.</w:t>
            </w:r>
          </w:p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515562" w:rsidRPr="004F0AB5" w:rsidRDefault="00515562" w:rsidP="0000362E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szCs w:val="22"/>
              </w:rPr>
              <w:lastRenderedPageBreak/>
              <w:t xml:space="preserve">Не менее чем за 14 </w:t>
            </w:r>
            <w:r w:rsidRPr="004F0AB5">
              <w:rPr>
                <w:iCs/>
                <w:color w:val="000000"/>
                <w:szCs w:val="22"/>
              </w:rPr>
              <w:t>календарных</w:t>
            </w:r>
            <w:r w:rsidRPr="004F0AB5">
              <w:rPr>
                <w:szCs w:val="22"/>
              </w:rPr>
              <w:t xml:space="preserve"> дней до начала работ</w:t>
            </w:r>
          </w:p>
          <w:p w:rsidR="00515562" w:rsidRPr="004F0AB5" w:rsidRDefault="00515562" w:rsidP="0000362E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lastRenderedPageBreak/>
              <w:t>Входящие:</w:t>
            </w:r>
          </w:p>
          <w:p w:rsidR="00515562" w:rsidRPr="004F0AB5" w:rsidRDefault="00515562" w:rsidP="0000362E">
            <w:pPr>
              <w:pStyle w:val="37"/>
              <w:numPr>
                <w:ilvl w:val="0"/>
                <w:numId w:val="0"/>
              </w:numPr>
              <w:tabs>
                <w:tab w:val="left" w:pos="419"/>
              </w:tabs>
              <w:suppressAutoHyphens/>
              <w:spacing w:before="0"/>
              <w:ind w:left="-6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- Договор подряда.</w:t>
            </w:r>
          </w:p>
          <w:p w:rsidR="00515562" w:rsidRPr="004F0AB5" w:rsidRDefault="00515562" w:rsidP="0000362E">
            <w:pPr>
              <w:pStyle w:val="37"/>
              <w:numPr>
                <w:ilvl w:val="0"/>
                <w:numId w:val="0"/>
              </w:numPr>
              <w:tabs>
                <w:tab w:val="left" w:pos="419"/>
              </w:tabs>
              <w:suppressAutoHyphens/>
              <w:spacing w:before="0"/>
              <w:ind w:left="-6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- График СМР.</w:t>
            </w:r>
          </w:p>
          <w:p w:rsidR="00515562" w:rsidRPr="004F0AB5" w:rsidRDefault="00515562" w:rsidP="0000362E">
            <w:pPr>
              <w:pStyle w:val="37"/>
              <w:numPr>
                <w:ilvl w:val="0"/>
                <w:numId w:val="0"/>
              </w:numPr>
              <w:tabs>
                <w:tab w:val="left" w:pos="419"/>
              </w:tabs>
              <w:suppressAutoHyphens/>
              <w:spacing w:before="0"/>
              <w:ind w:left="-6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- График строительства скважин.</w:t>
            </w:r>
          </w:p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515562" w:rsidRPr="004F0AB5" w:rsidRDefault="00515562" w:rsidP="0000362E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lastRenderedPageBreak/>
              <w:t>С</w:t>
            </w:r>
            <w:r>
              <w:rPr>
                <w:iCs/>
                <w:color w:val="000000"/>
                <w:szCs w:val="22"/>
              </w:rPr>
              <w:t>лужебная записка</w:t>
            </w:r>
            <w:r w:rsidRPr="004F0AB5">
              <w:rPr>
                <w:iCs/>
                <w:color w:val="000000"/>
                <w:szCs w:val="22"/>
              </w:rPr>
              <w:t xml:space="preserve"> о </w:t>
            </w:r>
            <w:r w:rsidRPr="004F0AB5">
              <w:rPr>
                <w:szCs w:val="22"/>
              </w:rPr>
              <w:t>предполагаемой площади, объеме и сроках вырубки.</w:t>
            </w:r>
          </w:p>
          <w:p w:rsidR="00515562" w:rsidRPr="004F0AB5" w:rsidRDefault="00515562" w:rsidP="0000362E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515562" w:rsidRPr="004F0AB5" w:rsidRDefault="00515562" w:rsidP="000B59EE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szCs w:val="22"/>
              </w:rPr>
              <w:t xml:space="preserve">СП Общества предоставляют в </w:t>
            </w:r>
            <w:proofErr w:type="spellStart"/>
            <w:r w:rsidR="008707C1"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="008707C1" w:rsidRPr="004F0AB5">
              <w:rPr>
                <w:szCs w:val="22"/>
              </w:rPr>
              <w:t xml:space="preserve"> </w:t>
            </w:r>
            <w:r w:rsidRPr="004F0AB5">
              <w:rPr>
                <w:szCs w:val="22"/>
              </w:rPr>
              <w:t>информацию о предполагаемой площади, объеме и сроках вырубки для составления лесной декларации.</w:t>
            </w:r>
          </w:p>
        </w:tc>
      </w:tr>
      <w:tr w:rsidR="003A1ED2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791872" w:rsidP="003A1ED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F95564" w:rsidRDefault="003A1ED2" w:rsidP="003A1ED2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F95564">
              <w:rPr>
                <w:iCs/>
                <w:color w:val="000000"/>
                <w:sz w:val="22"/>
                <w:szCs w:val="22"/>
              </w:rPr>
              <w:t>Разработка технологической карты</w:t>
            </w:r>
            <w:r w:rsidR="00BC7F90" w:rsidRPr="00F95564">
              <w:rPr>
                <w:iCs/>
                <w:color w:val="000000"/>
                <w:sz w:val="22"/>
                <w:szCs w:val="22"/>
              </w:rPr>
              <w:t xml:space="preserve"> разработки лесосеки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F95564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5564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3A1ED2" w:rsidRPr="00F95564" w:rsidRDefault="003A1ED2" w:rsidP="003A1ED2">
            <w:pPr>
              <w:pStyle w:val="37"/>
              <w:numPr>
                <w:ilvl w:val="0"/>
                <w:numId w:val="0"/>
              </w:numPr>
              <w:tabs>
                <w:tab w:val="left" w:pos="228"/>
              </w:tabs>
              <w:suppressAutoHyphens/>
              <w:spacing w:before="0"/>
              <w:ind w:left="33"/>
              <w:rPr>
                <w:iCs/>
                <w:color w:val="000000"/>
                <w:szCs w:val="22"/>
              </w:rPr>
            </w:pPr>
            <w:r w:rsidRPr="00F95564">
              <w:rPr>
                <w:iCs/>
                <w:color w:val="000000"/>
                <w:szCs w:val="22"/>
              </w:rPr>
              <w:t>СП Общества, ведущее освоение арендованного участка.</w:t>
            </w:r>
          </w:p>
          <w:p w:rsidR="003A1ED2" w:rsidRPr="00F95564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5564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3A1ED2" w:rsidRPr="00F95564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F95564">
              <w:rPr>
                <w:iCs/>
                <w:color w:val="000000"/>
                <w:szCs w:val="22"/>
              </w:rPr>
              <w:t>За 5 календарных дней до предполагаемого срока вырубки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3A1ED2" w:rsidRPr="00F95564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5564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0B59EE" w:rsidRPr="00F95564" w:rsidRDefault="000B59EE" w:rsidP="000B59EE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F95564">
              <w:rPr>
                <w:iCs/>
                <w:color w:val="000000"/>
                <w:szCs w:val="22"/>
              </w:rPr>
              <w:t>Договор аренды</w:t>
            </w:r>
          </w:p>
          <w:p w:rsidR="000B59EE" w:rsidRPr="00F95564" w:rsidRDefault="000B59EE" w:rsidP="000B59EE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F95564">
              <w:rPr>
                <w:iCs/>
                <w:color w:val="000000"/>
                <w:szCs w:val="22"/>
              </w:rPr>
              <w:t>Экспертиза проекта освоения лесов;</w:t>
            </w:r>
          </w:p>
          <w:p w:rsidR="000B59EE" w:rsidRPr="00F95564" w:rsidRDefault="000B59EE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F95564">
              <w:rPr>
                <w:iCs/>
                <w:szCs w:val="22"/>
              </w:rPr>
              <w:t>Акт приема-передачи границ земельного участка</w:t>
            </w:r>
          </w:p>
          <w:p w:rsidR="003A1ED2" w:rsidRPr="00F95564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5564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3A1ED2" w:rsidRPr="00F95564" w:rsidRDefault="003A1ED2" w:rsidP="003A1ED2">
            <w:pPr>
              <w:pStyle w:val="37"/>
              <w:suppressAutoHyphens/>
              <w:spacing w:before="0"/>
              <w:rPr>
                <w:szCs w:val="22"/>
              </w:rPr>
            </w:pPr>
            <w:r w:rsidRPr="00F95564">
              <w:rPr>
                <w:szCs w:val="22"/>
              </w:rPr>
              <w:t>Согласованная и утвержденная технологическая карта</w:t>
            </w:r>
            <w:r w:rsidR="00BC7F90" w:rsidRPr="00F95564">
              <w:rPr>
                <w:szCs w:val="22"/>
              </w:rPr>
              <w:t xml:space="preserve"> </w:t>
            </w:r>
            <w:r w:rsidR="00BC7F90" w:rsidRPr="00F95564">
              <w:rPr>
                <w:iCs/>
                <w:color w:val="000000"/>
                <w:szCs w:val="22"/>
              </w:rPr>
              <w:t>разработки лесосеки</w:t>
            </w:r>
          </w:p>
          <w:p w:rsidR="003A1ED2" w:rsidRPr="00F95564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5564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3A1ED2" w:rsidRPr="00F95564" w:rsidRDefault="003A1ED2" w:rsidP="003A1ED2">
            <w:pPr>
              <w:pStyle w:val="37"/>
              <w:suppressAutoHyphens/>
              <w:spacing w:before="0"/>
              <w:rPr>
                <w:szCs w:val="22"/>
              </w:rPr>
            </w:pPr>
            <w:r w:rsidRPr="00F95564">
              <w:rPr>
                <w:iCs/>
                <w:color w:val="000000"/>
                <w:szCs w:val="22"/>
              </w:rPr>
              <w:t>СП Общества, ведущее освоение арендованного участка контролирует разработку Подрядной организацией технологической карты</w:t>
            </w:r>
            <w:r w:rsidR="00BC7F90" w:rsidRPr="00F95564">
              <w:rPr>
                <w:iCs/>
                <w:color w:val="000000"/>
                <w:szCs w:val="22"/>
              </w:rPr>
              <w:t xml:space="preserve"> разработки лесосеки</w:t>
            </w:r>
            <w:r w:rsidRPr="00F95564">
              <w:rPr>
                <w:iCs/>
                <w:color w:val="000000"/>
                <w:szCs w:val="22"/>
              </w:rPr>
              <w:t xml:space="preserve">, ее согласование с </w:t>
            </w:r>
            <w:proofErr w:type="spellStart"/>
            <w:r w:rsidRPr="00F95564">
              <w:rPr>
                <w:iCs/>
                <w:color w:val="000000"/>
                <w:szCs w:val="22"/>
              </w:rPr>
              <w:t>Байкитским</w:t>
            </w:r>
            <w:proofErr w:type="spellEnd"/>
            <w:r w:rsidRPr="00F95564">
              <w:rPr>
                <w:iCs/>
                <w:color w:val="000000"/>
                <w:szCs w:val="22"/>
              </w:rPr>
              <w:t xml:space="preserve"> лесничеством и СП Общества (Приложение 3).</w:t>
            </w:r>
          </w:p>
        </w:tc>
      </w:tr>
      <w:tr w:rsidR="003A1ED2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791872" w:rsidP="003A1ED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4F0AB5">
              <w:rPr>
                <w:iCs/>
                <w:color w:val="000000"/>
                <w:sz w:val="22"/>
                <w:szCs w:val="22"/>
              </w:rPr>
              <w:t xml:space="preserve">Подача лесной декларации </w:t>
            </w:r>
          </w:p>
          <w:p w:rsidR="003A1ED2" w:rsidRPr="004F0AB5" w:rsidRDefault="003A1ED2" w:rsidP="003A1ED2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3A1ED2" w:rsidRPr="004F0AB5" w:rsidRDefault="008707C1" w:rsidP="003A1ED2">
            <w:pPr>
              <w:pStyle w:val="37"/>
              <w:suppressAutoHyphens/>
              <w:spacing w:before="0"/>
              <w:rPr>
                <w:szCs w:val="22"/>
              </w:rPr>
            </w:pPr>
            <w:proofErr w:type="spellStart"/>
            <w:r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="003A1ED2" w:rsidRPr="004F0AB5">
              <w:rPr>
                <w:szCs w:val="22"/>
              </w:rPr>
              <w:t>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3A1ED2" w:rsidRPr="004F0AB5" w:rsidRDefault="003A1ED2" w:rsidP="00104CEB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>
              <w:rPr>
                <w:szCs w:val="22"/>
              </w:rPr>
              <w:t>В течение 5 дней после утверждения технологической карты</w:t>
            </w:r>
            <w:r w:rsidR="00104CEB">
              <w:rPr>
                <w:szCs w:val="22"/>
              </w:rPr>
              <w:t xml:space="preserve"> разработки лесосеки</w:t>
            </w:r>
            <w:r>
              <w:rPr>
                <w:szCs w:val="22"/>
              </w:rPr>
              <w:t>, но не позднее</w:t>
            </w:r>
            <w:r w:rsidRPr="004F0AB5">
              <w:rPr>
                <w:szCs w:val="22"/>
              </w:rPr>
              <w:t xml:space="preserve"> </w:t>
            </w:r>
            <w:r>
              <w:rPr>
                <w:szCs w:val="22"/>
              </w:rPr>
              <w:t>2</w:t>
            </w:r>
            <w:r w:rsidRPr="004F0AB5">
              <w:rPr>
                <w:szCs w:val="22"/>
              </w:rPr>
              <w:t xml:space="preserve">0 </w:t>
            </w:r>
            <w:r w:rsidRPr="004F0AB5">
              <w:rPr>
                <w:iCs/>
                <w:color w:val="000000"/>
                <w:szCs w:val="22"/>
              </w:rPr>
              <w:t>календарных</w:t>
            </w:r>
            <w:r w:rsidRPr="004F0AB5">
              <w:rPr>
                <w:szCs w:val="22"/>
              </w:rPr>
              <w:t xml:space="preserve"> дней до предполагаемого срока</w:t>
            </w:r>
            <w:r>
              <w:rPr>
                <w:szCs w:val="22"/>
              </w:rPr>
              <w:t xml:space="preserve"> начала рубки</w:t>
            </w:r>
            <w:r w:rsidRPr="004F0AB5">
              <w:rPr>
                <w:szCs w:val="22"/>
              </w:rPr>
              <w:t>.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Служебная записка</w:t>
            </w:r>
            <w:r w:rsidRPr="004F0AB5">
              <w:rPr>
                <w:iCs/>
                <w:color w:val="000000"/>
                <w:szCs w:val="22"/>
              </w:rPr>
              <w:t xml:space="preserve"> о </w:t>
            </w:r>
            <w:r w:rsidRPr="004F0AB5">
              <w:rPr>
                <w:szCs w:val="22"/>
              </w:rPr>
              <w:t>предполагаемой площади, объеме и сроках вырубки.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Лесная декларация.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szCs w:val="22"/>
              </w:rPr>
            </w:pPr>
            <w:r w:rsidRPr="004F0AB5">
              <w:rPr>
                <w:szCs w:val="22"/>
              </w:rPr>
              <w:t>Составляется</w:t>
            </w:r>
            <w:r w:rsidRPr="004F0AB5">
              <w:rPr>
                <w:iCs/>
                <w:color w:val="000000"/>
                <w:szCs w:val="22"/>
              </w:rPr>
              <w:t xml:space="preserve"> лесная декларация и подается в соответствующий уполномоченный орган (территориальное управление - лесничество). </w:t>
            </w:r>
          </w:p>
        </w:tc>
      </w:tr>
      <w:tr w:rsidR="003A1ED2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791872" w:rsidP="003A1ED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4F0AB5">
              <w:rPr>
                <w:iCs/>
                <w:color w:val="000000"/>
                <w:sz w:val="22"/>
                <w:szCs w:val="22"/>
              </w:rPr>
              <w:t>Контроль за расчисткой лесного участка, проведением рубок лесных насаждений Подрядной организацией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3A1ED2" w:rsidRPr="004F0AB5" w:rsidRDefault="003A1ED2" w:rsidP="003A1ED2">
            <w:pPr>
              <w:pStyle w:val="37"/>
              <w:numPr>
                <w:ilvl w:val="0"/>
                <w:numId w:val="0"/>
              </w:numPr>
              <w:tabs>
                <w:tab w:val="left" w:pos="228"/>
              </w:tabs>
              <w:suppressAutoHyphens/>
              <w:spacing w:before="0"/>
              <w:ind w:left="33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СП Общества, ведущее освоение арендованного участка.</w:t>
            </w:r>
          </w:p>
          <w:p w:rsidR="003A1ED2" w:rsidRPr="004F0AB5" w:rsidRDefault="003A1ED2" w:rsidP="003A1ED2">
            <w:pPr>
              <w:pStyle w:val="37"/>
              <w:numPr>
                <w:ilvl w:val="0"/>
                <w:numId w:val="0"/>
              </w:numPr>
              <w:tabs>
                <w:tab w:val="left" w:pos="228"/>
              </w:tabs>
              <w:suppressAutoHyphens/>
              <w:spacing w:before="0"/>
              <w:ind w:left="33"/>
              <w:rPr>
                <w:iCs/>
                <w:color w:val="000000"/>
                <w:szCs w:val="22"/>
              </w:rPr>
            </w:pP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В период производства рубок лесных насаждений ежемесячно до 25 числа текущего месяца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 xml:space="preserve">Технологическая карта </w:t>
            </w:r>
            <w:r>
              <w:rPr>
                <w:szCs w:val="22"/>
              </w:rPr>
              <w:t>разработки лесосеки</w:t>
            </w:r>
            <w:r w:rsidR="000B59EE">
              <w:rPr>
                <w:szCs w:val="22"/>
              </w:rPr>
              <w:t xml:space="preserve"> </w:t>
            </w:r>
            <w:r>
              <w:rPr>
                <w:iCs/>
                <w:color w:val="000000"/>
                <w:szCs w:val="22"/>
              </w:rPr>
              <w:t>и и</w:t>
            </w:r>
            <w:r w:rsidRPr="004F0AB5">
              <w:rPr>
                <w:iCs/>
                <w:color w:val="000000"/>
                <w:szCs w:val="22"/>
              </w:rPr>
              <w:t>сполнительная съемка, предоставленная Подрядной организации.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Исполнительная съемка</w:t>
            </w:r>
            <w:r w:rsidR="000B59EE">
              <w:rPr>
                <w:iCs/>
                <w:color w:val="000000"/>
                <w:szCs w:val="22"/>
              </w:rPr>
              <w:t>,</w:t>
            </w:r>
            <w:r w:rsidR="000B59EE" w:rsidRPr="004F0AB5">
              <w:rPr>
                <w:iCs/>
                <w:color w:val="000000"/>
                <w:szCs w:val="22"/>
              </w:rPr>
              <w:t xml:space="preserve"> предоставленная Подрядной организации</w:t>
            </w:r>
            <w:r w:rsidR="000B59EE">
              <w:rPr>
                <w:iCs/>
                <w:color w:val="000000"/>
                <w:szCs w:val="22"/>
              </w:rPr>
              <w:t>,</w:t>
            </w:r>
            <w:r w:rsidRPr="004F0AB5">
              <w:rPr>
                <w:iCs/>
                <w:color w:val="000000"/>
                <w:szCs w:val="22"/>
              </w:rPr>
              <w:t xml:space="preserve"> с подписью представителя </w:t>
            </w:r>
            <w:proofErr w:type="spellStart"/>
            <w:r w:rsidR="008707C1"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Pr="004F0AB5">
              <w:rPr>
                <w:iCs/>
                <w:color w:val="000000"/>
                <w:szCs w:val="22"/>
              </w:rPr>
              <w:t>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 xml:space="preserve">Подрядной организацией проводится расчистка участка и рубка лесных насаждений в соответствии с </w:t>
            </w:r>
            <w:r>
              <w:rPr>
                <w:szCs w:val="22"/>
              </w:rPr>
              <w:t>технологической картой разработки лесосеки</w:t>
            </w:r>
            <w:r w:rsidRPr="004F0AB5">
              <w:rPr>
                <w:iCs/>
                <w:color w:val="000000"/>
                <w:szCs w:val="22"/>
              </w:rPr>
              <w:t xml:space="preserve">, </w:t>
            </w:r>
            <w:hyperlink r:id="rId27" w:tooltip="Ссылка на КонсультантПлюс" w:history="1">
              <w:r w:rsidRPr="004F0AB5">
                <w:rPr>
                  <w:color w:val="000000"/>
                  <w:szCs w:val="22"/>
                </w:rPr>
                <w:t>Правил санитарной безопасности в лесах,</w:t>
              </w:r>
            </w:hyperlink>
            <w:r w:rsidRPr="004F0AB5">
              <w:rPr>
                <w:iCs/>
                <w:color w:val="000000"/>
                <w:szCs w:val="22"/>
              </w:rPr>
              <w:t xml:space="preserve"> </w:t>
            </w:r>
            <w:hyperlink r:id="rId28" w:tooltip="Ссылка на КонсультантПлюс" w:history="1">
              <w:r w:rsidRPr="004F0AB5">
                <w:rPr>
                  <w:color w:val="000000"/>
                  <w:szCs w:val="22"/>
                </w:rPr>
                <w:t>Правил пожарной безопасности в лесах</w:t>
              </w:r>
            </w:hyperlink>
            <w:r w:rsidRPr="004F0AB5">
              <w:rPr>
                <w:iCs/>
                <w:color w:val="000000"/>
                <w:szCs w:val="22"/>
              </w:rPr>
              <w:t xml:space="preserve">. 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 xml:space="preserve">Заготовленная древесина укладывается в </w:t>
            </w:r>
            <w:r w:rsidRPr="004F0AB5">
              <w:rPr>
                <w:iCs/>
                <w:szCs w:val="22"/>
              </w:rPr>
              <w:t>штабель под контролем СП Общества</w:t>
            </w:r>
            <w:r>
              <w:rPr>
                <w:iCs/>
                <w:szCs w:val="22"/>
              </w:rPr>
              <w:t>,</w:t>
            </w:r>
            <w:r w:rsidRPr="004F0AB5">
              <w:rPr>
                <w:iCs/>
                <w:szCs w:val="22"/>
              </w:rPr>
              <w:t xml:space="preserve"> ведущего освоение арендованного участка.</w:t>
            </w:r>
          </w:p>
          <w:p w:rsidR="003A1ED2" w:rsidRPr="004F0AB5" w:rsidRDefault="008707C1" w:rsidP="003A1ED2">
            <w:pPr>
              <w:pStyle w:val="37"/>
              <w:suppressAutoHyphens/>
              <w:spacing w:before="0"/>
              <w:rPr>
                <w:szCs w:val="22"/>
              </w:rPr>
            </w:pPr>
            <w:proofErr w:type="spellStart"/>
            <w:r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Pr="004F0AB5">
              <w:rPr>
                <w:iCs/>
                <w:szCs w:val="22"/>
              </w:rPr>
              <w:t xml:space="preserve"> </w:t>
            </w:r>
            <w:r w:rsidR="003A1ED2" w:rsidRPr="004F0AB5">
              <w:rPr>
                <w:iCs/>
                <w:szCs w:val="22"/>
              </w:rPr>
              <w:t>ведется контроль за границами лесного участка</w:t>
            </w:r>
            <w:r w:rsidR="000B59EE">
              <w:rPr>
                <w:iCs/>
                <w:szCs w:val="22"/>
              </w:rPr>
              <w:t xml:space="preserve"> по заявке </w:t>
            </w:r>
            <w:r w:rsidR="000B59EE" w:rsidRPr="004F0AB5">
              <w:rPr>
                <w:iCs/>
                <w:szCs w:val="22"/>
              </w:rPr>
              <w:t>СП Общества</w:t>
            </w:r>
            <w:r w:rsidR="000B59EE">
              <w:rPr>
                <w:iCs/>
                <w:szCs w:val="22"/>
              </w:rPr>
              <w:t>,</w:t>
            </w:r>
            <w:r w:rsidR="000B59EE" w:rsidRPr="004F0AB5">
              <w:rPr>
                <w:iCs/>
                <w:szCs w:val="22"/>
              </w:rPr>
              <w:t xml:space="preserve"> ведущего освоение арендованного участка</w:t>
            </w:r>
            <w:r w:rsidR="003A1ED2" w:rsidRPr="004F0AB5">
              <w:rPr>
                <w:iCs/>
                <w:szCs w:val="22"/>
              </w:rPr>
              <w:t>.</w:t>
            </w:r>
          </w:p>
        </w:tc>
      </w:tr>
      <w:tr w:rsidR="003A1ED2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79187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  <w:r w:rsidR="0079187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791872" w:rsidRDefault="003A1ED2" w:rsidP="003A1ED2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sz w:val="22"/>
                <w:szCs w:val="22"/>
              </w:rPr>
            </w:pPr>
            <w:r w:rsidRPr="00791872">
              <w:rPr>
                <w:iCs/>
                <w:sz w:val="22"/>
                <w:szCs w:val="22"/>
              </w:rPr>
              <w:t>Определение объема и породного состава древесины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791872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3A1ED2" w:rsidRPr="00791872" w:rsidRDefault="009E2627" w:rsidP="003A1ED2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r w:rsidRPr="00791872">
              <w:t>Комиссия по производству замеров и принятия фактически выполненных объемов работ по рубке леса</w:t>
            </w:r>
            <w:r w:rsidRPr="00791872">
              <w:rPr>
                <w:iCs/>
                <w:szCs w:val="22"/>
              </w:rPr>
              <w:t xml:space="preserve"> </w:t>
            </w:r>
          </w:p>
          <w:p w:rsidR="003A1ED2" w:rsidRPr="00791872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3A1ED2" w:rsidRPr="00791872" w:rsidRDefault="007E5F0D" w:rsidP="003A1ED2">
            <w:pPr>
              <w:pStyle w:val="37"/>
              <w:numPr>
                <w:ilvl w:val="0"/>
                <w:numId w:val="0"/>
              </w:numPr>
              <w:tabs>
                <w:tab w:val="left" w:pos="228"/>
              </w:tabs>
              <w:suppressAutoHyphens/>
              <w:spacing w:before="0"/>
              <w:ind w:left="33"/>
              <w:rPr>
                <w:szCs w:val="22"/>
              </w:rPr>
            </w:pPr>
            <w:r w:rsidRPr="00791872">
              <w:rPr>
                <w:iCs/>
                <w:szCs w:val="22"/>
              </w:rPr>
              <w:t>В период производства рубок лесных насаждений ежемесячно до 25 числа текущего месяца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3A1ED2" w:rsidRPr="00791872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3A1ED2" w:rsidRPr="00791872" w:rsidRDefault="003A1ED2" w:rsidP="003A1ED2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r w:rsidRPr="00791872">
              <w:rPr>
                <w:iCs/>
                <w:szCs w:val="22"/>
              </w:rPr>
              <w:t>Информация Подрядной организации, куратора СП Общества, ведущего освоение арендованного участка о проведении рубок.</w:t>
            </w:r>
            <w:r w:rsidR="009E2627" w:rsidRPr="00791872">
              <w:rPr>
                <w:iCs/>
                <w:szCs w:val="22"/>
              </w:rPr>
              <w:t xml:space="preserve"> Приказ о создании Комиссии. Исполнительная </w:t>
            </w:r>
            <w:proofErr w:type="gramStart"/>
            <w:r w:rsidR="009E2627" w:rsidRPr="00791872">
              <w:rPr>
                <w:iCs/>
                <w:szCs w:val="22"/>
              </w:rPr>
              <w:t>схема</w:t>
            </w:r>
            <w:proofErr w:type="gramEnd"/>
            <w:r w:rsidR="009E2627" w:rsidRPr="00791872">
              <w:rPr>
                <w:iCs/>
                <w:szCs w:val="22"/>
              </w:rPr>
              <w:t xml:space="preserve"> оформленная подрядной организацией</w:t>
            </w:r>
          </w:p>
          <w:p w:rsidR="003A1ED2" w:rsidRPr="00791872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3A1ED2" w:rsidRPr="00791872" w:rsidRDefault="003A1ED2" w:rsidP="003A1ED2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r w:rsidRPr="00791872">
              <w:rPr>
                <w:iCs/>
                <w:szCs w:val="22"/>
              </w:rPr>
              <w:t>Справка об объеме и породном составе вырубленной древесины (</w:t>
            </w:r>
            <w:hyperlink w:anchor="Приложение2" w:history="1">
              <w:r w:rsidRPr="00791872">
                <w:rPr>
                  <w:szCs w:val="22"/>
                </w:rPr>
                <w:t xml:space="preserve">Приложение </w:t>
              </w:r>
            </w:hyperlink>
            <w:r w:rsidRPr="00791872">
              <w:rPr>
                <w:szCs w:val="22"/>
              </w:rPr>
              <w:t>1</w:t>
            </w:r>
            <w:r w:rsidRPr="00791872">
              <w:rPr>
                <w:iCs/>
                <w:szCs w:val="22"/>
              </w:rPr>
              <w:t>).</w:t>
            </w:r>
          </w:p>
          <w:p w:rsidR="003A1ED2" w:rsidRPr="00791872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3A1ED2" w:rsidRPr="00791872" w:rsidRDefault="009E2627" w:rsidP="00192A91">
            <w:pPr>
              <w:pStyle w:val="37"/>
              <w:suppressAutoHyphens/>
              <w:spacing w:before="0"/>
              <w:rPr>
                <w:szCs w:val="22"/>
              </w:rPr>
            </w:pPr>
            <w:r w:rsidRPr="00791872">
              <w:rPr>
                <w:iCs/>
                <w:szCs w:val="22"/>
              </w:rPr>
              <w:t>Соблюдение сроков и качества выполнения подготовительных работ, согласно договору</w:t>
            </w:r>
          </w:p>
        </w:tc>
      </w:tr>
      <w:tr w:rsidR="009E2627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9E2627" w:rsidRDefault="00791872" w:rsidP="00F95564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F9556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9E2627" w:rsidRPr="00791872" w:rsidRDefault="009E2627" w:rsidP="003A1ED2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791872">
              <w:rPr>
                <w:iCs/>
                <w:color w:val="000000"/>
                <w:sz w:val="22"/>
                <w:szCs w:val="22"/>
              </w:rPr>
              <w:t>Согласование актов выполненных работ (форма КС-2, КС-3)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9E2627" w:rsidRPr="00791872" w:rsidRDefault="009E2627" w:rsidP="009E2627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9E2627" w:rsidRPr="00791872" w:rsidRDefault="009E2627" w:rsidP="009E2627">
            <w:pPr>
              <w:pStyle w:val="37"/>
              <w:numPr>
                <w:ilvl w:val="0"/>
                <w:numId w:val="0"/>
              </w:numPr>
              <w:tabs>
                <w:tab w:val="left" w:pos="228"/>
              </w:tabs>
              <w:suppressAutoHyphens/>
              <w:spacing w:before="0"/>
              <w:ind w:left="33"/>
              <w:rPr>
                <w:iCs/>
                <w:color w:val="000000"/>
                <w:szCs w:val="22"/>
              </w:rPr>
            </w:pPr>
            <w:r w:rsidRPr="00791872">
              <w:t>Комиссия по производству замеров и принятия фактически выполненных объемов работ по рубке леса</w:t>
            </w:r>
            <w:r w:rsidRPr="00791872">
              <w:rPr>
                <w:iCs/>
                <w:szCs w:val="22"/>
              </w:rPr>
              <w:t xml:space="preserve">, </w:t>
            </w:r>
            <w:r w:rsidRPr="00791872">
              <w:rPr>
                <w:iCs/>
                <w:color w:val="000000"/>
                <w:szCs w:val="22"/>
              </w:rPr>
              <w:t>СП Общества, ведущее освоение арендованного участка.</w:t>
            </w:r>
          </w:p>
          <w:p w:rsidR="009E2627" w:rsidRPr="00791872" w:rsidRDefault="009E2627" w:rsidP="009E2627">
            <w:pPr>
              <w:pStyle w:val="37"/>
              <w:suppressAutoHyphens/>
              <w:spacing w:before="0"/>
              <w:rPr>
                <w:iCs/>
                <w:szCs w:val="22"/>
              </w:rPr>
            </w:pPr>
          </w:p>
          <w:p w:rsidR="009E2627" w:rsidRPr="00791872" w:rsidRDefault="009E2627" w:rsidP="009E2627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9E2627" w:rsidRPr="00791872" w:rsidRDefault="009E2627" w:rsidP="009E2627">
            <w:pPr>
              <w:pStyle w:val="101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  <w:u w:val="none"/>
              </w:rPr>
            </w:pPr>
            <w:r w:rsidRPr="00791872">
              <w:rPr>
                <w:rFonts w:ascii="Times New Roman" w:hAnsi="Times New Roman"/>
                <w:b w:val="0"/>
                <w:bCs w:val="0"/>
                <w:i w:val="0"/>
                <w:sz w:val="22"/>
                <w:szCs w:val="22"/>
                <w:u w:val="none"/>
              </w:rPr>
              <w:t>До 23 числа текущего месяца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9E2627" w:rsidRPr="00791872" w:rsidRDefault="009E2627" w:rsidP="009E2627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9E2627" w:rsidRPr="00791872" w:rsidRDefault="009E2627" w:rsidP="009E2627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r w:rsidRPr="00791872">
              <w:rPr>
                <w:iCs/>
                <w:szCs w:val="22"/>
              </w:rPr>
              <w:t>Приемка к учету объемов выполненных работ, подписание актов по форме К</w:t>
            </w:r>
            <w:proofErr w:type="gramStart"/>
            <w:r w:rsidRPr="00791872">
              <w:rPr>
                <w:iCs/>
                <w:szCs w:val="22"/>
              </w:rPr>
              <w:t>С-</w:t>
            </w:r>
            <w:proofErr w:type="gramEnd"/>
            <w:r w:rsidRPr="00791872">
              <w:rPr>
                <w:iCs/>
                <w:szCs w:val="22"/>
              </w:rPr>
              <w:t xml:space="preserve"> и КС-3.</w:t>
            </w:r>
          </w:p>
          <w:p w:rsidR="009E2627" w:rsidRPr="00791872" w:rsidRDefault="009E2627" w:rsidP="009E2627">
            <w:pPr>
              <w:pStyle w:val="37"/>
              <w:suppressAutoHyphens/>
              <w:spacing w:before="0"/>
              <w:rPr>
                <w:iCs/>
                <w:szCs w:val="22"/>
              </w:rPr>
            </w:pPr>
          </w:p>
          <w:p w:rsidR="009E2627" w:rsidRPr="00791872" w:rsidRDefault="009E2627" w:rsidP="009E2627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9E2627" w:rsidRPr="00791872" w:rsidRDefault="009E2627" w:rsidP="009E2627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r w:rsidRPr="00791872">
              <w:rPr>
                <w:iCs/>
                <w:szCs w:val="22"/>
              </w:rPr>
              <w:t>Согласованные акты по форме КС-2 и КС-3</w:t>
            </w:r>
            <w:r w:rsidR="009A2583" w:rsidRPr="00791872">
              <w:rPr>
                <w:iCs/>
                <w:szCs w:val="22"/>
              </w:rPr>
              <w:t>.</w:t>
            </w:r>
          </w:p>
          <w:p w:rsidR="009A2583" w:rsidRPr="00791872" w:rsidRDefault="009A2583" w:rsidP="009E2627">
            <w:pPr>
              <w:pStyle w:val="37"/>
              <w:suppressAutoHyphens/>
              <w:spacing w:before="0"/>
              <w:rPr>
                <w:iCs/>
                <w:szCs w:val="22"/>
              </w:rPr>
            </w:pPr>
          </w:p>
          <w:p w:rsidR="009E2627" w:rsidRPr="00791872" w:rsidRDefault="009E2627" w:rsidP="009E2627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9E2627" w:rsidRPr="00791872" w:rsidRDefault="009A2583" w:rsidP="009A2583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r w:rsidRPr="00791872">
              <w:rPr>
                <w:iCs/>
                <w:szCs w:val="22"/>
              </w:rPr>
              <w:t>Акты выполне</w:t>
            </w:r>
            <w:r w:rsidR="007E6D03" w:rsidRPr="00791872">
              <w:rPr>
                <w:iCs/>
                <w:szCs w:val="22"/>
              </w:rPr>
              <w:t>н</w:t>
            </w:r>
            <w:r w:rsidRPr="00791872">
              <w:rPr>
                <w:iCs/>
                <w:szCs w:val="22"/>
              </w:rPr>
              <w:t>ных работ принимаются на согласование при наличии:</w:t>
            </w:r>
          </w:p>
          <w:p w:rsidR="009A2583" w:rsidRPr="00791872" w:rsidRDefault="009A2583" w:rsidP="009A2583">
            <w:pPr>
              <w:pStyle w:val="37"/>
              <w:numPr>
                <w:ilvl w:val="0"/>
                <w:numId w:val="18"/>
              </w:numPr>
              <w:suppressAutoHyphens/>
              <w:spacing w:before="0"/>
              <w:rPr>
                <w:b/>
                <w:i/>
                <w:szCs w:val="22"/>
              </w:rPr>
            </w:pPr>
            <w:r w:rsidRPr="00791872">
              <w:rPr>
                <w:iCs/>
                <w:szCs w:val="22"/>
              </w:rPr>
              <w:t xml:space="preserve">Исполнительной схемы, с визой специалиста </w:t>
            </w:r>
            <w:proofErr w:type="spellStart"/>
            <w:r w:rsidR="008707C1"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Pr="00791872">
              <w:rPr>
                <w:iCs/>
                <w:szCs w:val="22"/>
              </w:rPr>
              <w:t xml:space="preserve"> с отражением привязки к местности;</w:t>
            </w:r>
          </w:p>
          <w:p w:rsidR="009A2583" w:rsidRPr="00791872" w:rsidRDefault="009A2583" w:rsidP="009A2583">
            <w:pPr>
              <w:pStyle w:val="37"/>
              <w:numPr>
                <w:ilvl w:val="0"/>
                <w:numId w:val="18"/>
              </w:numPr>
              <w:suppressAutoHyphens/>
              <w:spacing w:before="0"/>
              <w:rPr>
                <w:b/>
                <w:i/>
                <w:szCs w:val="22"/>
              </w:rPr>
            </w:pPr>
            <w:r w:rsidRPr="00791872">
              <w:rPr>
                <w:iCs/>
                <w:szCs w:val="22"/>
              </w:rPr>
              <w:t xml:space="preserve">Транспортной схемы, с визой специалиста </w:t>
            </w:r>
            <w:proofErr w:type="spellStart"/>
            <w:r w:rsidR="008707C1"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Pr="00791872">
              <w:rPr>
                <w:iCs/>
                <w:szCs w:val="22"/>
              </w:rPr>
              <w:t>;</w:t>
            </w:r>
          </w:p>
          <w:p w:rsidR="009A2583" w:rsidRPr="00791872" w:rsidRDefault="009A2583" w:rsidP="009A2583">
            <w:pPr>
              <w:pStyle w:val="37"/>
              <w:numPr>
                <w:ilvl w:val="0"/>
                <w:numId w:val="18"/>
              </w:numPr>
              <w:suppressAutoHyphens/>
              <w:spacing w:before="0"/>
              <w:rPr>
                <w:b/>
                <w:i/>
                <w:szCs w:val="22"/>
              </w:rPr>
            </w:pPr>
            <w:r w:rsidRPr="00791872">
              <w:rPr>
                <w:iCs/>
                <w:szCs w:val="22"/>
              </w:rPr>
              <w:t>Акта приема-передачи трассы подрядной организации по строительству с приложением схемы и отражением на местности;</w:t>
            </w:r>
          </w:p>
          <w:p w:rsidR="009A2583" w:rsidRPr="00791872" w:rsidRDefault="009A2583" w:rsidP="009A2583">
            <w:pPr>
              <w:pStyle w:val="37"/>
              <w:numPr>
                <w:ilvl w:val="0"/>
                <w:numId w:val="18"/>
              </w:numPr>
              <w:suppressAutoHyphens/>
              <w:spacing w:before="0"/>
              <w:rPr>
                <w:b/>
                <w:i/>
                <w:szCs w:val="22"/>
              </w:rPr>
            </w:pPr>
            <w:r w:rsidRPr="00791872">
              <w:rPr>
                <w:iCs/>
                <w:szCs w:val="22"/>
              </w:rPr>
              <w:t>Справки об объеме и породном составе вырубленной древесины;</w:t>
            </w:r>
          </w:p>
          <w:p w:rsidR="009A2583" w:rsidRPr="00791872" w:rsidRDefault="009A2583" w:rsidP="009A2583">
            <w:pPr>
              <w:pStyle w:val="37"/>
              <w:numPr>
                <w:ilvl w:val="0"/>
                <w:numId w:val="18"/>
              </w:numPr>
              <w:suppressAutoHyphens/>
              <w:spacing w:before="0"/>
              <w:rPr>
                <w:b/>
                <w:i/>
                <w:szCs w:val="22"/>
              </w:rPr>
            </w:pPr>
            <w:r w:rsidRPr="00791872">
              <w:rPr>
                <w:iCs/>
                <w:szCs w:val="22"/>
              </w:rPr>
              <w:t xml:space="preserve">ТТН на транспортировку древесины с наличием отметки ЧОП (подпись, штамп ФИО) по каждому рейсу и </w:t>
            </w:r>
            <w:r w:rsidRPr="00791872">
              <w:rPr>
                <w:iCs/>
                <w:szCs w:val="22"/>
              </w:rPr>
              <w:lastRenderedPageBreak/>
              <w:t>сводного реестра по всем рейсам за отчетный период</w:t>
            </w:r>
            <w:r w:rsidR="007E6D03" w:rsidRPr="00791872">
              <w:rPr>
                <w:iCs/>
                <w:szCs w:val="22"/>
              </w:rPr>
              <w:t xml:space="preserve"> (при осуществлении перевозки)</w:t>
            </w:r>
          </w:p>
          <w:p w:rsidR="007E6D03" w:rsidRPr="00791872" w:rsidRDefault="007E6D03" w:rsidP="007E6D03">
            <w:pPr>
              <w:pStyle w:val="37"/>
              <w:numPr>
                <w:ilvl w:val="0"/>
                <w:numId w:val="0"/>
              </w:numPr>
              <w:suppressAutoHyphens/>
              <w:spacing w:before="0"/>
              <w:ind w:left="720"/>
              <w:rPr>
                <w:b/>
                <w:i/>
                <w:szCs w:val="22"/>
              </w:rPr>
            </w:pPr>
          </w:p>
          <w:p w:rsidR="009A2583" w:rsidRPr="00791872" w:rsidRDefault="009A2583" w:rsidP="0039061B">
            <w:pPr>
              <w:pStyle w:val="37"/>
              <w:numPr>
                <w:ilvl w:val="0"/>
                <w:numId w:val="0"/>
              </w:numPr>
              <w:suppressAutoHyphens/>
              <w:spacing w:before="0"/>
              <w:ind w:left="33"/>
              <w:rPr>
                <w:b/>
                <w:i/>
                <w:szCs w:val="22"/>
              </w:rPr>
            </w:pPr>
            <w:r w:rsidRPr="00791872">
              <w:rPr>
                <w:iCs/>
                <w:szCs w:val="22"/>
              </w:rPr>
              <w:t xml:space="preserve">За соответствие принятых к учету по форме КС-2 и КС-3 выполненных объемов работ, их качества и сроков исполнения, обеспечения лимита, несет ответственность специалист </w:t>
            </w:r>
            <w:r w:rsidR="0039061B">
              <w:rPr>
                <w:iCs/>
                <w:szCs w:val="22"/>
              </w:rPr>
              <w:t>СП</w:t>
            </w:r>
            <w:r w:rsidRPr="00791872">
              <w:rPr>
                <w:iCs/>
                <w:szCs w:val="22"/>
              </w:rPr>
              <w:t>, закрепленный за объектами строительства Приказом по Обществу</w:t>
            </w:r>
          </w:p>
        </w:tc>
      </w:tr>
      <w:tr w:rsidR="003A1ED2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79187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  <w:r w:rsidR="0079187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4F0AB5">
              <w:rPr>
                <w:iCs/>
                <w:color w:val="000000"/>
                <w:sz w:val="22"/>
                <w:szCs w:val="22"/>
              </w:rPr>
              <w:t>Подача отчетов об использовании лесов, воспроизводстве лесов и лесоразведении, об охране и защите лесов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3A1ED2" w:rsidRPr="004F0AB5" w:rsidRDefault="008707C1" w:rsidP="003A1ED2">
            <w:pPr>
              <w:pStyle w:val="37"/>
              <w:suppressAutoHyphens/>
              <w:spacing w:before="0"/>
              <w:rPr>
                <w:szCs w:val="22"/>
              </w:rPr>
            </w:pPr>
            <w:proofErr w:type="spellStart"/>
            <w:r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color w:val="000000"/>
                <w:szCs w:val="22"/>
              </w:rPr>
              <w:t>Ежемесячно, до 1 числа месяца, следующего за отчетным.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3A1ED2" w:rsidRDefault="00192A91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Договор аренды</w:t>
            </w:r>
            <w:r w:rsidR="00FD3EBC">
              <w:rPr>
                <w:iCs/>
                <w:color w:val="000000"/>
                <w:szCs w:val="22"/>
              </w:rPr>
              <w:t>.</w:t>
            </w:r>
          </w:p>
          <w:p w:rsidR="00192A91" w:rsidRDefault="00192A91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Проект освоения лесов</w:t>
            </w:r>
            <w:r w:rsidR="00FD3EBC">
              <w:rPr>
                <w:iCs/>
                <w:color w:val="000000"/>
                <w:szCs w:val="22"/>
              </w:rPr>
              <w:t>.</w:t>
            </w:r>
          </w:p>
          <w:p w:rsidR="003A1ED2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3A1ED2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Отчет об использовании лесов.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3A1ED2" w:rsidRPr="004F0AB5" w:rsidRDefault="007E5F0D" w:rsidP="00192A91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Отчеты</w:t>
            </w:r>
            <w:r>
              <w:rPr>
                <w:iCs/>
                <w:color w:val="000000"/>
                <w:szCs w:val="22"/>
              </w:rPr>
              <w:t xml:space="preserve"> составляются по таксационным материалам отображённых в проекте освоения лесов и</w:t>
            </w:r>
            <w:r w:rsidRPr="004F0AB5">
              <w:rPr>
                <w:iCs/>
                <w:color w:val="000000"/>
                <w:szCs w:val="22"/>
              </w:rPr>
              <w:t xml:space="preserve"> подаются в соответствующий уполномоченный орган</w:t>
            </w:r>
            <w:r w:rsidR="00192A91">
              <w:rPr>
                <w:iCs/>
                <w:color w:val="000000"/>
                <w:szCs w:val="22"/>
              </w:rPr>
              <w:t>.</w:t>
            </w:r>
          </w:p>
        </w:tc>
      </w:tr>
      <w:tr w:rsidR="003A1ED2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79187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9187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7E5F0D">
              <w:rPr>
                <w:iCs/>
                <w:color w:val="000000"/>
                <w:sz w:val="22"/>
                <w:szCs w:val="22"/>
              </w:rPr>
              <w:t xml:space="preserve">Уведомление </w:t>
            </w:r>
            <w:proofErr w:type="spellStart"/>
            <w:r w:rsidR="008707C1" w:rsidRPr="008707C1">
              <w:t>УМГРиЗ</w:t>
            </w:r>
            <w:proofErr w:type="spellEnd"/>
            <w:r w:rsidR="008707C1" w:rsidRPr="007E5F0D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7E5F0D">
              <w:rPr>
                <w:iCs/>
                <w:color w:val="000000"/>
                <w:sz w:val="22"/>
                <w:szCs w:val="22"/>
              </w:rPr>
              <w:t>о завершении работ по проведению рубок лесных насаждений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СП Общества, ведущее освоение арендованного участка.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color w:val="000000"/>
                <w:szCs w:val="22"/>
              </w:rPr>
              <w:t xml:space="preserve">За 20 </w:t>
            </w:r>
            <w:r w:rsidRPr="004F0AB5">
              <w:rPr>
                <w:iCs/>
                <w:color w:val="000000"/>
                <w:szCs w:val="22"/>
              </w:rPr>
              <w:t>календарных</w:t>
            </w:r>
            <w:r w:rsidRPr="004F0AB5">
              <w:rPr>
                <w:color w:val="000000"/>
                <w:szCs w:val="22"/>
              </w:rPr>
              <w:t xml:space="preserve"> дней до срока окончания работ по производству рубок лесных насаждений.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3A1ED2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Информация от Подрядной организации о дате завершения рубок лесных насаждений.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3A1ED2" w:rsidRDefault="003A1ED2" w:rsidP="003A1ED2">
            <w:pPr>
              <w:pStyle w:val="37"/>
              <w:suppressAutoHyphens/>
              <w:spacing w:before="0"/>
              <w:rPr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Служебная</w:t>
            </w:r>
            <w:r w:rsidR="00192A91">
              <w:rPr>
                <w:iCs/>
                <w:color w:val="000000"/>
                <w:szCs w:val="22"/>
              </w:rPr>
              <w:t xml:space="preserve"> записка</w:t>
            </w:r>
            <w:r w:rsidRPr="004F0AB5">
              <w:rPr>
                <w:iCs/>
                <w:color w:val="000000"/>
                <w:szCs w:val="22"/>
              </w:rPr>
              <w:t xml:space="preserve"> СП Общества, ведущего освоение арендованного участка </w:t>
            </w:r>
            <w:r w:rsidRPr="004F0AB5">
              <w:rPr>
                <w:color w:val="000000"/>
                <w:szCs w:val="22"/>
              </w:rPr>
              <w:t>об окончании рубки лесных насаждений.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СП Общества, ведущее освоение арендованного участка</w:t>
            </w:r>
            <w:r w:rsidRPr="004F0AB5">
              <w:rPr>
                <w:color w:val="000000"/>
                <w:szCs w:val="22"/>
              </w:rPr>
              <w:t xml:space="preserve"> направляет сведения в </w:t>
            </w:r>
            <w:proofErr w:type="spellStart"/>
            <w:r w:rsidR="008707C1"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="008707C1" w:rsidRPr="004F0AB5">
              <w:rPr>
                <w:color w:val="000000"/>
                <w:szCs w:val="22"/>
              </w:rPr>
              <w:t xml:space="preserve"> </w:t>
            </w:r>
            <w:r w:rsidRPr="004F0AB5">
              <w:rPr>
                <w:color w:val="000000"/>
                <w:szCs w:val="22"/>
              </w:rPr>
              <w:t>об окончании рубки лесных насаждений.</w:t>
            </w:r>
          </w:p>
        </w:tc>
      </w:tr>
      <w:tr w:rsidR="003A1ED2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79187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9187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7E5F0D">
              <w:rPr>
                <w:iCs/>
                <w:color w:val="000000"/>
                <w:sz w:val="22"/>
                <w:szCs w:val="22"/>
              </w:rPr>
              <w:t>Уведомление уполномоченного органа об объеме и породном составе вырубаемой древесины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3A1ED2" w:rsidRPr="004F0AB5" w:rsidRDefault="008707C1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proofErr w:type="spellStart"/>
            <w:r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="003A1ED2" w:rsidRPr="004F0AB5">
              <w:rPr>
                <w:iCs/>
                <w:color w:val="000000"/>
                <w:szCs w:val="22"/>
              </w:rPr>
              <w:t>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За 15 календарных дней до срока окончания работ по производству рубок лесных насаждений.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192A91" w:rsidRDefault="00192A91" w:rsidP="00192A91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Договор аренды</w:t>
            </w:r>
          </w:p>
          <w:p w:rsidR="00192A91" w:rsidRDefault="00192A91" w:rsidP="00192A91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Проект освоения лесов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3A1ED2" w:rsidRDefault="003A1ED2" w:rsidP="003A1ED2">
            <w:pPr>
              <w:pStyle w:val="37"/>
              <w:suppressAutoHyphens/>
              <w:spacing w:before="0"/>
              <w:rPr>
                <w:color w:val="000000"/>
                <w:szCs w:val="22"/>
              </w:rPr>
            </w:pPr>
            <w:r w:rsidRPr="004F0AB5">
              <w:rPr>
                <w:color w:val="000000"/>
                <w:szCs w:val="22"/>
              </w:rPr>
              <w:t>Информация об объеме и породном составе вырубаемой древесины.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3A1ED2" w:rsidRPr="004F0AB5" w:rsidRDefault="008707C1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proofErr w:type="spellStart"/>
            <w:r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Pr="004F0AB5">
              <w:rPr>
                <w:color w:val="000000"/>
                <w:szCs w:val="22"/>
              </w:rPr>
              <w:t xml:space="preserve"> </w:t>
            </w:r>
            <w:r w:rsidR="003A1ED2" w:rsidRPr="004F0AB5">
              <w:rPr>
                <w:color w:val="000000"/>
                <w:szCs w:val="22"/>
              </w:rPr>
              <w:t>направляет в уполномоченный орган информацию об объеме и породном составе вырубаемой древесины</w:t>
            </w:r>
          </w:p>
        </w:tc>
      </w:tr>
      <w:tr w:rsidR="003A1ED2" w:rsidRPr="00C44F07" w:rsidTr="00515562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79187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9187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b/>
                <w:color w:val="000000"/>
                <w:szCs w:val="22"/>
              </w:rPr>
            </w:pPr>
            <w:r w:rsidRPr="004F0AB5">
              <w:rPr>
                <w:color w:val="000000"/>
                <w:szCs w:val="22"/>
              </w:rPr>
              <w:t>Информирование о завершении строительства (СМР) объекта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СП Общества, ведущее освоение арендованного участка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Срок: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color w:val="000000"/>
                <w:szCs w:val="22"/>
              </w:rPr>
            </w:pPr>
            <w:r w:rsidRPr="004F0AB5">
              <w:rPr>
                <w:color w:val="000000"/>
                <w:szCs w:val="22"/>
              </w:rPr>
              <w:t>До 01 февраля плановые сведения на текущих год;</w:t>
            </w:r>
          </w:p>
          <w:p w:rsidR="003A1ED2" w:rsidRPr="004F0AB5" w:rsidRDefault="003A1ED2" w:rsidP="003A1ED2">
            <w:pPr>
              <w:pStyle w:val="37"/>
              <w:suppressAutoHyphens/>
              <w:spacing w:before="0"/>
              <w:rPr>
                <w:color w:val="000000"/>
                <w:szCs w:val="22"/>
              </w:rPr>
            </w:pPr>
            <w:r w:rsidRPr="004F0AB5">
              <w:rPr>
                <w:color w:val="000000"/>
                <w:szCs w:val="22"/>
              </w:rPr>
              <w:lastRenderedPageBreak/>
              <w:t>За 14 календарных дней до окончания строительства объекта фактические сведения.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lastRenderedPageBreak/>
              <w:t>Входящие:</w:t>
            </w:r>
          </w:p>
          <w:p w:rsidR="003A1ED2" w:rsidRPr="004F0AB5" w:rsidRDefault="003A1ED2" w:rsidP="003A1ED2">
            <w:pPr>
              <w:pStyle w:val="37"/>
              <w:numPr>
                <w:ilvl w:val="0"/>
                <w:numId w:val="17"/>
              </w:numPr>
              <w:tabs>
                <w:tab w:val="left" w:pos="192"/>
              </w:tabs>
              <w:suppressAutoHyphens/>
              <w:spacing w:before="0"/>
              <w:ind w:left="0" w:right="0" w:firstLine="0"/>
              <w:rPr>
                <w:iCs/>
                <w:color w:val="000000"/>
                <w:szCs w:val="22"/>
              </w:rPr>
            </w:pPr>
            <w:r w:rsidRPr="004F0AB5">
              <w:rPr>
                <w:szCs w:val="22"/>
              </w:rPr>
              <w:t>Уведомление Подрядной организации о завершении строительно-монтажных работ.</w:t>
            </w:r>
          </w:p>
          <w:p w:rsidR="003A1ED2" w:rsidRPr="004F0AB5" w:rsidRDefault="003A1ED2" w:rsidP="003A1ED2">
            <w:pPr>
              <w:pStyle w:val="37"/>
              <w:numPr>
                <w:ilvl w:val="0"/>
                <w:numId w:val="17"/>
              </w:numPr>
              <w:tabs>
                <w:tab w:val="left" w:pos="192"/>
              </w:tabs>
              <w:suppressAutoHyphens/>
              <w:spacing w:before="0"/>
              <w:ind w:left="0" w:right="0" w:firstLine="0"/>
              <w:rPr>
                <w:iCs/>
                <w:color w:val="000000"/>
                <w:szCs w:val="22"/>
              </w:rPr>
            </w:pPr>
            <w:r w:rsidRPr="004F0AB5">
              <w:rPr>
                <w:szCs w:val="22"/>
              </w:rPr>
              <w:t>План капитальных вложений.</w:t>
            </w:r>
          </w:p>
          <w:p w:rsidR="003A1ED2" w:rsidRPr="004F0AB5" w:rsidRDefault="003A1ED2" w:rsidP="003A1ED2">
            <w:pPr>
              <w:pStyle w:val="37"/>
              <w:numPr>
                <w:ilvl w:val="0"/>
                <w:numId w:val="17"/>
              </w:numPr>
              <w:tabs>
                <w:tab w:val="left" w:pos="192"/>
              </w:tabs>
              <w:suppressAutoHyphens/>
              <w:spacing w:before="0"/>
              <w:ind w:left="0" w:right="0" w:firstLine="0"/>
              <w:rPr>
                <w:szCs w:val="22"/>
              </w:rPr>
            </w:pPr>
            <w:r w:rsidRPr="004F0AB5">
              <w:rPr>
                <w:szCs w:val="22"/>
              </w:rPr>
              <w:t xml:space="preserve">Программа </w:t>
            </w:r>
            <w:proofErr w:type="gramStart"/>
            <w:r w:rsidRPr="004F0AB5">
              <w:rPr>
                <w:szCs w:val="22"/>
              </w:rPr>
              <w:t>геолого-разведочных</w:t>
            </w:r>
            <w:proofErr w:type="gramEnd"/>
            <w:r w:rsidRPr="004F0AB5">
              <w:rPr>
                <w:szCs w:val="22"/>
              </w:rPr>
              <w:t xml:space="preserve"> работ.</w:t>
            </w:r>
          </w:p>
          <w:p w:rsidR="003A1ED2" w:rsidRDefault="003A1ED2" w:rsidP="003A1ED2">
            <w:pPr>
              <w:pStyle w:val="37"/>
              <w:numPr>
                <w:ilvl w:val="0"/>
                <w:numId w:val="17"/>
              </w:numPr>
              <w:tabs>
                <w:tab w:val="left" w:pos="192"/>
              </w:tabs>
              <w:suppressAutoHyphens/>
              <w:spacing w:before="0"/>
              <w:ind w:left="0" w:right="0" w:firstLine="0"/>
              <w:rPr>
                <w:szCs w:val="22"/>
              </w:rPr>
            </w:pPr>
            <w:r w:rsidRPr="004F0AB5">
              <w:rPr>
                <w:szCs w:val="22"/>
              </w:rPr>
              <w:t>График строительства скважин.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3A1ED2" w:rsidRDefault="003A1ED2" w:rsidP="003A1ED2">
            <w:pPr>
              <w:pStyle w:val="af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F0AB5">
              <w:rPr>
                <w:sz w:val="22"/>
                <w:szCs w:val="22"/>
              </w:rPr>
              <w:t>Служебная записка</w:t>
            </w:r>
            <w:r w:rsidRPr="004F0AB5">
              <w:rPr>
                <w:b/>
                <w:sz w:val="22"/>
                <w:szCs w:val="22"/>
              </w:rPr>
              <w:t xml:space="preserve"> </w:t>
            </w:r>
            <w:r w:rsidRPr="004F0AB5">
              <w:rPr>
                <w:iCs/>
                <w:color w:val="000000"/>
                <w:sz w:val="22"/>
                <w:szCs w:val="22"/>
              </w:rPr>
              <w:t xml:space="preserve">СП Общества, ведущего </w:t>
            </w:r>
            <w:r w:rsidRPr="004F0AB5">
              <w:rPr>
                <w:iCs/>
                <w:color w:val="000000"/>
                <w:sz w:val="22"/>
                <w:szCs w:val="22"/>
              </w:rPr>
              <w:lastRenderedPageBreak/>
              <w:t xml:space="preserve">освоение арендованного </w:t>
            </w:r>
            <w:r w:rsidRPr="004F0AB5">
              <w:rPr>
                <w:sz w:val="22"/>
                <w:szCs w:val="22"/>
              </w:rPr>
              <w:t xml:space="preserve">участка об </w:t>
            </w:r>
            <w:proofErr w:type="gramStart"/>
            <w:r w:rsidRPr="004F0AB5">
              <w:rPr>
                <w:sz w:val="22"/>
                <w:szCs w:val="22"/>
              </w:rPr>
              <w:t>объектах</w:t>
            </w:r>
            <w:proofErr w:type="gramEnd"/>
            <w:r w:rsidRPr="004F0AB5">
              <w:rPr>
                <w:sz w:val="22"/>
                <w:szCs w:val="22"/>
              </w:rPr>
              <w:t xml:space="preserve"> завершение строительства которых планируется в текущем году, включая работы по рекультивации.</w:t>
            </w:r>
          </w:p>
          <w:p w:rsidR="003A1ED2" w:rsidRPr="004F0AB5" w:rsidRDefault="003A1ED2" w:rsidP="003A1ED2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0AB5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3A1ED2" w:rsidRDefault="003A1ED2" w:rsidP="003A1ED2">
            <w:pPr>
              <w:pStyle w:val="37"/>
              <w:suppressAutoHyphens/>
              <w:spacing w:before="0"/>
              <w:rPr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СП Общества, ведущее освоение арендованного участка, п</w:t>
            </w:r>
            <w:r w:rsidRPr="004F0AB5">
              <w:rPr>
                <w:color w:val="000000"/>
                <w:szCs w:val="22"/>
              </w:rPr>
              <w:t xml:space="preserve">редоставляет в </w:t>
            </w:r>
            <w:proofErr w:type="spellStart"/>
            <w:r w:rsidR="008707C1" w:rsidRPr="008707C1">
              <w:rPr>
                <w:sz w:val="24"/>
                <w:szCs w:val="24"/>
                <w:lang w:eastAsia="en-US"/>
              </w:rPr>
              <w:t>УМГРиЗ</w:t>
            </w:r>
            <w:proofErr w:type="spellEnd"/>
            <w:r w:rsidR="008707C1" w:rsidRPr="004F0AB5">
              <w:rPr>
                <w:color w:val="000000"/>
                <w:szCs w:val="22"/>
              </w:rPr>
              <w:t xml:space="preserve"> </w:t>
            </w:r>
            <w:r w:rsidRPr="004F0AB5">
              <w:rPr>
                <w:color w:val="000000"/>
                <w:szCs w:val="22"/>
              </w:rPr>
              <w:t xml:space="preserve">сведения об </w:t>
            </w:r>
            <w:proofErr w:type="gramStart"/>
            <w:r w:rsidRPr="004F0AB5">
              <w:rPr>
                <w:color w:val="000000"/>
                <w:szCs w:val="22"/>
              </w:rPr>
              <w:t>объектах</w:t>
            </w:r>
            <w:proofErr w:type="gramEnd"/>
            <w:r w:rsidRPr="004F0AB5">
              <w:rPr>
                <w:color w:val="000000"/>
                <w:szCs w:val="22"/>
              </w:rPr>
              <w:t xml:space="preserve"> завершение строительства которых планируется в текущем году, включая работы по рекультиваци</w:t>
            </w:r>
            <w:r>
              <w:rPr>
                <w:color w:val="000000"/>
                <w:szCs w:val="22"/>
              </w:rPr>
              <w:t>и</w:t>
            </w:r>
            <w:r w:rsidRPr="004F0AB5">
              <w:rPr>
                <w:color w:val="000000"/>
                <w:szCs w:val="22"/>
              </w:rPr>
              <w:t>.</w:t>
            </w:r>
          </w:p>
          <w:p w:rsidR="00725E38" w:rsidRPr="004F0AB5" w:rsidRDefault="00725E38" w:rsidP="003A1ED2">
            <w:pPr>
              <w:pStyle w:val="37"/>
              <w:suppressAutoHyphens/>
              <w:spacing w:before="0"/>
              <w:rPr>
                <w:color w:val="000000"/>
                <w:szCs w:val="22"/>
              </w:rPr>
            </w:pPr>
          </w:p>
        </w:tc>
      </w:tr>
    </w:tbl>
    <w:p w:rsidR="00EB19CE" w:rsidRDefault="00EB19CE" w:rsidP="00515562">
      <w:pPr>
        <w:autoSpaceDE w:val="0"/>
        <w:autoSpaceDN w:val="0"/>
        <w:adjustRightInd w:val="0"/>
        <w:spacing w:before="240"/>
        <w:jc w:val="both"/>
        <w:rPr>
          <w:bCs/>
          <w:iCs/>
        </w:rPr>
      </w:pPr>
    </w:p>
    <w:p w:rsidR="0081319D" w:rsidRDefault="0081319D" w:rsidP="0081319D">
      <w:pPr>
        <w:jc w:val="both"/>
      </w:pPr>
      <w:r>
        <w:t xml:space="preserve">При проектировании объектов КС </w:t>
      </w:r>
      <w:r w:rsidR="00FC137C">
        <w:t xml:space="preserve">в </w:t>
      </w:r>
      <w:r>
        <w:t xml:space="preserve">ПСД должны быть предусмотрены </w:t>
      </w:r>
      <w:r w:rsidR="00FC137C">
        <w:t>площад</w:t>
      </w:r>
      <w:r>
        <w:t>к</w:t>
      </w:r>
      <w:r w:rsidR="00FC137C">
        <w:t>и</w:t>
      </w:r>
      <w:r>
        <w:t xml:space="preserve"> складирования деловой древесины, расположение которых должно обеспечивать возможность бессрочного хранения древесины, в том числе на период строительства и эксплуатации объекта. </w:t>
      </w:r>
    </w:p>
    <w:p w:rsidR="0081319D" w:rsidRDefault="0081319D" w:rsidP="0081319D">
      <w:pPr>
        <w:jc w:val="both"/>
      </w:pPr>
    </w:p>
    <w:p w:rsidR="008707C1" w:rsidRDefault="008707C1" w:rsidP="0081319D">
      <w:pPr>
        <w:jc w:val="both"/>
      </w:pPr>
    </w:p>
    <w:p w:rsidR="0039061B" w:rsidRDefault="0039061B" w:rsidP="0081319D">
      <w:pPr>
        <w:jc w:val="both"/>
      </w:pPr>
    </w:p>
    <w:p w:rsidR="00EB19CE" w:rsidRPr="00C84C2F" w:rsidRDefault="00EB19CE" w:rsidP="00EB19CE">
      <w:pPr>
        <w:numPr>
          <w:ilvl w:val="0"/>
          <w:numId w:val="8"/>
        </w:numPr>
        <w:suppressAutoHyphens/>
        <w:spacing w:before="60" w:after="240"/>
        <w:jc w:val="both"/>
        <w:outlineLvl w:val="2"/>
        <w:rPr>
          <w:rFonts w:ascii="Arial" w:hAnsi="Arial" w:cs="Arial"/>
          <w:b/>
          <w:iCs/>
          <w:sz w:val="20"/>
          <w:szCs w:val="20"/>
        </w:rPr>
      </w:pPr>
      <w:bookmarkStart w:id="100" w:name="_Toc456352584"/>
      <w:r w:rsidRPr="00C84C2F">
        <w:rPr>
          <w:rFonts w:ascii="Arial" w:hAnsi="Arial" w:cs="Arial"/>
          <w:b/>
          <w:iCs/>
          <w:sz w:val="20"/>
          <w:szCs w:val="20"/>
        </w:rPr>
        <w:t>ОФ</w:t>
      </w:r>
      <w:r w:rsidR="008707C1" w:rsidRPr="00C84C2F">
        <w:rPr>
          <w:rFonts w:ascii="Arial" w:hAnsi="Arial" w:cs="Arial"/>
          <w:b/>
          <w:iCs/>
          <w:sz w:val="20"/>
          <w:szCs w:val="20"/>
        </w:rPr>
        <w:t>О</w:t>
      </w:r>
      <w:r w:rsidRPr="00C84C2F">
        <w:rPr>
          <w:rFonts w:ascii="Arial" w:hAnsi="Arial" w:cs="Arial"/>
          <w:b/>
          <w:iCs/>
          <w:sz w:val="20"/>
          <w:szCs w:val="20"/>
        </w:rPr>
        <w:t>РМЛЕНИЕ ВЫКУПА ВЫРУБЛЕНОЙ ДРЕВЕСИНЫ ДЛЯ ПРОИЗВОДСТВЕННЫХ НУЖД.</w:t>
      </w:r>
      <w:bookmarkEnd w:id="100"/>
    </w:p>
    <w:p w:rsidR="00EB19CE" w:rsidRPr="00EB19CE" w:rsidRDefault="00EB19CE" w:rsidP="00EB19CE">
      <w:pPr>
        <w:pStyle w:val="aff1"/>
        <w:autoSpaceDE w:val="0"/>
        <w:autoSpaceDN w:val="0"/>
        <w:adjustRightInd w:val="0"/>
        <w:spacing w:before="240"/>
        <w:ind w:left="360"/>
        <w:jc w:val="both"/>
        <w:rPr>
          <w:bCs/>
          <w:iCs/>
        </w:rPr>
      </w:pPr>
      <w:r w:rsidRPr="00EB19CE">
        <w:rPr>
          <w:bCs/>
          <w:iCs/>
        </w:rPr>
        <w:t>Для производственной необходимости использовани</w:t>
      </w:r>
      <w:r w:rsidR="008707C1">
        <w:rPr>
          <w:bCs/>
          <w:iCs/>
        </w:rPr>
        <w:t>я</w:t>
      </w:r>
      <w:r w:rsidRPr="00EB19CE">
        <w:rPr>
          <w:bCs/>
          <w:iCs/>
        </w:rPr>
        <w:t xml:space="preserve"> вырубленной древесины, не предусмотренной </w:t>
      </w:r>
      <w:r w:rsidR="00FC137C">
        <w:rPr>
          <w:bCs/>
          <w:iCs/>
        </w:rPr>
        <w:t>ПСД</w:t>
      </w:r>
      <w:r w:rsidR="008707C1">
        <w:rPr>
          <w:bCs/>
          <w:iCs/>
        </w:rPr>
        <w:t>,</w:t>
      </w:r>
      <w:r w:rsidR="0096558A">
        <w:rPr>
          <w:bCs/>
          <w:iCs/>
        </w:rPr>
        <w:t xml:space="preserve"> необходимо </w:t>
      </w:r>
      <w:r w:rsidRPr="00EB19CE">
        <w:rPr>
          <w:bCs/>
          <w:iCs/>
        </w:rPr>
        <w:t>выкуп согласова</w:t>
      </w:r>
      <w:r w:rsidR="0096558A">
        <w:rPr>
          <w:bCs/>
          <w:iCs/>
        </w:rPr>
        <w:t>ть</w:t>
      </w:r>
      <w:r w:rsidRPr="00EB19CE">
        <w:rPr>
          <w:bCs/>
          <w:iCs/>
        </w:rPr>
        <w:t xml:space="preserve"> с </w:t>
      </w:r>
      <w:r w:rsidR="00C84C2F">
        <w:rPr>
          <w:bCs/>
          <w:iCs/>
        </w:rPr>
        <w:t>Генеральным директором Общества.</w:t>
      </w:r>
    </w:p>
    <w:p w:rsidR="00FB2D23" w:rsidRDefault="00FB2D23" w:rsidP="00FB2D23">
      <w:pPr>
        <w:jc w:val="right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>Таблица 2</w:t>
      </w:r>
    </w:p>
    <w:p w:rsidR="00635C38" w:rsidRDefault="00FB2D23" w:rsidP="00FB2D23">
      <w:pPr>
        <w:autoSpaceDE w:val="0"/>
        <w:autoSpaceDN w:val="0"/>
        <w:adjustRightInd w:val="0"/>
        <w:spacing w:before="240"/>
        <w:jc w:val="right"/>
        <w:rPr>
          <w:bCs/>
          <w:iCs/>
        </w:rPr>
      </w:pPr>
      <w:r>
        <w:rPr>
          <w:rFonts w:eastAsia="Calibri"/>
          <w:b/>
          <w:sz w:val="22"/>
        </w:rPr>
        <w:t xml:space="preserve">  Организация выкупа и </w:t>
      </w:r>
      <w:r w:rsidR="00C84C2F">
        <w:rPr>
          <w:rFonts w:eastAsia="Calibri"/>
          <w:b/>
          <w:sz w:val="22"/>
        </w:rPr>
        <w:t>складирования</w:t>
      </w:r>
      <w:r>
        <w:rPr>
          <w:rFonts w:eastAsia="Calibri"/>
          <w:b/>
          <w:sz w:val="22"/>
        </w:rPr>
        <w:t xml:space="preserve"> древесины для нужд Общества</w:t>
      </w:r>
    </w:p>
    <w:tbl>
      <w:tblPr>
        <w:tblW w:w="5179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2554"/>
        <w:gridCol w:w="2550"/>
        <w:gridCol w:w="4536"/>
      </w:tblGrid>
      <w:tr w:rsidR="00635C38" w:rsidRPr="006027B2" w:rsidTr="00635C38">
        <w:trPr>
          <w:tblHeader/>
        </w:trPr>
        <w:tc>
          <w:tcPr>
            <w:tcW w:w="2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635C38" w:rsidRDefault="00635C38" w:rsidP="00635C38">
            <w:pPr>
              <w:pStyle w:val="81"/>
              <w:keepNext/>
              <w:rPr>
                <w:rFonts w:ascii="Times New Roman" w:hAnsi="Times New Roman"/>
                <w:sz w:val="20"/>
                <w:szCs w:val="24"/>
              </w:rPr>
            </w:pPr>
          </w:p>
          <w:p w:rsidR="00635C38" w:rsidRDefault="00635C38" w:rsidP="00635C38">
            <w:pPr>
              <w:pStyle w:val="81"/>
              <w:keepNext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№</w:t>
            </w:r>
          </w:p>
          <w:p w:rsidR="00635C38" w:rsidRPr="006027B2" w:rsidRDefault="00635C38" w:rsidP="00635C38">
            <w:pPr>
              <w:pStyle w:val="81"/>
              <w:keepNext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35C38" w:rsidRPr="006027B2" w:rsidRDefault="00635C38" w:rsidP="00635C38">
            <w:pPr>
              <w:pStyle w:val="81"/>
              <w:keepNext/>
              <w:rPr>
                <w:rFonts w:ascii="Times New Roman" w:hAnsi="Times New Roman"/>
                <w:sz w:val="20"/>
                <w:szCs w:val="24"/>
              </w:rPr>
            </w:pPr>
            <w:r w:rsidRPr="006027B2">
              <w:rPr>
                <w:rFonts w:ascii="Times New Roman" w:hAnsi="Times New Roman"/>
                <w:sz w:val="20"/>
                <w:szCs w:val="24"/>
              </w:rPr>
              <w:t>ОПЕРАЦИЯ (ФУНКЦИЯ)</w:t>
            </w:r>
          </w:p>
        </w:tc>
        <w:tc>
          <w:tcPr>
            <w:tcW w:w="124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35C38" w:rsidRPr="006027B2" w:rsidRDefault="00635C38" w:rsidP="00635C38">
            <w:pPr>
              <w:pStyle w:val="81"/>
              <w:keepNext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ОТВЕТСТВЕННЫЙ ИСПОЛНИТЕЛь.</w:t>
            </w:r>
            <w:r w:rsidRPr="006027B2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6027B2">
              <w:rPr>
                <w:rFonts w:ascii="Times New Roman" w:hAnsi="Times New Roman"/>
                <w:sz w:val="20"/>
                <w:szCs w:val="24"/>
              </w:rPr>
              <w:br/>
              <w:t>СРОК исполнения</w:t>
            </w:r>
          </w:p>
        </w:tc>
        <w:tc>
          <w:tcPr>
            <w:tcW w:w="22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35C38" w:rsidRPr="006027B2" w:rsidRDefault="00635C38" w:rsidP="00635C38">
            <w:pPr>
              <w:pStyle w:val="81"/>
              <w:keepNext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МЕТОД И ДОКУМЕНТИРОВАНИЕ</w:t>
            </w:r>
          </w:p>
        </w:tc>
      </w:tr>
      <w:tr w:rsidR="00635C38" w:rsidRPr="00C44F07" w:rsidTr="00635C38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9F7A81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left="34" w:right="166" w:firstLine="0"/>
              <w:rPr>
                <w:rStyle w:val="MSGENFONTSTYLENAMETEMPLATEROLENUMBERMSGENFONTSTYLENAMEBYROLETEXT2MSGENFONTSTYLEMODIFERSIZE11"/>
              </w:rPr>
            </w:pPr>
            <w:r>
              <w:rPr>
                <w:rStyle w:val="MSGENFONTSTYLENAMETEMPLATEROLENUMBERMSGENFONTSTYLENAMEBYROLETEXT2MSGENFONTSTYLEMODIFERSIZE11"/>
              </w:rPr>
              <w:t>Оформление заявки для выкупа древесины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635C38" w:rsidRPr="004F0AB5" w:rsidRDefault="00635C38" w:rsidP="00635C38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С</w:t>
            </w:r>
            <w:r w:rsidR="009F7A81">
              <w:rPr>
                <w:iCs/>
                <w:color w:val="000000"/>
                <w:szCs w:val="22"/>
              </w:rPr>
              <w:t>П</w:t>
            </w:r>
            <w:r w:rsidR="00FB2D23">
              <w:rPr>
                <w:iCs/>
                <w:color w:val="000000"/>
                <w:szCs w:val="22"/>
              </w:rPr>
              <w:t xml:space="preserve"> Общества</w:t>
            </w:r>
            <w:r w:rsidRPr="004F0AB5">
              <w:rPr>
                <w:iCs/>
                <w:color w:val="000000"/>
                <w:szCs w:val="22"/>
              </w:rPr>
              <w:t xml:space="preserve"> 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</w:p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635C38" w:rsidRPr="00791872" w:rsidRDefault="00F10765" w:rsidP="00F10765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>
              <w:rPr>
                <w:rStyle w:val="MSGENFONTSTYLENAMETEMPLATEROLENUMBERMSGENFONTSTYLENAMEBYROLETEXT2MSGENFONTSTYLEMODIFERSIZE11"/>
              </w:rPr>
              <w:t>В течении 10</w:t>
            </w:r>
            <w:r w:rsidR="00635C38" w:rsidRPr="00791872">
              <w:rPr>
                <w:rStyle w:val="MSGENFONTSTYLENAMETEMPLATEROLENUMBERMSGENFONTSTYLENAMEBYROLETEXT2MSGENFONTSTYLEMODIFERSIZE11"/>
              </w:rPr>
              <w:t xml:space="preserve"> дней с даты </w:t>
            </w:r>
            <w:r>
              <w:rPr>
                <w:rStyle w:val="MSGENFONTSTYLENAMETEMPLATEROLENUMBERMSGENFONTSTYLENAMEBYROLETEXT2MSGENFONTSTYLEMODIFERSIZE11"/>
              </w:rPr>
              <w:t>возникновения потребности.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right="150" w:firstLine="0"/>
              <w:rPr>
                <w:rStyle w:val="MSGENFONTSTYLENAMETEMPLATEROLENUMBERMSGENFONTSTYLENAMEBYROLETEXT2MSGENFONTSTYLEMODIFERSIZE11"/>
                <w:b/>
                <w:u w:val="single"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  <w:t>Входящие:</w:t>
            </w:r>
          </w:p>
          <w:p w:rsidR="00F10765" w:rsidRPr="00791872" w:rsidRDefault="00F10765" w:rsidP="00F10765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r w:rsidRPr="00791872">
              <w:rPr>
                <w:iCs/>
                <w:szCs w:val="22"/>
              </w:rPr>
              <w:t>Справка об объеме и породном составе вырубленной древесины (</w:t>
            </w:r>
            <w:hyperlink w:anchor="Приложение2" w:history="1">
              <w:r w:rsidRPr="00791872">
                <w:rPr>
                  <w:szCs w:val="22"/>
                </w:rPr>
                <w:t xml:space="preserve">Приложение </w:t>
              </w:r>
            </w:hyperlink>
            <w:r w:rsidRPr="00791872">
              <w:rPr>
                <w:szCs w:val="22"/>
              </w:rPr>
              <w:t>1</w:t>
            </w:r>
            <w:r w:rsidRPr="00791872">
              <w:rPr>
                <w:iCs/>
                <w:szCs w:val="22"/>
              </w:rPr>
              <w:t>).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b/>
                <w:u w:val="single"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  <w:t>Продукт:</w:t>
            </w:r>
          </w:p>
          <w:p w:rsidR="00635C38" w:rsidRPr="00791872" w:rsidRDefault="00EB19CE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Заявка,</w:t>
            </w:r>
            <w:r w:rsidR="00635C38" w:rsidRPr="00791872">
              <w:rPr>
                <w:rStyle w:val="MSGENFONTSTYLENAMETEMPLATEROLENUMBERMSGENFONTSTYLENAMEBYROLETEXT2MSGENFONTSTYLEMODIFERSIZE11"/>
              </w:rPr>
              <w:t xml:space="preserve"> </w:t>
            </w:r>
            <w:r w:rsidR="00F10765">
              <w:rPr>
                <w:rStyle w:val="MSGENFONTSTYLENAMETEMPLATEROLENUMBERMSGENFONTSTYLENAMEBYROLETEXT2MSGENFONTSTYLEMODIFERSIZE11"/>
              </w:rPr>
              <w:t xml:space="preserve">оформленная в системе </w:t>
            </w:r>
            <w:r>
              <w:t>1</w:t>
            </w:r>
            <w:r>
              <w:rPr>
                <w:lang w:val="en-US"/>
              </w:rPr>
              <w:t>C</w:t>
            </w:r>
            <w:r>
              <w:t xml:space="preserve"> </w:t>
            </w:r>
            <w:r>
              <w:rPr>
                <w:lang w:val="en-US"/>
              </w:rPr>
              <w:t>ERP</w:t>
            </w:r>
            <w:r w:rsidR="00635C38" w:rsidRPr="00791872">
              <w:rPr>
                <w:rStyle w:val="MSGENFONTSTYLENAMETEMPLATEROLENUMBERMSGENFONTSTYLENAMEBYROLETEXT2MSGENFONTSTYLEMODIFERSIZE11"/>
              </w:rPr>
              <w:t xml:space="preserve">. 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u w:val="single"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  <w:t>Требования:</w:t>
            </w:r>
          </w:p>
          <w:p w:rsidR="00635C38" w:rsidRPr="00791872" w:rsidRDefault="00635C38" w:rsidP="00EB19CE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right="150"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 xml:space="preserve">Соблюдение </w:t>
            </w:r>
            <w:r w:rsidR="00EB19CE">
              <w:rPr>
                <w:rStyle w:val="MSGENFONTSTYLENAMETEMPLATEROLENUMBERMSGENFONTSTYLENAMEBYROLETEXT2MSGENFONTSTYLEMODIFERSIZE11"/>
              </w:rPr>
              <w:t>ЛНД Общества.</w:t>
            </w:r>
          </w:p>
        </w:tc>
      </w:tr>
      <w:tr w:rsidR="00BF3B24" w:rsidRPr="00C44F07" w:rsidTr="008707C1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BF3B24" w:rsidRPr="00791872" w:rsidRDefault="00EB19CE" w:rsidP="008707C1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BF3B24" w:rsidRPr="00791872" w:rsidRDefault="00BF3B24" w:rsidP="008707C1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left="34" w:right="166"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Подача заявления на участие в</w:t>
            </w:r>
          </w:p>
          <w:p w:rsidR="00BF3B24" w:rsidRPr="00791872" w:rsidRDefault="00BF3B24" w:rsidP="008707C1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left="34" w:right="166"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аукционе по продаже</w:t>
            </w:r>
          </w:p>
          <w:p w:rsidR="00BF3B24" w:rsidRPr="00791872" w:rsidRDefault="00BF3B24" w:rsidP="008707C1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left="34" w:right="166"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древесины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BF3B24" w:rsidRPr="00791872" w:rsidRDefault="00BF3B24" w:rsidP="008707C1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BF3B24" w:rsidRPr="004F0AB5" w:rsidRDefault="00BF3B24" w:rsidP="008707C1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С</w:t>
            </w:r>
            <w:r>
              <w:rPr>
                <w:iCs/>
                <w:color w:val="000000"/>
                <w:szCs w:val="22"/>
              </w:rPr>
              <w:t>С Общества</w:t>
            </w:r>
            <w:r w:rsidRPr="004F0AB5">
              <w:rPr>
                <w:iCs/>
                <w:color w:val="000000"/>
                <w:szCs w:val="22"/>
              </w:rPr>
              <w:t xml:space="preserve"> </w:t>
            </w:r>
          </w:p>
          <w:p w:rsidR="00BF3B24" w:rsidRPr="00791872" w:rsidRDefault="00BF3B24" w:rsidP="008707C1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</w:p>
          <w:p w:rsidR="00BF3B24" w:rsidRPr="00791872" w:rsidRDefault="00BF3B24" w:rsidP="008707C1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BF3B24" w:rsidRPr="00791872" w:rsidRDefault="00BF3B24" w:rsidP="008707C1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Не позднее 14 дней с даты опубликования извещения об аукционе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BF3B24" w:rsidRPr="00791872" w:rsidRDefault="00BF3B24" w:rsidP="008707C1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right="150" w:firstLine="0"/>
              <w:rPr>
                <w:rStyle w:val="MSGENFONTSTYLENAMETEMPLATEROLENUMBERMSGENFONTSTYLENAMEBYROLETEXT2MSGENFONTSTYLEMODIFERSIZE11"/>
                <w:b/>
                <w:u w:val="single"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  <w:t>Входящие:</w:t>
            </w:r>
          </w:p>
          <w:p w:rsidR="00BF3B24" w:rsidRPr="00791872" w:rsidRDefault="00BF3B24" w:rsidP="008707C1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right="150" w:firstLine="0"/>
              <w:jc w:val="both"/>
              <w:rPr>
                <w:rStyle w:val="MSGENFONTSTYLENAMETEMPLATEROLENUMBERMSGENFONTSTYLENAMEBYROLETEXT2MSGENFONTSTYLEMODIFERSIZE11"/>
                <w:i/>
                <w:iCs/>
              </w:rPr>
            </w:pPr>
            <w:r w:rsidRPr="00791872">
              <w:rPr>
                <w:rStyle w:val="MSGENFONTSTYLENAMETEMPLATEROLENUMBERMSGENFONTSTYLENAMEBYROLETEXT2MSGENFONTSTYLEMODIFERSIZE11"/>
              </w:rPr>
              <w:t>Расшифровка к заявке на участие в аукционе по продаже древесины.</w:t>
            </w:r>
            <w:r w:rsidRPr="00791872">
              <w:rPr>
                <w:rStyle w:val="MSGENFONTSTYLENAMETEMPLATEROLENUMBERMSGENFONTSTYLENAMEBYROLETEXT2MSGENFONTSTYLEMODIFERSIZE11"/>
                <w:i/>
                <w:iCs/>
              </w:rPr>
              <w:t xml:space="preserve"> </w:t>
            </w:r>
          </w:p>
          <w:p w:rsidR="00BF3B24" w:rsidRPr="00791872" w:rsidRDefault="00BF3B24" w:rsidP="008707C1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b/>
                <w:u w:val="single"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  <w:t>Продукт:</w:t>
            </w:r>
          </w:p>
          <w:p w:rsidR="00BF3B24" w:rsidRPr="00791872" w:rsidRDefault="00BF3B24" w:rsidP="008707C1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 xml:space="preserve">Заявка на участие в аукционе. </w:t>
            </w:r>
          </w:p>
          <w:p w:rsidR="00BF3B24" w:rsidRPr="00791872" w:rsidRDefault="00BF3B24" w:rsidP="008707C1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u w:val="single"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  <w:t>Требования:</w:t>
            </w:r>
          </w:p>
          <w:p w:rsidR="00BF3B24" w:rsidRPr="00791872" w:rsidRDefault="00BF3B24" w:rsidP="008707C1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right="150"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Соблюдение требований действующего законодательства РФ.</w:t>
            </w:r>
          </w:p>
        </w:tc>
      </w:tr>
      <w:tr w:rsidR="00635C38" w:rsidRPr="00C44F07" w:rsidTr="00635C38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EB19CE" w:rsidP="00635C38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Заключение договора купли- продажи древесины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FB2D23" w:rsidRPr="004F0AB5" w:rsidRDefault="00FB2D23" w:rsidP="00FB2D23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С</w:t>
            </w:r>
            <w:r>
              <w:rPr>
                <w:iCs/>
                <w:color w:val="000000"/>
                <w:szCs w:val="22"/>
              </w:rPr>
              <w:t>С Общества</w:t>
            </w:r>
            <w:r w:rsidRPr="004F0AB5">
              <w:rPr>
                <w:iCs/>
                <w:color w:val="000000"/>
                <w:szCs w:val="22"/>
              </w:rPr>
              <w:t xml:space="preserve"> 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</w:p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lastRenderedPageBreak/>
              <w:t>Срок: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Не позднее 5 дней с даты уведомления о признании покупателем древесины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  <w:vAlign w:val="bottom"/>
          </w:tcPr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b/>
                <w:u w:val="single"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  <w:lastRenderedPageBreak/>
              <w:t>Входящие: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Уведомления о признании покупателем древесины.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lastRenderedPageBreak/>
              <w:t>Договор купли-продажи древесины (проект).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b/>
                <w:u w:val="single"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  <w:t>Продукт: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 xml:space="preserve">Договор купли-продажи древесины. 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b/>
                <w:u w:val="single"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  <w:t>Требования: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Соблюдение требований действующего законодательства РФ.</w:t>
            </w:r>
          </w:p>
        </w:tc>
      </w:tr>
      <w:tr w:rsidR="00635C38" w:rsidRPr="00C44F07" w:rsidTr="00635C38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EB19CE" w:rsidP="00635C38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Оплата по договору купли- продажи древесины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FB2D23" w:rsidRPr="004F0AB5" w:rsidRDefault="00FB2D23" w:rsidP="00FB2D23">
            <w:pPr>
              <w:pStyle w:val="37"/>
              <w:suppressAutoHyphens/>
              <w:spacing w:before="0"/>
              <w:rPr>
                <w:iCs/>
                <w:color w:val="000000"/>
                <w:szCs w:val="22"/>
              </w:rPr>
            </w:pPr>
            <w:r w:rsidRPr="004F0AB5">
              <w:rPr>
                <w:iCs/>
                <w:color w:val="000000"/>
                <w:szCs w:val="22"/>
              </w:rPr>
              <w:t>С</w:t>
            </w:r>
            <w:r>
              <w:rPr>
                <w:iCs/>
                <w:color w:val="000000"/>
                <w:szCs w:val="22"/>
              </w:rPr>
              <w:t>С Общества</w:t>
            </w:r>
            <w:r w:rsidRPr="004F0AB5">
              <w:rPr>
                <w:iCs/>
                <w:color w:val="000000"/>
                <w:szCs w:val="22"/>
              </w:rPr>
              <w:t xml:space="preserve"> 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</w:p>
          <w:p w:rsidR="00635C38" w:rsidRPr="00791872" w:rsidRDefault="00635C38" w:rsidP="00635C38">
            <w:pPr>
              <w:pStyle w:val="101"/>
              <w:jc w:val="both"/>
            </w:pPr>
            <w:r w:rsidRPr="00791872">
              <w:rPr>
                <w:rFonts w:ascii="Times New Roman" w:hAnsi="Times New Roman"/>
                <w:sz w:val="22"/>
                <w:szCs w:val="22"/>
              </w:rPr>
              <w:t>Срок:</w:t>
            </w:r>
            <w:r w:rsidRPr="00791872">
              <w:t xml:space="preserve"> 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10 рабочих дней с момента заключения договора аренды купли- продажи древесины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635C38" w:rsidRPr="00791872" w:rsidRDefault="0039061B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>
              <w:rPr>
                <w:rStyle w:val="MSGENFONTSTYLENAMETEMPLATEROLENUMBERMSGENFONTSTYLENAMEBYROLETEXT2MSGENFONTSTYLEMODIFERSIZE11"/>
                <w:b/>
                <w:i/>
                <w:iCs/>
              </w:rPr>
              <w:t>Входящие: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Договор купли-продажи древесины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b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</w:rPr>
              <w:t>Продукт: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Платежное поручение за оплату по договору купли-продажи древесины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b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</w:rPr>
              <w:t>Требования: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Соблюдение сроков в соответствии с договором купли-продажи древесины.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Соблюдение требований действующего законодательства РФ.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sz w:val="22"/>
                <w:szCs w:val="22"/>
              </w:rPr>
              <w:t>Соблюдение локальных нормативных актов  Общества.</w:t>
            </w:r>
          </w:p>
        </w:tc>
      </w:tr>
      <w:tr w:rsidR="00635C38" w:rsidRPr="00C44F07" w:rsidTr="00635C38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EB19CE" w:rsidP="00635C38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Принятие на подотчет древесины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Бухгалтерия, МОЛ</w:t>
            </w:r>
            <w:r w:rsidR="0081319D">
              <w:rPr>
                <w:rStyle w:val="MSGENFONTSTYLENAMETEMPLATEROLENUMBERMSGENFONTSTYLENAMEBYROLETEXT2MSGENFONTSTYLEMODIFERSIZE11"/>
              </w:rPr>
              <w:t xml:space="preserve"> </w:t>
            </w:r>
            <w:proofErr w:type="spellStart"/>
            <w:r w:rsidR="00863B26">
              <w:rPr>
                <w:rStyle w:val="MSGENFONTSTYLENAMETEMPLATEROLENUMBERMSGENFONTSTYLENAMEBYROLETEXT2MSGENFONTSTYLEMODIFERSIZE11"/>
              </w:rPr>
              <w:t>УПБОТиОС</w:t>
            </w:r>
            <w:proofErr w:type="spellEnd"/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</w:p>
          <w:p w:rsidR="0096558A" w:rsidRDefault="0096558A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3 рабочих дня с момента оплаты по договору купли- продажи древесины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b/>
                <w:u w:val="single"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  <w:t>Входящие: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Договор купли-продажи древесины.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Платежное поручение за оплату по договору купли-продажи древесины.</w:t>
            </w:r>
          </w:p>
          <w:p w:rsidR="0096558A" w:rsidRDefault="0096558A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</w:pP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b/>
                <w:u w:val="single"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  <w:t>Продукт: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Приходный ордер унифицированной формы М-4.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rStyle w:val="MSGENFONTSTYLENAMETEMPLATEROLENUMBERMSGENFONTSTYLENAMEBYROLETEXT2MSGENFONTSTYLEMODIFERSIZE11"/>
              </w:rPr>
              <w:t>Реестр передачи документов в бухгалтерию.</w:t>
            </w:r>
          </w:p>
          <w:p w:rsidR="00635C38" w:rsidRPr="00791872" w:rsidRDefault="00635C38" w:rsidP="00635C38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  <w:b/>
                <w:u w:val="single"/>
              </w:rPr>
            </w:pPr>
            <w:r w:rsidRPr="00791872">
              <w:rPr>
                <w:rStyle w:val="MSGENFONTSTYLENAMETEMPLATEROLENUMBERMSGENFONTSTYLENAMEBYROLETEXT2MSGENFONTSTYLEMODIFERSIZE11"/>
                <w:b/>
                <w:i/>
                <w:iCs/>
                <w:u w:val="single"/>
              </w:rPr>
              <w:t>Требования:</w:t>
            </w:r>
            <w:r w:rsidRPr="00791872">
              <w:rPr>
                <w:rStyle w:val="MSGENFONTSTYLENAMETEMPLATEROLENUMBERMSGENFONTSTYLENAMEBYROLETEXT2MSGENFONTSTYLEMODIFERSIZE11"/>
                <w:b/>
                <w:u w:val="single"/>
              </w:rPr>
              <w:t xml:space="preserve"> </w:t>
            </w:r>
          </w:p>
          <w:p w:rsidR="00635C38" w:rsidRPr="00791872" w:rsidRDefault="00635C38" w:rsidP="00C84C2F">
            <w:pPr>
              <w:pStyle w:val="MSGENFONTSTYLENAMETEMPLATEROLENUMBERMSGENFONTSTYLENAMEBYROLETEXT20"/>
              <w:shd w:val="clear" w:color="auto" w:fill="auto"/>
              <w:spacing w:before="0" w:line="240" w:lineRule="auto"/>
              <w:ind w:firstLine="0"/>
              <w:rPr>
                <w:rStyle w:val="MSGENFONTSTYLENAMETEMPLATEROLENUMBERMSGENFONTSTYLENAMEBYROLETEXT2MSGENFONTSTYLEMODIFERSIZE11"/>
              </w:rPr>
            </w:pPr>
            <w:r w:rsidRPr="00791872">
              <w:rPr>
                <w:sz w:val="22"/>
                <w:szCs w:val="22"/>
              </w:rPr>
              <w:t>Соблюдение локальных нормативных актов Общества</w:t>
            </w:r>
          </w:p>
        </w:tc>
      </w:tr>
      <w:tr w:rsidR="00635C38" w:rsidRPr="00C44F07" w:rsidTr="00635C38">
        <w:trPr>
          <w:trHeight w:val="20"/>
        </w:trPr>
        <w:tc>
          <w:tcPr>
            <w:tcW w:w="2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Default="00EB19CE" w:rsidP="00635C38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widowControl w:val="0"/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ind w:right="34"/>
              <w:jc w:val="both"/>
              <w:textAlignment w:val="baseline"/>
              <w:rPr>
                <w:iCs/>
                <w:color w:val="000000"/>
                <w:sz w:val="22"/>
                <w:szCs w:val="22"/>
              </w:rPr>
            </w:pPr>
            <w:r w:rsidRPr="00791872">
              <w:rPr>
                <w:iCs/>
                <w:color w:val="000000"/>
                <w:sz w:val="22"/>
                <w:szCs w:val="22"/>
              </w:rPr>
              <w:t>Организация охраны мест складирования древесины</w:t>
            </w:r>
            <w:r w:rsidR="008707C1">
              <w:rPr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Исполнители:</w:t>
            </w:r>
          </w:p>
          <w:p w:rsidR="00635C38" w:rsidRPr="00791872" w:rsidRDefault="008707C1" w:rsidP="00635C38">
            <w:pPr>
              <w:pStyle w:val="37"/>
              <w:numPr>
                <w:ilvl w:val="0"/>
                <w:numId w:val="0"/>
              </w:numPr>
              <w:tabs>
                <w:tab w:val="left" w:pos="228"/>
              </w:tabs>
              <w:suppressAutoHyphens/>
              <w:spacing w:before="0"/>
              <w:ind w:left="33"/>
              <w:rPr>
                <w:iCs/>
                <w:color w:val="000000"/>
                <w:szCs w:val="22"/>
              </w:rPr>
            </w:pPr>
            <w:r>
              <w:t>УЭБ</w:t>
            </w:r>
          </w:p>
          <w:p w:rsidR="00635C38" w:rsidRPr="00791872" w:rsidRDefault="00635C38" w:rsidP="00635C38">
            <w:pPr>
              <w:pStyle w:val="37"/>
              <w:suppressAutoHyphens/>
              <w:spacing w:before="0"/>
              <w:rPr>
                <w:iCs/>
                <w:szCs w:val="22"/>
              </w:rPr>
            </w:pPr>
          </w:p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 xml:space="preserve">Срок: </w:t>
            </w:r>
          </w:p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b w:val="0"/>
                <w:bCs w:val="0"/>
                <w:i w:val="0"/>
                <w:sz w:val="22"/>
                <w:szCs w:val="22"/>
                <w:u w:val="none"/>
              </w:rPr>
              <w:t>По мере организации мест складирования</w:t>
            </w:r>
          </w:p>
        </w:tc>
        <w:tc>
          <w:tcPr>
            <w:tcW w:w="2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FFFFFF" w:fill="FFFFFF"/>
          </w:tcPr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Входящие:</w:t>
            </w:r>
          </w:p>
          <w:p w:rsidR="00635C38" w:rsidRPr="00791872" w:rsidRDefault="00635C38" w:rsidP="00635C38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r w:rsidRPr="00791872">
              <w:rPr>
                <w:iCs/>
                <w:szCs w:val="22"/>
              </w:rPr>
              <w:t>Справка об объеме и породном составе вырубленной древесины (</w:t>
            </w:r>
            <w:hyperlink w:anchor="Приложение2" w:history="1">
              <w:r w:rsidRPr="00791872">
                <w:rPr>
                  <w:szCs w:val="22"/>
                </w:rPr>
                <w:t xml:space="preserve">Приложение </w:t>
              </w:r>
            </w:hyperlink>
            <w:r w:rsidRPr="00791872">
              <w:rPr>
                <w:szCs w:val="22"/>
              </w:rPr>
              <w:t>1</w:t>
            </w:r>
            <w:r w:rsidRPr="00791872">
              <w:rPr>
                <w:iCs/>
                <w:szCs w:val="22"/>
              </w:rPr>
              <w:t>), определение места складирования древесины с транспортной схемы.</w:t>
            </w:r>
          </w:p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Продукт:</w:t>
            </w:r>
          </w:p>
          <w:p w:rsidR="00635C38" w:rsidRPr="00791872" w:rsidRDefault="00635C38" w:rsidP="00635C38">
            <w:pPr>
              <w:pStyle w:val="37"/>
              <w:suppressAutoHyphens/>
              <w:spacing w:before="0"/>
              <w:rPr>
                <w:iCs/>
                <w:szCs w:val="22"/>
              </w:rPr>
            </w:pPr>
            <w:r w:rsidRPr="00791872">
              <w:rPr>
                <w:iCs/>
                <w:szCs w:val="22"/>
              </w:rPr>
              <w:t>Договор с ЧОП на охрану древесины.</w:t>
            </w:r>
          </w:p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sz w:val="22"/>
                <w:szCs w:val="22"/>
              </w:rPr>
              <w:t>Требования:</w:t>
            </w:r>
          </w:p>
          <w:p w:rsidR="00635C38" w:rsidRPr="00791872" w:rsidRDefault="00635C38" w:rsidP="00635C38">
            <w:pPr>
              <w:pStyle w:val="10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1872">
              <w:rPr>
                <w:rFonts w:ascii="Times New Roman" w:hAnsi="Times New Roman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  <w:t>Соблюдение условий договора на охрану.</w:t>
            </w:r>
          </w:p>
        </w:tc>
      </w:tr>
    </w:tbl>
    <w:p w:rsidR="00515562" w:rsidRPr="00515562" w:rsidRDefault="00635C38" w:rsidP="00515562">
      <w:pPr>
        <w:autoSpaceDE w:val="0"/>
        <w:autoSpaceDN w:val="0"/>
        <w:adjustRightInd w:val="0"/>
        <w:spacing w:before="240"/>
        <w:jc w:val="both"/>
        <w:rPr>
          <w:bCs/>
          <w:iCs/>
        </w:rPr>
      </w:pPr>
      <w:r>
        <w:rPr>
          <w:bCs/>
          <w:iCs/>
        </w:rPr>
        <w:t xml:space="preserve">  </w:t>
      </w:r>
      <w:r w:rsidR="00FB2D23">
        <w:rPr>
          <w:bCs/>
          <w:iCs/>
        </w:rPr>
        <w:t>При с</w:t>
      </w:r>
      <w:r w:rsidR="00FB2D23" w:rsidRPr="00515562">
        <w:rPr>
          <w:bCs/>
          <w:iCs/>
        </w:rPr>
        <w:t>кладировании</w:t>
      </w:r>
      <w:r w:rsidR="00515562" w:rsidRPr="00515562">
        <w:rPr>
          <w:bCs/>
          <w:iCs/>
        </w:rPr>
        <w:t xml:space="preserve"> и хранение древесины </w:t>
      </w:r>
      <w:r w:rsidR="00FB2D23">
        <w:rPr>
          <w:bCs/>
          <w:iCs/>
        </w:rPr>
        <w:t xml:space="preserve">необходимо </w:t>
      </w:r>
      <w:r w:rsidR="00515562" w:rsidRPr="00515562">
        <w:rPr>
          <w:bCs/>
          <w:iCs/>
        </w:rPr>
        <w:t>обеспечить собл</w:t>
      </w:r>
      <w:r w:rsidR="00515562">
        <w:rPr>
          <w:bCs/>
          <w:iCs/>
        </w:rPr>
        <w:t xml:space="preserve">юдение </w:t>
      </w:r>
      <w:r w:rsidR="00FB2D23">
        <w:rPr>
          <w:bCs/>
          <w:iCs/>
        </w:rPr>
        <w:t>требований,</w:t>
      </w:r>
      <w:r w:rsidR="00515562">
        <w:rPr>
          <w:bCs/>
          <w:iCs/>
        </w:rPr>
        <w:t xml:space="preserve"> установленных</w:t>
      </w:r>
      <w:r w:rsidR="00515562" w:rsidRPr="00515562">
        <w:rPr>
          <w:bCs/>
          <w:iCs/>
        </w:rPr>
        <w:t xml:space="preserve">: </w:t>
      </w:r>
      <w:r w:rsidR="0000362E" w:rsidRPr="00515562">
        <w:rPr>
          <w:bCs/>
          <w:iCs/>
        </w:rPr>
        <w:t>Пос</w:t>
      </w:r>
      <w:r w:rsidR="0000362E">
        <w:rPr>
          <w:bCs/>
          <w:iCs/>
        </w:rPr>
        <w:t>тановлением Правительства РФ от </w:t>
      </w:r>
      <w:r w:rsidR="0000362E" w:rsidRPr="00515562">
        <w:rPr>
          <w:bCs/>
          <w:iCs/>
        </w:rPr>
        <w:t xml:space="preserve">29 июня </w:t>
      </w:r>
      <w:r w:rsidR="0000362E">
        <w:rPr>
          <w:bCs/>
          <w:iCs/>
        </w:rPr>
        <w:t>2007г. №</w:t>
      </w:r>
      <w:r w:rsidR="0000362E" w:rsidRPr="00515562">
        <w:rPr>
          <w:bCs/>
          <w:iCs/>
        </w:rPr>
        <w:t>414 «</w:t>
      </w:r>
      <w:r w:rsidR="0000362E">
        <w:rPr>
          <w:bCs/>
          <w:iCs/>
        </w:rPr>
        <w:t>Об утверждении правил санитарной безопасности в лесах»</w:t>
      </w:r>
      <w:r w:rsidR="0000362E" w:rsidRPr="00515562">
        <w:rPr>
          <w:bCs/>
          <w:iCs/>
        </w:rPr>
        <w:t>, Постановлением Прави</w:t>
      </w:r>
      <w:r w:rsidR="0000362E">
        <w:rPr>
          <w:bCs/>
          <w:iCs/>
        </w:rPr>
        <w:t>тельства РФ от 30 июня 2007 г. №</w:t>
      </w:r>
      <w:r w:rsidR="0000362E" w:rsidRPr="00515562">
        <w:rPr>
          <w:bCs/>
          <w:iCs/>
        </w:rPr>
        <w:t>417 «</w:t>
      </w:r>
      <w:r w:rsidR="0000362E">
        <w:rPr>
          <w:bCs/>
          <w:iCs/>
        </w:rPr>
        <w:t>Об утверждении правил пожарной безопасности в лесах».</w:t>
      </w:r>
    </w:p>
    <w:p w:rsidR="00515562" w:rsidRDefault="00515562" w:rsidP="00B7389D"/>
    <w:p w:rsidR="00880384" w:rsidRDefault="00880384" w:rsidP="00B7389D"/>
    <w:p w:rsidR="00880384" w:rsidRPr="00791872" w:rsidRDefault="00880384" w:rsidP="00880384">
      <w:pPr>
        <w:pStyle w:val="S20"/>
        <w:numPr>
          <w:ilvl w:val="1"/>
          <w:numId w:val="6"/>
        </w:numPr>
        <w:ind w:left="0" w:firstLine="0"/>
        <w:rPr>
          <w:caps w:val="0"/>
        </w:rPr>
      </w:pPr>
      <w:bookmarkStart w:id="101" w:name="bookmark6"/>
      <w:bookmarkStart w:id="102" w:name="_Toc456352585"/>
      <w:r w:rsidRPr="00791872">
        <w:rPr>
          <w:caps w:val="0"/>
        </w:rPr>
        <w:t>ПОРЯДОК ВЫРУБКИ, СКЛАДИРОВАНИЯ ДРЕВЕСИНЫ И ОЧИСТКИ МЕСТ РУБОК</w:t>
      </w:r>
      <w:bookmarkEnd w:id="101"/>
      <w:bookmarkEnd w:id="102"/>
    </w:p>
    <w:p w:rsidR="00880384" w:rsidRPr="00880384" w:rsidRDefault="00FC137C" w:rsidP="00FC137C">
      <w:pPr>
        <w:tabs>
          <w:tab w:val="left" w:pos="2717"/>
        </w:tabs>
        <w:rPr>
          <w:lang w:eastAsia="ru-RU"/>
        </w:rPr>
      </w:pPr>
      <w:r>
        <w:rPr>
          <w:lang w:eastAsia="ru-RU"/>
        </w:rPr>
        <w:tab/>
      </w: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476"/>
        </w:tabs>
        <w:spacing w:before="0"/>
        <w:ind w:firstLine="0"/>
        <w:jc w:val="both"/>
        <w:rPr>
          <w:bCs/>
          <w:iCs/>
          <w:sz w:val="24"/>
          <w:szCs w:val="24"/>
        </w:rPr>
      </w:pPr>
      <w:r w:rsidRPr="00791872">
        <w:rPr>
          <w:bCs/>
          <w:iCs/>
          <w:sz w:val="24"/>
          <w:szCs w:val="24"/>
        </w:rPr>
        <w:t xml:space="preserve">Подрядчик выполняет работы по рубке леса, сортируя древесину на ликвидную и </w:t>
      </w:r>
      <w:r w:rsidRPr="00791872">
        <w:rPr>
          <w:bCs/>
          <w:iCs/>
          <w:sz w:val="24"/>
          <w:szCs w:val="24"/>
        </w:rPr>
        <w:lastRenderedPageBreak/>
        <w:t>неликвидную, подлежащую утилизации (дровяная, порубочные остатки). Ориентировочно объемы ликвидной древесины указаны в характеристиках лесных участков (актов натурно-технического обследования) или в проектах освоения лесов.</w:t>
      </w: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476"/>
        </w:tabs>
        <w:spacing w:before="0"/>
        <w:ind w:firstLine="0"/>
        <w:jc w:val="both"/>
        <w:rPr>
          <w:bCs/>
          <w:iCs/>
          <w:sz w:val="24"/>
          <w:szCs w:val="24"/>
        </w:rPr>
      </w:pP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486"/>
        </w:tabs>
        <w:spacing w:before="0"/>
        <w:ind w:firstLine="0"/>
        <w:jc w:val="both"/>
        <w:rPr>
          <w:bCs/>
          <w:iCs/>
          <w:sz w:val="24"/>
          <w:szCs w:val="24"/>
        </w:rPr>
      </w:pPr>
      <w:r w:rsidRPr="00791872">
        <w:rPr>
          <w:bCs/>
          <w:iCs/>
          <w:sz w:val="24"/>
          <w:szCs w:val="24"/>
        </w:rPr>
        <w:t>Рубка выполняется в соответствии с технологической картой</w:t>
      </w:r>
      <w:r w:rsidR="00104CEB">
        <w:rPr>
          <w:bCs/>
          <w:iCs/>
          <w:sz w:val="24"/>
          <w:szCs w:val="24"/>
        </w:rPr>
        <w:t xml:space="preserve"> </w:t>
      </w:r>
      <w:r w:rsidR="00104CEB" w:rsidRPr="00F95564">
        <w:rPr>
          <w:bCs/>
          <w:iCs/>
          <w:sz w:val="24"/>
          <w:szCs w:val="24"/>
        </w:rPr>
        <w:t>разработки лесосеки</w:t>
      </w:r>
      <w:r w:rsidRPr="00791872">
        <w:rPr>
          <w:bCs/>
          <w:iCs/>
          <w:sz w:val="24"/>
          <w:szCs w:val="24"/>
        </w:rPr>
        <w:t>. Бессистемная валка и трелевка запрещается.</w:t>
      </w: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486"/>
        </w:tabs>
        <w:spacing w:before="0"/>
        <w:ind w:firstLine="0"/>
        <w:jc w:val="both"/>
        <w:rPr>
          <w:bCs/>
          <w:iCs/>
          <w:sz w:val="24"/>
          <w:szCs w:val="24"/>
        </w:rPr>
      </w:pP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476"/>
        </w:tabs>
        <w:spacing w:before="0"/>
        <w:ind w:firstLine="0"/>
        <w:jc w:val="both"/>
        <w:rPr>
          <w:bCs/>
          <w:iCs/>
          <w:sz w:val="24"/>
          <w:szCs w:val="24"/>
        </w:rPr>
      </w:pPr>
      <w:r w:rsidRPr="00791872">
        <w:rPr>
          <w:bCs/>
          <w:iCs/>
          <w:sz w:val="24"/>
          <w:szCs w:val="24"/>
        </w:rPr>
        <w:t>Ликвидная древесина, оставляемая на местах рубок (лесосеках) на период пожароопасного сезона, должна быть:</w:t>
      </w:r>
    </w:p>
    <w:p w:rsidR="00880384" w:rsidRPr="00791872" w:rsidRDefault="00791872" w:rsidP="00880384">
      <w:pPr>
        <w:pStyle w:val="MSGENFONTSTYLENAMETEMPLATEROLENUMBERMSGENFONTSTYLENAMEBYROLETEXT20"/>
        <w:numPr>
          <w:ilvl w:val="0"/>
          <w:numId w:val="26"/>
        </w:numPr>
        <w:shd w:val="clear" w:color="auto" w:fill="auto"/>
        <w:tabs>
          <w:tab w:val="left" w:pos="770"/>
        </w:tabs>
        <w:spacing w:before="0" w:line="259" w:lineRule="exact"/>
        <w:ind w:left="760" w:hanging="36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очищена от сучьев</w:t>
      </w:r>
      <w:r w:rsidR="00880384" w:rsidRPr="00791872">
        <w:rPr>
          <w:bCs/>
          <w:iCs/>
          <w:sz w:val="24"/>
          <w:szCs w:val="24"/>
        </w:rPr>
        <w:t>;</w:t>
      </w:r>
    </w:p>
    <w:p w:rsidR="00880384" w:rsidRPr="00791872" w:rsidRDefault="00880384" w:rsidP="00880384">
      <w:pPr>
        <w:pStyle w:val="MSGENFONTSTYLENAMETEMPLATEROLENUMBERMSGENFONTSTYLENAMEBYROLETEXT20"/>
        <w:numPr>
          <w:ilvl w:val="0"/>
          <w:numId w:val="26"/>
        </w:numPr>
        <w:shd w:val="clear" w:color="auto" w:fill="auto"/>
        <w:tabs>
          <w:tab w:val="left" w:pos="770"/>
        </w:tabs>
        <w:spacing w:before="0"/>
        <w:ind w:left="760" w:hanging="360"/>
        <w:jc w:val="both"/>
        <w:rPr>
          <w:bCs/>
          <w:iCs/>
          <w:sz w:val="24"/>
          <w:szCs w:val="24"/>
        </w:rPr>
      </w:pPr>
      <w:r w:rsidRPr="00791872">
        <w:rPr>
          <w:bCs/>
          <w:iCs/>
          <w:sz w:val="24"/>
          <w:szCs w:val="24"/>
        </w:rPr>
        <w:t>складирована на открытых (не менее 20 метров от прилегающего лиственного леса, не менее 40 метров от прилегающего хвойного и смешенного леса), очищенных от горючих материалов местах и плотно уложена на землю в штабеля шириной до 4 м, высотой до 4 м и длиной - по длине сортимента. Места складирования и противопожарные разрывы вокруг них окаймляются минерализованной полосой не менее 1,4 метра, а в хвойных лесных насаждениях на сухих почвах - двумя такими полосами на расстоянии 5-10 метров одна от другой.</w:t>
      </w: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770"/>
        </w:tabs>
        <w:spacing w:before="0"/>
        <w:ind w:left="760" w:firstLine="0"/>
        <w:jc w:val="both"/>
        <w:rPr>
          <w:bCs/>
          <w:iCs/>
          <w:sz w:val="24"/>
          <w:szCs w:val="24"/>
        </w:rPr>
      </w:pP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486"/>
        </w:tabs>
        <w:spacing w:before="0"/>
        <w:ind w:firstLine="0"/>
        <w:jc w:val="both"/>
        <w:rPr>
          <w:bCs/>
          <w:iCs/>
          <w:sz w:val="24"/>
          <w:szCs w:val="24"/>
        </w:rPr>
      </w:pPr>
      <w:r w:rsidRPr="00791872">
        <w:rPr>
          <w:bCs/>
          <w:iCs/>
          <w:sz w:val="24"/>
          <w:szCs w:val="24"/>
        </w:rPr>
        <w:t>Места рубок необходимо очищать от порубочных остатков и неликвидной древесины способами и методами в соответствии с правилами заготовки древесины, правилами пожарной безопасности в лесах, правилами санитарной безопасности в лесах.</w:t>
      </w: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486"/>
        </w:tabs>
        <w:spacing w:before="0"/>
        <w:ind w:firstLine="0"/>
        <w:jc w:val="both"/>
        <w:rPr>
          <w:bCs/>
          <w:iCs/>
          <w:sz w:val="24"/>
          <w:szCs w:val="24"/>
        </w:rPr>
      </w:pP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624"/>
        </w:tabs>
        <w:spacing w:before="0"/>
        <w:ind w:firstLine="0"/>
        <w:jc w:val="both"/>
        <w:rPr>
          <w:bCs/>
          <w:iCs/>
          <w:sz w:val="24"/>
          <w:szCs w:val="24"/>
        </w:rPr>
      </w:pPr>
      <w:r w:rsidRPr="00791872">
        <w:rPr>
          <w:bCs/>
          <w:iCs/>
          <w:sz w:val="24"/>
          <w:szCs w:val="24"/>
        </w:rPr>
        <w:t>Факт утилизации фиксируется актом произвольной формы, подписанным представителем Подрядчика, Общества и независимым техническим надзором.</w:t>
      </w:r>
    </w:p>
    <w:p w:rsidR="00880384" w:rsidRPr="00880384" w:rsidRDefault="00880384" w:rsidP="00880384">
      <w:pPr>
        <w:pStyle w:val="MSGENFONTSTYLENAMETEMPLATEROLENUMBERMSGENFONTSTYLENAMEBYROLETEXT20"/>
        <w:shd w:val="clear" w:color="auto" w:fill="auto"/>
        <w:tabs>
          <w:tab w:val="left" w:pos="624"/>
        </w:tabs>
        <w:spacing w:before="0"/>
        <w:ind w:firstLine="0"/>
        <w:jc w:val="both"/>
        <w:rPr>
          <w:bCs/>
          <w:iCs/>
          <w:sz w:val="24"/>
          <w:szCs w:val="24"/>
          <w:highlight w:val="yellow"/>
        </w:rPr>
      </w:pPr>
    </w:p>
    <w:p w:rsidR="00880384" w:rsidRDefault="00880384" w:rsidP="00880384">
      <w:pPr>
        <w:pStyle w:val="MSGENFONTSTYLENAMETEMPLATEROLENUMBERMSGENFONTSTYLENAMEBYROLETEXT20"/>
        <w:shd w:val="clear" w:color="auto" w:fill="auto"/>
        <w:tabs>
          <w:tab w:val="left" w:pos="486"/>
        </w:tabs>
        <w:spacing w:before="0"/>
        <w:ind w:firstLine="0"/>
        <w:jc w:val="both"/>
        <w:rPr>
          <w:bCs/>
          <w:iCs/>
          <w:sz w:val="24"/>
          <w:szCs w:val="24"/>
        </w:rPr>
      </w:pPr>
      <w:r w:rsidRPr="00791872">
        <w:rPr>
          <w:bCs/>
          <w:iCs/>
          <w:sz w:val="24"/>
          <w:szCs w:val="24"/>
        </w:rPr>
        <w:t>Весной, после стаивания снега, независимо от установленного способа очистки лесосек, Подрядчик должен провести доочистку мест зимних рубок.</w:t>
      </w:r>
    </w:p>
    <w:p w:rsidR="00880384" w:rsidRDefault="00880384" w:rsidP="00880384">
      <w:pPr>
        <w:pStyle w:val="MSGENFONTSTYLENAMETEMPLATEROLENUMBERMSGENFONTSTYLENAMEBYROLETEXT20"/>
        <w:shd w:val="clear" w:color="auto" w:fill="auto"/>
        <w:tabs>
          <w:tab w:val="left" w:pos="486"/>
        </w:tabs>
        <w:spacing w:before="0"/>
        <w:ind w:firstLine="0"/>
        <w:jc w:val="both"/>
        <w:rPr>
          <w:bCs/>
          <w:iCs/>
          <w:sz w:val="24"/>
          <w:szCs w:val="24"/>
        </w:rPr>
      </w:pPr>
    </w:p>
    <w:p w:rsidR="00880384" w:rsidRPr="00791872" w:rsidRDefault="00880384" w:rsidP="00880384">
      <w:pPr>
        <w:pStyle w:val="S20"/>
        <w:numPr>
          <w:ilvl w:val="1"/>
          <w:numId w:val="6"/>
        </w:numPr>
        <w:ind w:left="0" w:firstLine="0"/>
        <w:rPr>
          <w:caps w:val="0"/>
        </w:rPr>
      </w:pPr>
      <w:bookmarkStart w:id="103" w:name="bookmark8"/>
      <w:bookmarkStart w:id="104" w:name="_Toc456352586"/>
      <w:r w:rsidRPr="00791872">
        <w:rPr>
          <w:caps w:val="0"/>
        </w:rPr>
        <w:t>ОПРЕДЕЛЕНИЕ ОБЪЕМОВ РУБКИ ЛЕСА</w:t>
      </w:r>
      <w:bookmarkEnd w:id="103"/>
      <w:bookmarkEnd w:id="104"/>
    </w:p>
    <w:p w:rsidR="00880384" w:rsidRPr="00880384" w:rsidRDefault="00880384" w:rsidP="00880384">
      <w:pPr>
        <w:rPr>
          <w:lang w:eastAsia="ru-RU"/>
        </w:rPr>
      </w:pP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476"/>
        </w:tabs>
        <w:spacing w:before="0"/>
        <w:ind w:firstLine="0"/>
        <w:jc w:val="both"/>
        <w:rPr>
          <w:bCs/>
          <w:iCs/>
          <w:sz w:val="24"/>
          <w:szCs w:val="24"/>
        </w:rPr>
      </w:pPr>
      <w:r w:rsidRPr="00791872">
        <w:rPr>
          <w:bCs/>
          <w:iCs/>
          <w:sz w:val="24"/>
          <w:szCs w:val="24"/>
        </w:rPr>
        <w:t>Для определения фактических объемов рубки леса используются материалы оформления лесосеки (при их отсутствии - данные характеристик лесных участков), фактические площади рубки леса.</w:t>
      </w: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476"/>
        </w:tabs>
        <w:spacing w:before="0"/>
        <w:ind w:firstLine="0"/>
        <w:jc w:val="both"/>
        <w:rPr>
          <w:bCs/>
          <w:iCs/>
          <w:sz w:val="24"/>
          <w:szCs w:val="24"/>
        </w:rPr>
      </w:pP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476"/>
        </w:tabs>
        <w:spacing w:before="0"/>
        <w:ind w:firstLine="0"/>
        <w:jc w:val="both"/>
        <w:rPr>
          <w:bCs/>
          <w:iCs/>
          <w:sz w:val="24"/>
          <w:szCs w:val="24"/>
        </w:rPr>
      </w:pPr>
      <w:r w:rsidRPr="00791872">
        <w:rPr>
          <w:bCs/>
          <w:iCs/>
          <w:sz w:val="24"/>
          <w:szCs w:val="24"/>
        </w:rPr>
        <w:t>Определение объемов ликвидной древесины производится в кубических метрах по штабелям.</w:t>
      </w:r>
    </w:p>
    <w:p w:rsidR="00880384" w:rsidRPr="00791872" w:rsidRDefault="00880384" w:rsidP="00880384">
      <w:pPr>
        <w:pStyle w:val="MSGENFONTSTYLENAMETEMPLATEROLENUMBERMSGENFONTSTYLENAMEBYROLETEXT20"/>
        <w:shd w:val="clear" w:color="auto" w:fill="auto"/>
        <w:tabs>
          <w:tab w:val="left" w:pos="476"/>
        </w:tabs>
        <w:spacing w:before="0"/>
        <w:ind w:firstLine="0"/>
        <w:jc w:val="both"/>
        <w:rPr>
          <w:bCs/>
          <w:iCs/>
          <w:sz w:val="24"/>
          <w:szCs w:val="24"/>
        </w:rPr>
      </w:pPr>
    </w:p>
    <w:p w:rsidR="00880384" w:rsidRDefault="00880384" w:rsidP="00880384">
      <w:pPr>
        <w:pStyle w:val="MSGENFONTSTYLENAMETEMPLATEROLENUMBERMSGENFONTSTYLENAMEBYROLETEXT20"/>
        <w:shd w:val="clear" w:color="auto" w:fill="auto"/>
        <w:tabs>
          <w:tab w:val="left" w:pos="486"/>
        </w:tabs>
        <w:spacing w:before="0"/>
        <w:ind w:firstLine="0"/>
        <w:jc w:val="both"/>
      </w:pPr>
      <w:r w:rsidRPr="00791872">
        <w:rPr>
          <w:bCs/>
          <w:iCs/>
          <w:sz w:val="24"/>
          <w:szCs w:val="24"/>
        </w:rPr>
        <w:t>Для определения объемов ликвидной древесины используются ГОСТ 2292-88 «Лесоматериалы круглые. Маркировка, сортировка, транспортирование, методы измерения и приемка» и ГОСТ 2708-75 «Лесоматериалы круглые. Таблицы объемов».</w:t>
      </w:r>
    </w:p>
    <w:p w:rsidR="00880384" w:rsidRDefault="00880384" w:rsidP="00B7389D"/>
    <w:p w:rsidR="00880384" w:rsidRDefault="00880384" w:rsidP="00B7389D"/>
    <w:p w:rsidR="00621507" w:rsidRDefault="00621507" w:rsidP="00B7389D"/>
    <w:p w:rsidR="00C5083C" w:rsidRDefault="00C5083C" w:rsidP="00B7389D">
      <w:pPr>
        <w:sectPr w:rsidR="00C5083C" w:rsidSect="00CF016D">
          <w:headerReference w:type="even" r:id="rId29"/>
          <w:headerReference w:type="default" r:id="rId30"/>
          <w:headerReference w:type="first" r:id="rId3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C5083C" w:rsidRPr="00EF183D" w:rsidRDefault="00C5083C" w:rsidP="00C5083C">
      <w:pPr>
        <w:tabs>
          <w:tab w:val="left" w:pos="360"/>
        </w:tabs>
        <w:jc w:val="both"/>
        <w:outlineLvl w:val="0"/>
        <w:rPr>
          <w:rFonts w:ascii="Arial" w:eastAsia="Calibri" w:hAnsi="Arial" w:cs="Arial"/>
          <w:b/>
          <w:bCs/>
          <w:caps/>
          <w:sz w:val="32"/>
          <w:szCs w:val="32"/>
        </w:rPr>
      </w:pPr>
      <w:bookmarkStart w:id="105" w:name="_Toc153013102"/>
      <w:bookmarkStart w:id="106" w:name="_Toc156727027"/>
      <w:bookmarkStart w:id="107" w:name="_Toc164238421"/>
      <w:bookmarkStart w:id="108" w:name="_Toc326669184"/>
      <w:bookmarkStart w:id="109" w:name="_Toc456352587"/>
      <w:bookmarkStart w:id="110" w:name="_Toc153013103"/>
      <w:bookmarkStart w:id="111" w:name="_Toc156727028"/>
      <w:bookmarkStart w:id="112" w:name="_Toc164238422"/>
      <w:bookmarkEnd w:id="83"/>
      <w:bookmarkEnd w:id="84"/>
      <w:r w:rsidRPr="00EF183D">
        <w:rPr>
          <w:rFonts w:ascii="Arial" w:eastAsia="Calibri" w:hAnsi="Arial" w:cs="Arial"/>
          <w:b/>
          <w:bCs/>
          <w:sz w:val="32"/>
          <w:szCs w:val="32"/>
        </w:rPr>
        <w:lastRenderedPageBreak/>
        <w:t>4.</w:t>
      </w:r>
      <w:r w:rsidRPr="00EF183D">
        <w:rPr>
          <w:rFonts w:ascii="Arial" w:eastAsia="Calibri" w:hAnsi="Arial" w:cs="Arial"/>
          <w:b/>
          <w:bCs/>
          <w:sz w:val="32"/>
          <w:szCs w:val="32"/>
        </w:rPr>
        <w:tab/>
        <w:t>ССЫЛКИ</w:t>
      </w:r>
      <w:bookmarkEnd w:id="105"/>
      <w:bookmarkEnd w:id="106"/>
      <w:bookmarkEnd w:id="107"/>
      <w:bookmarkEnd w:id="108"/>
      <w:bookmarkEnd w:id="109"/>
    </w:p>
    <w:p w:rsidR="00C5083C" w:rsidRPr="00EF183D" w:rsidRDefault="00C5083C" w:rsidP="00C5083C">
      <w:pPr>
        <w:jc w:val="both"/>
        <w:rPr>
          <w:rFonts w:eastAsia="Calibri"/>
          <w:szCs w:val="22"/>
        </w:rPr>
      </w:pPr>
    </w:p>
    <w:p w:rsidR="00C5083C" w:rsidRPr="00D77AB8" w:rsidRDefault="00C5083C" w:rsidP="00C5083C">
      <w:pPr>
        <w:jc w:val="both"/>
      </w:pPr>
      <w:r w:rsidRPr="00D77AB8">
        <w:t>В настоящем положении использованы ссылки</w:t>
      </w:r>
      <w:r w:rsidRPr="00D77AB8">
        <w:rPr>
          <w:b/>
          <w:color w:val="000080"/>
        </w:rPr>
        <w:t xml:space="preserve"> </w:t>
      </w:r>
      <w:r w:rsidRPr="00D77AB8">
        <w:t>на следующие законодательные и локальные нормативные документы:</w:t>
      </w:r>
    </w:p>
    <w:p w:rsidR="00C5083C" w:rsidRPr="00D77AB8" w:rsidRDefault="00C5083C" w:rsidP="00C5083C">
      <w:pPr>
        <w:jc w:val="both"/>
      </w:pPr>
    </w:p>
    <w:p w:rsidR="002B361F" w:rsidRDefault="002B361F" w:rsidP="00C72981">
      <w:pPr>
        <w:numPr>
          <w:ilvl w:val="0"/>
          <w:numId w:val="9"/>
        </w:numPr>
        <w:tabs>
          <w:tab w:val="num" w:pos="360"/>
        </w:tabs>
        <w:spacing w:before="120"/>
        <w:ind w:left="360"/>
        <w:jc w:val="both"/>
        <w:rPr>
          <w:rFonts w:eastAsia="Calibri"/>
          <w:szCs w:val="22"/>
        </w:rPr>
      </w:pPr>
      <w:r w:rsidRPr="002B361F">
        <w:rPr>
          <w:rFonts w:eastAsia="Calibri"/>
          <w:szCs w:val="22"/>
        </w:rPr>
        <w:t xml:space="preserve">Приказ </w:t>
      </w:r>
      <w:r>
        <w:rPr>
          <w:rFonts w:eastAsia="Calibri"/>
          <w:szCs w:val="22"/>
        </w:rPr>
        <w:t>Федерального агентства лесного хозяйства</w:t>
      </w:r>
      <w:r w:rsidRPr="002B361F">
        <w:rPr>
          <w:rFonts w:eastAsia="Calibri"/>
          <w:szCs w:val="22"/>
        </w:rPr>
        <w:t xml:space="preserve"> от 27 декабря 2010 г. №515</w:t>
      </w:r>
      <w:r>
        <w:rPr>
          <w:rFonts w:eastAsia="Calibri"/>
          <w:szCs w:val="22"/>
        </w:rPr>
        <w:t xml:space="preserve"> </w:t>
      </w:r>
      <w:r w:rsidRPr="002B361F">
        <w:rPr>
          <w:rFonts w:eastAsia="Calibri"/>
          <w:szCs w:val="22"/>
        </w:rPr>
        <w:t>«Об утверждении порядка использования лесов для выполнения работ по геологическому изучению недр, для разработки месторождений полезных иско</w:t>
      </w:r>
      <w:r>
        <w:rPr>
          <w:rFonts w:eastAsia="Calibri"/>
          <w:szCs w:val="22"/>
        </w:rPr>
        <w:t>п</w:t>
      </w:r>
      <w:r w:rsidRPr="002B361F">
        <w:rPr>
          <w:rFonts w:eastAsia="Calibri"/>
          <w:szCs w:val="22"/>
        </w:rPr>
        <w:t>аемых»</w:t>
      </w:r>
      <w:r>
        <w:rPr>
          <w:rFonts w:eastAsia="Calibri"/>
          <w:szCs w:val="22"/>
        </w:rPr>
        <w:t>.</w:t>
      </w:r>
    </w:p>
    <w:p w:rsidR="00C5083C" w:rsidRPr="00D77AB8" w:rsidRDefault="00C5083C" w:rsidP="00C72981">
      <w:pPr>
        <w:numPr>
          <w:ilvl w:val="0"/>
          <w:numId w:val="9"/>
        </w:numPr>
        <w:tabs>
          <w:tab w:val="num" w:pos="360"/>
        </w:tabs>
        <w:spacing w:before="120"/>
        <w:ind w:left="360"/>
        <w:jc w:val="both"/>
        <w:rPr>
          <w:rFonts w:eastAsia="Calibri"/>
          <w:szCs w:val="22"/>
        </w:rPr>
      </w:pPr>
      <w:r w:rsidRPr="00D77AB8">
        <w:rPr>
          <w:rFonts w:eastAsia="Calibri"/>
          <w:szCs w:val="22"/>
        </w:rPr>
        <w:t>Лесной кодекс Российской Федерации от 4 декабря 2006 г. N 200-ФЗ.</w:t>
      </w:r>
    </w:p>
    <w:p w:rsidR="00C5083C" w:rsidRPr="00D77AB8" w:rsidRDefault="00C5083C" w:rsidP="00C72981">
      <w:pPr>
        <w:numPr>
          <w:ilvl w:val="0"/>
          <w:numId w:val="9"/>
        </w:numPr>
        <w:tabs>
          <w:tab w:val="num" w:pos="360"/>
        </w:tabs>
        <w:spacing w:before="120"/>
        <w:ind w:left="360"/>
        <w:jc w:val="both"/>
        <w:rPr>
          <w:rFonts w:eastAsia="Calibri"/>
          <w:szCs w:val="22"/>
        </w:rPr>
      </w:pPr>
      <w:r w:rsidRPr="00D77AB8">
        <w:rPr>
          <w:rFonts w:eastAsia="Calibri"/>
          <w:szCs w:val="22"/>
        </w:rPr>
        <w:t>Постановление Правительства РФ от 23 июля 2009 г. № 604 «О реализации древесины, которая получена при использовании лесов, расположенных на землях лесного фонда, в соответствии со статьями 43 – 46 Лесного кодекса Российской Федерации».</w:t>
      </w:r>
    </w:p>
    <w:p w:rsidR="00C5083C" w:rsidRPr="00D77AB8" w:rsidRDefault="00C5083C" w:rsidP="00C72981">
      <w:pPr>
        <w:numPr>
          <w:ilvl w:val="0"/>
          <w:numId w:val="9"/>
        </w:numPr>
        <w:tabs>
          <w:tab w:val="num" w:pos="360"/>
        </w:tabs>
        <w:spacing w:before="120"/>
        <w:ind w:left="360"/>
        <w:jc w:val="both"/>
        <w:rPr>
          <w:rFonts w:eastAsia="Calibri"/>
          <w:szCs w:val="22"/>
        </w:rPr>
      </w:pPr>
      <w:r w:rsidRPr="00D77AB8">
        <w:rPr>
          <w:rFonts w:eastAsia="Calibri"/>
          <w:szCs w:val="22"/>
        </w:rPr>
        <w:t>Постановление Правительства № 310 от 22.05.2007 «О ставках платы за единицу объема лесных ресурсов и ставках платы за единицу площади лесного участка, находящегося в федеральной собственности».</w:t>
      </w:r>
    </w:p>
    <w:p w:rsidR="00C5083C" w:rsidRPr="00357939" w:rsidRDefault="00C5083C" w:rsidP="00C72981">
      <w:pPr>
        <w:numPr>
          <w:ilvl w:val="0"/>
          <w:numId w:val="9"/>
        </w:numPr>
        <w:tabs>
          <w:tab w:val="num" w:pos="360"/>
        </w:tabs>
        <w:spacing w:before="120"/>
        <w:ind w:left="360"/>
        <w:jc w:val="both"/>
        <w:rPr>
          <w:rFonts w:eastAsia="Calibri"/>
          <w:szCs w:val="22"/>
        </w:rPr>
      </w:pPr>
      <w:r w:rsidRPr="00D77AB8">
        <w:t>Регламент «О порядке взаимодействия структурных подразделений при передаче давальческих материалов подрядным организациям», введенный в действие приказом №62 от 07.04.2014</w:t>
      </w:r>
      <w:r w:rsidR="00357939">
        <w:t>.</w:t>
      </w:r>
    </w:p>
    <w:p w:rsidR="00357939" w:rsidRPr="00515562" w:rsidRDefault="00357939" w:rsidP="00C72981">
      <w:pPr>
        <w:numPr>
          <w:ilvl w:val="0"/>
          <w:numId w:val="9"/>
        </w:numPr>
        <w:tabs>
          <w:tab w:val="num" w:pos="360"/>
        </w:tabs>
        <w:spacing w:before="120"/>
        <w:ind w:left="360"/>
        <w:jc w:val="both"/>
        <w:rPr>
          <w:rFonts w:eastAsia="Calibri"/>
          <w:szCs w:val="22"/>
        </w:rPr>
      </w:pPr>
      <w:r>
        <w:t>Регламент «Требования к разрешительной и приемо-сдаточной документации объектов капитального строительства», введенный в действие приказом №174 от 17.08.2015.</w:t>
      </w:r>
    </w:p>
    <w:p w:rsidR="00515562" w:rsidRPr="00515562" w:rsidRDefault="00515562" w:rsidP="00C72981">
      <w:pPr>
        <w:numPr>
          <w:ilvl w:val="0"/>
          <w:numId w:val="9"/>
        </w:numPr>
        <w:tabs>
          <w:tab w:val="num" w:pos="360"/>
        </w:tabs>
        <w:spacing w:before="120"/>
        <w:ind w:left="360"/>
        <w:jc w:val="both"/>
        <w:rPr>
          <w:rFonts w:eastAsia="Calibri"/>
          <w:szCs w:val="22"/>
        </w:rPr>
      </w:pPr>
      <w:r w:rsidRPr="00515562">
        <w:rPr>
          <w:bCs/>
          <w:iCs/>
        </w:rPr>
        <w:t xml:space="preserve">Постановление Правительства РФ от 29 июня </w:t>
      </w:r>
      <w:r>
        <w:rPr>
          <w:bCs/>
          <w:iCs/>
        </w:rPr>
        <w:t>2007</w:t>
      </w:r>
      <w:r w:rsidRPr="00515562">
        <w:rPr>
          <w:bCs/>
          <w:iCs/>
        </w:rPr>
        <w:t>г. N 414 «ОБ УТВЕРЖДЕНИИ ПРАВИЛ САНИТАРНОЙ БЕЗОПАСНОСТИ В ЛЕСАХ»</w:t>
      </w:r>
      <w:r>
        <w:rPr>
          <w:bCs/>
          <w:iCs/>
        </w:rPr>
        <w:t>.</w:t>
      </w:r>
    </w:p>
    <w:p w:rsidR="00515562" w:rsidRPr="00D77AB8" w:rsidRDefault="00515562" w:rsidP="00C72981">
      <w:pPr>
        <w:numPr>
          <w:ilvl w:val="0"/>
          <w:numId w:val="9"/>
        </w:numPr>
        <w:tabs>
          <w:tab w:val="num" w:pos="360"/>
        </w:tabs>
        <w:spacing w:before="120"/>
        <w:ind w:left="360"/>
        <w:jc w:val="both"/>
        <w:rPr>
          <w:rFonts w:eastAsia="Calibri"/>
          <w:szCs w:val="22"/>
        </w:rPr>
      </w:pPr>
      <w:r>
        <w:rPr>
          <w:bCs/>
          <w:iCs/>
        </w:rPr>
        <w:t>Постановление</w:t>
      </w:r>
      <w:r w:rsidRPr="00515562">
        <w:rPr>
          <w:bCs/>
          <w:iCs/>
        </w:rPr>
        <w:t xml:space="preserve"> Правительства РФ от 30 июня 2007 г. N 417 «ОБ УТВЕРЖДЕНИИ ПРАВИЛ ПОЖАРНОЙ БЕЗОПАСНОСТИ В ЛЕСАХ»</w:t>
      </w:r>
      <w:r>
        <w:rPr>
          <w:bCs/>
          <w:iCs/>
        </w:rPr>
        <w:t>.</w:t>
      </w:r>
    </w:p>
    <w:p w:rsidR="00C93D39" w:rsidRDefault="00C93D39" w:rsidP="00B7389D">
      <w:pPr>
        <w:jc w:val="right"/>
        <w:rPr>
          <w:rFonts w:eastAsia="Calibri"/>
          <w:b/>
          <w:sz w:val="22"/>
        </w:rPr>
      </w:pPr>
    </w:p>
    <w:p w:rsidR="00C5083C" w:rsidRDefault="00C5083C" w:rsidP="00B7389D">
      <w:pPr>
        <w:jc w:val="right"/>
        <w:rPr>
          <w:rFonts w:eastAsia="Calibri"/>
          <w:b/>
          <w:sz w:val="22"/>
        </w:rPr>
        <w:sectPr w:rsidR="00C5083C" w:rsidSect="00CF016D">
          <w:headerReference w:type="default" r:id="rId3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C5083C" w:rsidRPr="00C5083C" w:rsidRDefault="008E1413" w:rsidP="00C5083C">
      <w:pPr>
        <w:pStyle w:val="S10"/>
        <w:tabs>
          <w:tab w:val="left" w:pos="567"/>
        </w:tabs>
        <w:rPr>
          <w:caps w:val="0"/>
        </w:rPr>
      </w:pPr>
      <w:bookmarkStart w:id="113" w:name="_Toc456352588"/>
      <w:r>
        <w:rPr>
          <w:caps w:val="0"/>
        </w:rPr>
        <w:lastRenderedPageBreak/>
        <w:t>ПРИЛОЖЕНИЯ</w:t>
      </w:r>
      <w:bookmarkEnd w:id="113"/>
    </w:p>
    <w:p w:rsidR="00C5083C" w:rsidRDefault="00C5083C" w:rsidP="00C5083C">
      <w:pPr>
        <w:spacing w:before="240"/>
        <w:jc w:val="right"/>
        <w:rPr>
          <w:rFonts w:ascii="Arial" w:hAnsi="Arial" w:cs="Arial"/>
          <w:b/>
          <w:sz w:val="20"/>
          <w:szCs w:val="20"/>
        </w:rPr>
      </w:pPr>
      <w:r w:rsidRPr="00CC0386">
        <w:rPr>
          <w:rFonts w:ascii="Arial" w:hAnsi="Arial" w:cs="Arial"/>
          <w:b/>
          <w:sz w:val="20"/>
          <w:szCs w:val="20"/>
        </w:rPr>
        <w:t xml:space="preserve">Таблица </w:t>
      </w:r>
      <w:r w:rsidR="00F43F5F">
        <w:rPr>
          <w:rFonts w:ascii="Arial" w:hAnsi="Arial" w:cs="Arial"/>
          <w:b/>
          <w:sz w:val="20"/>
          <w:szCs w:val="20"/>
        </w:rPr>
        <w:t>2</w:t>
      </w:r>
    </w:p>
    <w:p w:rsidR="00C5083C" w:rsidRDefault="00C5083C" w:rsidP="00C5083C">
      <w:pPr>
        <w:suppressAutoHyphens/>
        <w:jc w:val="right"/>
        <w:rPr>
          <w:rFonts w:ascii="Arial" w:hAnsi="Arial" w:cs="Arial"/>
          <w:b/>
          <w:sz w:val="20"/>
          <w:szCs w:val="20"/>
        </w:rPr>
      </w:pPr>
      <w:bookmarkStart w:id="114" w:name="_Toc139790229"/>
      <w:bookmarkStart w:id="115" w:name="_Toc139792139"/>
      <w:bookmarkStart w:id="116" w:name="_Toc139793379"/>
      <w:bookmarkStart w:id="117" w:name="_Toc139793528"/>
      <w:bookmarkStart w:id="118" w:name="_Toc145760270"/>
      <w:bookmarkStart w:id="119" w:name="_Toc145828439"/>
      <w:r w:rsidRPr="00CC0386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114"/>
      <w:bookmarkEnd w:id="115"/>
      <w:bookmarkEnd w:id="116"/>
      <w:bookmarkEnd w:id="117"/>
      <w:bookmarkEnd w:id="118"/>
      <w:bookmarkEnd w:id="119"/>
      <w:r>
        <w:rPr>
          <w:rFonts w:ascii="Arial" w:hAnsi="Arial" w:cs="Arial"/>
          <w:b/>
          <w:sz w:val="20"/>
          <w:szCs w:val="20"/>
        </w:rPr>
        <w:t xml:space="preserve">Положению </w:t>
      </w:r>
    </w:p>
    <w:tbl>
      <w:tblPr>
        <w:tblW w:w="494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547"/>
        <w:gridCol w:w="4657"/>
        <w:gridCol w:w="3542"/>
      </w:tblGrid>
      <w:tr w:rsidR="00C5083C" w:rsidRPr="00CC0386" w:rsidTr="0076570A">
        <w:tc>
          <w:tcPr>
            <w:tcW w:w="794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3C" w:rsidRPr="00CC0386" w:rsidRDefault="00C5083C" w:rsidP="0076570A">
            <w:pPr>
              <w:suppressAutoHyphens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386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23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3C" w:rsidRPr="00CC0386" w:rsidRDefault="00C5083C" w:rsidP="0076570A">
            <w:pPr>
              <w:suppressAutoHyphens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386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8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083C" w:rsidRPr="00CC0386" w:rsidRDefault="00C5083C" w:rsidP="0076570A">
            <w:pPr>
              <w:suppressAutoHyphens/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386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C5083C" w:rsidRPr="00CC0386" w:rsidTr="0076570A">
        <w:tc>
          <w:tcPr>
            <w:tcW w:w="794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3C" w:rsidRPr="00EE337D" w:rsidRDefault="00C5083C" w:rsidP="0076570A">
            <w:pPr>
              <w:suppressAutoHyphens/>
              <w:spacing w:before="60"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337D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3C" w:rsidRPr="00EE337D" w:rsidRDefault="00C5083C" w:rsidP="0076570A">
            <w:pPr>
              <w:suppressAutoHyphens/>
              <w:spacing w:before="60"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337D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83C" w:rsidRPr="00EE337D" w:rsidRDefault="00C5083C" w:rsidP="0076570A">
            <w:pPr>
              <w:suppressAutoHyphens/>
              <w:spacing w:before="60"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E337D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</w:tr>
      <w:tr w:rsidR="00C5083C" w:rsidRPr="00CC0386" w:rsidTr="0076570A">
        <w:trPr>
          <w:trHeight w:val="496"/>
        </w:trPr>
        <w:tc>
          <w:tcPr>
            <w:tcW w:w="7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3C" w:rsidRPr="008E77AA" w:rsidRDefault="00C5083C" w:rsidP="0076570A">
            <w:pPr>
              <w:suppressAutoHyphens/>
              <w:jc w:val="center"/>
            </w:pPr>
            <w:r>
              <w:t>1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3C" w:rsidRPr="00C5083C" w:rsidRDefault="00204871" w:rsidP="00C5083C">
            <w:pPr>
              <w:suppressAutoHyphens/>
              <w:jc w:val="center"/>
            </w:pPr>
            <w:hyperlink w:anchor="Приложение2" w:history="1">
              <w:r w:rsidR="00C5083C" w:rsidRPr="00C5083C">
                <w:t>Шаблон «Справка об объеме и породном составе вырубленной древесины»</w:t>
              </w:r>
            </w:hyperlink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083C" w:rsidRPr="008E77AA" w:rsidDel="0004238D" w:rsidRDefault="00C5083C" w:rsidP="0076570A">
            <w:pPr>
              <w:suppressAutoHyphens/>
              <w:rPr>
                <w:bCs/>
              </w:rPr>
            </w:pPr>
            <w:r>
              <w:rPr>
                <w:bCs/>
              </w:rPr>
              <w:t>Включено в настоящий файл</w:t>
            </w:r>
          </w:p>
        </w:tc>
      </w:tr>
      <w:tr w:rsidR="00C5083C" w:rsidRPr="00CC0386" w:rsidTr="0076570A">
        <w:tc>
          <w:tcPr>
            <w:tcW w:w="7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3C" w:rsidRPr="00D05193" w:rsidRDefault="00F24D54" w:rsidP="0076570A">
            <w:pPr>
              <w:suppressAutoHyphens/>
              <w:jc w:val="center"/>
            </w:pPr>
            <w:r>
              <w:t>2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3C" w:rsidRPr="00D05193" w:rsidRDefault="00204871" w:rsidP="001C3BD8">
            <w:pPr>
              <w:suppressAutoHyphens/>
              <w:jc w:val="center"/>
            </w:pPr>
            <w:hyperlink w:anchor="Приложение5" w:history="1">
              <w:r w:rsidR="00C5083C" w:rsidRPr="00C5083C">
                <w:t>Шаблон «Акт передачи документации»</w:t>
              </w:r>
            </w:hyperlink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083C" w:rsidRPr="00D05193" w:rsidRDefault="00C5083C" w:rsidP="0076570A">
            <w:pPr>
              <w:suppressAutoHyphens/>
              <w:rPr>
                <w:bCs/>
              </w:rPr>
            </w:pPr>
            <w:r w:rsidRPr="00D05193">
              <w:rPr>
                <w:bCs/>
              </w:rPr>
              <w:t>Включено в настоящий файл</w:t>
            </w:r>
          </w:p>
        </w:tc>
      </w:tr>
      <w:tr w:rsidR="00357939" w:rsidRPr="00CC0386" w:rsidTr="0076570A">
        <w:tc>
          <w:tcPr>
            <w:tcW w:w="7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39" w:rsidRDefault="00F24D54" w:rsidP="00357939">
            <w:pPr>
              <w:suppressAutoHyphens/>
              <w:jc w:val="center"/>
            </w:pPr>
            <w:r>
              <w:t>3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939" w:rsidRDefault="00357939" w:rsidP="00104CEB">
            <w:pPr>
              <w:suppressAutoHyphens/>
              <w:jc w:val="center"/>
            </w:pPr>
            <w:r>
              <w:t>Шаблон</w:t>
            </w:r>
            <w:r w:rsidRPr="00357939">
              <w:t xml:space="preserve"> «</w:t>
            </w:r>
            <w:r>
              <w:t>Типовая технологическая карта</w:t>
            </w:r>
            <w:r w:rsidR="00104CEB">
              <w:t xml:space="preserve"> разработки лесосеки</w:t>
            </w:r>
            <w:r w:rsidRPr="00357939">
              <w:t>»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939" w:rsidRPr="00D05193" w:rsidRDefault="00357939" w:rsidP="00357939">
            <w:pPr>
              <w:suppressAutoHyphens/>
              <w:rPr>
                <w:bCs/>
              </w:rPr>
            </w:pPr>
            <w:r w:rsidRPr="00D05193">
              <w:rPr>
                <w:bCs/>
              </w:rPr>
              <w:t>Включено в настоящий файл</w:t>
            </w:r>
          </w:p>
        </w:tc>
      </w:tr>
    </w:tbl>
    <w:p w:rsidR="00C93D39" w:rsidRPr="00986C85" w:rsidRDefault="00C93D39" w:rsidP="00C93D39"/>
    <w:p w:rsidR="00C93D39" w:rsidRDefault="00C93D39" w:rsidP="00C93D39">
      <w:pPr>
        <w:rPr>
          <w:b/>
          <w:sz w:val="19"/>
          <w:szCs w:val="19"/>
        </w:rPr>
      </w:pPr>
    </w:p>
    <w:p w:rsidR="00B7389D" w:rsidRPr="00B549C6" w:rsidRDefault="00B7389D" w:rsidP="00B7389D">
      <w:pPr>
        <w:jc w:val="right"/>
        <w:rPr>
          <w:rFonts w:eastAsia="Calibri"/>
          <w:b/>
          <w:sz w:val="22"/>
        </w:rPr>
        <w:sectPr w:rsidR="00B7389D" w:rsidRPr="00B549C6" w:rsidSect="00CF016D">
          <w:headerReference w:type="default" r:id="rId3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C5083C" w:rsidRPr="00C04DFE" w:rsidRDefault="00C5083C" w:rsidP="008E1413">
      <w:pPr>
        <w:pStyle w:val="20"/>
        <w:keepNext w:val="0"/>
        <w:jc w:val="both"/>
        <w:rPr>
          <w:rFonts w:ascii="Arial" w:hAnsi="Arial" w:cs="Arial"/>
          <w:i w:val="0"/>
          <w:caps/>
          <w:sz w:val="24"/>
          <w:lang w:val="ru-RU"/>
        </w:rPr>
      </w:pPr>
      <w:bookmarkStart w:id="120" w:name="_Toc454867394"/>
      <w:bookmarkStart w:id="121" w:name="_Toc456351502"/>
      <w:bookmarkStart w:id="122" w:name="_Toc456351805"/>
      <w:bookmarkStart w:id="123" w:name="_Toc456352589"/>
      <w:bookmarkStart w:id="124" w:name="Приложение2"/>
      <w:bookmarkEnd w:id="110"/>
      <w:bookmarkEnd w:id="111"/>
      <w:bookmarkEnd w:id="112"/>
      <w:r w:rsidRPr="00C04DFE">
        <w:rPr>
          <w:rFonts w:ascii="Arial" w:hAnsi="Arial" w:cs="Arial"/>
          <w:i w:val="0"/>
          <w:caps/>
          <w:sz w:val="24"/>
          <w:lang w:val="ru-RU"/>
        </w:rPr>
        <w:lastRenderedPageBreak/>
        <w:t>ПРИЛОЖЕНИЕ 1. ШАБЛОН «СПРАВКА ОБ ОБЪЕМЕ И ПОРОДНОМ СОСТАВЕ ВЫРУБЛЕННОЙ ДРЕВЕСИНЫ»</w:t>
      </w:r>
      <w:bookmarkEnd w:id="120"/>
      <w:bookmarkEnd w:id="121"/>
      <w:bookmarkEnd w:id="122"/>
      <w:bookmarkEnd w:id="123"/>
    </w:p>
    <w:bookmarkEnd w:id="124"/>
    <w:p w:rsidR="00C5083C" w:rsidRPr="00D77AB8" w:rsidRDefault="00C5083C" w:rsidP="00C5083C">
      <w:pPr>
        <w:spacing w:before="240"/>
      </w:pPr>
      <w:r w:rsidRPr="00D77AB8">
        <w:t>ООО  «Славнефть-Красноярскнефтегаз»</w:t>
      </w:r>
    </w:p>
    <w:p w:rsidR="00C5083C" w:rsidRPr="00D77AB8" w:rsidRDefault="00C5083C" w:rsidP="00C5083C">
      <w:pPr>
        <w:spacing w:before="240"/>
      </w:pPr>
    </w:p>
    <w:p w:rsidR="00C5083C" w:rsidRPr="00D77AB8" w:rsidRDefault="00C5083C" w:rsidP="00C5083C">
      <w:pPr>
        <w:rPr>
          <w:sz w:val="16"/>
        </w:rPr>
      </w:pPr>
    </w:p>
    <w:p w:rsidR="00C5083C" w:rsidRPr="00D77AB8" w:rsidRDefault="00C5083C" w:rsidP="00C5083C">
      <w:pPr>
        <w:jc w:val="center"/>
      </w:pPr>
      <w:r w:rsidRPr="00D77AB8">
        <w:t>СПРАВКА № _____</w:t>
      </w:r>
    </w:p>
    <w:p w:rsidR="00C5083C" w:rsidRPr="00D77AB8" w:rsidRDefault="00C5083C" w:rsidP="00C5083C">
      <w:pPr>
        <w:jc w:val="center"/>
      </w:pPr>
      <w:r w:rsidRPr="00D77AB8">
        <w:t>об объеме и породном составе вырубленной древесины</w:t>
      </w:r>
    </w:p>
    <w:p w:rsidR="00C5083C" w:rsidRPr="00D77AB8" w:rsidRDefault="00C5083C" w:rsidP="00C5083C">
      <w:pPr>
        <w:jc w:val="center"/>
      </w:pPr>
    </w:p>
    <w:p w:rsidR="00C5083C" w:rsidRPr="00D77AB8" w:rsidRDefault="00C5083C" w:rsidP="00C5083C">
      <w:pPr>
        <w:jc w:val="center"/>
      </w:pPr>
      <w:r w:rsidRPr="00D77AB8">
        <w:t>за  ___________ 20__г.</w:t>
      </w:r>
    </w:p>
    <w:p w:rsidR="00C5083C" w:rsidRPr="00D77AB8" w:rsidRDefault="00C5083C" w:rsidP="00C5083C">
      <w:pPr>
        <w:jc w:val="center"/>
      </w:pPr>
      <w:r w:rsidRPr="00D77AB8">
        <w:t xml:space="preserve">                (месяц)</w:t>
      </w:r>
    </w:p>
    <w:p w:rsidR="00C5083C" w:rsidRPr="00D77AB8" w:rsidRDefault="00C5083C" w:rsidP="00C5083C">
      <w:pPr>
        <w:jc w:val="center"/>
      </w:pPr>
    </w:p>
    <w:p w:rsidR="00C5083C" w:rsidRPr="00D77AB8" w:rsidRDefault="00C5083C" w:rsidP="00C5083C">
      <w:pPr>
        <w:jc w:val="right"/>
      </w:pPr>
      <w:r w:rsidRPr="00D77AB8">
        <w:t>Дата составления:   «__» _________ 20_г.</w:t>
      </w:r>
    </w:p>
    <w:p w:rsidR="00C5083C" w:rsidRPr="00D77AB8" w:rsidRDefault="00C5083C" w:rsidP="00C5083C">
      <w:r w:rsidRPr="00D77AB8">
        <w:t>Объект:  _________________________________________________</w:t>
      </w:r>
    </w:p>
    <w:p w:rsidR="00C5083C" w:rsidRPr="00D77AB8" w:rsidRDefault="00C5083C" w:rsidP="00C5083C">
      <w:r w:rsidRPr="00D77AB8">
        <w:t>Подрядная организации: ______________________________________________</w:t>
      </w:r>
    </w:p>
    <w:p w:rsidR="00C5083C" w:rsidRPr="00D77AB8" w:rsidRDefault="00C5083C" w:rsidP="00C5083C"/>
    <w:p w:rsidR="00C5083C" w:rsidRPr="00D77AB8" w:rsidRDefault="00C5083C" w:rsidP="00C5083C">
      <w:r w:rsidRPr="00D77AB8">
        <w:t>Договоры аренды лесного участка</w:t>
      </w:r>
      <w:r w:rsidRPr="00D77AB8">
        <w:tab/>
      </w:r>
      <w:r w:rsidRPr="00D77AB8">
        <w:tab/>
        <w:t>____________________________________</w:t>
      </w:r>
    </w:p>
    <w:p w:rsidR="00C5083C" w:rsidRPr="00D77AB8" w:rsidRDefault="00C5083C" w:rsidP="00C5083C">
      <w:r w:rsidRPr="00D77AB8">
        <w:tab/>
      </w:r>
      <w:r w:rsidRPr="00D77AB8">
        <w:tab/>
      </w:r>
      <w:r w:rsidRPr="00D77AB8">
        <w:tab/>
      </w:r>
      <w:r w:rsidRPr="00D77AB8">
        <w:tab/>
      </w:r>
      <w:r w:rsidRPr="00D77AB8">
        <w:tab/>
      </w:r>
      <w:r w:rsidRPr="00D77AB8">
        <w:tab/>
        <w:t>____________________________________</w:t>
      </w:r>
    </w:p>
    <w:p w:rsidR="00C5083C" w:rsidRPr="00D77AB8" w:rsidRDefault="00C5083C" w:rsidP="00C5083C">
      <w:r w:rsidRPr="00D77AB8">
        <w:tab/>
      </w:r>
      <w:r w:rsidRPr="00D77AB8">
        <w:tab/>
      </w:r>
      <w:r w:rsidRPr="00D77AB8">
        <w:tab/>
      </w:r>
      <w:r w:rsidRPr="00D77AB8">
        <w:tab/>
      </w:r>
      <w:r w:rsidRPr="00D77AB8">
        <w:tab/>
      </w:r>
      <w:r w:rsidRPr="00D77AB8">
        <w:tab/>
        <w:t>____________________________________</w:t>
      </w:r>
    </w:p>
    <w:p w:rsidR="00C5083C" w:rsidRPr="00D77AB8" w:rsidRDefault="00C5083C" w:rsidP="00C5083C">
      <w:pPr>
        <w:jc w:val="center"/>
      </w:pPr>
    </w:p>
    <w:p w:rsidR="00C5083C" w:rsidRPr="00D77AB8" w:rsidRDefault="0039061B" w:rsidP="00C5083C">
      <w:pPr>
        <w:spacing w:before="6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Комиссия</w:t>
      </w:r>
      <w:r w:rsidR="00C5083C" w:rsidRPr="00D77AB8">
        <w:rPr>
          <w:i/>
          <w:iCs/>
          <w:color w:val="000000"/>
        </w:rPr>
        <w:t>, при участии представителя(-лей) Подрядной организации и Заказчика произвела осмотр вырубленной при расчистке участков под (строительство, реконструкцию, ремонт объекта, рекультивацию земель).</w:t>
      </w:r>
    </w:p>
    <w:p w:rsidR="00C5083C" w:rsidRPr="00D77AB8" w:rsidRDefault="00C5083C" w:rsidP="00C5083C">
      <w:pPr>
        <w:jc w:val="both"/>
        <w:rPr>
          <w:color w:val="000000"/>
        </w:rPr>
      </w:pPr>
    </w:p>
    <w:p w:rsidR="00C5083C" w:rsidRPr="00D77AB8" w:rsidRDefault="00C5083C" w:rsidP="00C5083C">
      <w:pPr>
        <w:spacing w:before="60" w:after="120"/>
        <w:jc w:val="both"/>
        <w:rPr>
          <w:i/>
          <w:iCs/>
          <w:color w:val="000000"/>
        </w:rPr>
      </w:pPr>
      <w:r w:rsidRPr="00D77AB8">
        <w:rPr>
          <w:i/>
          <w:iCs/>
          <w:color w:val="000000"/>
        </w:rPr>
        <w:t xml:space="preserve">При осмотре установлено: </w:t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127"/>
        <w:gridCol w:w="992"/>
        <w:gridCol w:w="1559"/>
        <w:gridCol w:w="1418"/>
        <w:gridCol w:w="1417"/>
        <w:gridCol w:w="1153"/>
        <w:gridCol w:w="1134"/>
      </w:tblGrid>
      <w:tr w:rsidR="00EA629B" w:rsidRPr="008E1413" w:rsidTr="0000362E">
        <w:trPr>
          <w:cantSplit/>
          <w:trHeight w:val="528"/>
        </w:trPr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ДОГОВОРЫ АРЕНДЫ ЛЕСНОГО УЧАСТКА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ПЛОЩАДЬ, ГА</w:t>
            </w:r>
          </w:p>
        </w:tc>
        <w:tc>
          <w:tcPr>
            <w:tcW w:w="6681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ЛИКВИДНАЯ ДРЕВЕСИНА</w:t>
            </w:r>
          </w:p>
        </w:tc>
      </w:tr>
      <w:tr w:rsidR="00EA629B" w:rsidRPr="008E1413" w:rsidTr="00EA629B">
        <w:trPr>
          <w:cantSplit/>
          <w:trHeight w:val="457"/>
        </w:trPr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ДРЕВЕСНАЯ ПОРОДА (</w:t>
            </w:r>
            <w:proofErr w:type="spellStart"/>
            <w:r w:rsidRPr="008E1413">
              <w:rPr>
                <w:b/>
                <w:sz w:val="16"/>
                <w:szCs w:val="16"/>
              </w:rPr>
              <w:t>справочно</w:t>
            </w:r>
            <w:proofErr w:type="spellEnd"/>
            <w:r w:rsidRPr="008E1413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ДИАМЕТР, СМ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ДЛИНА, М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КОЛИЧЕСТВО ХЛЫСТОВ,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29B" w:rsidRPr="008E1413" w:rsidRDefault="00EA629B" w:rsidP="00EA629B">
            <w:pPr>
              <w:ind w:left="-108" w:right="-108"/>
              <w:jc w:val="center"/>
              <w:rPr>
                <w:b/>
                <w:sz w:val="16"/>
                <w:szCs w:val="16"/>
                <w:lang w:val="en-US"/>
              </w:rPr>
            </w:pPr>
            <w:r w:rsidRPr="008E1413">
              <w:rPr>
                <w:b/>
                <w:sz w:val="16"/>
                <w:szCs w:val="16"/>
              </w:rPr>
              <w:t>ОБЪЕМ ЛИКВИДНОЙ ДРЕВЕСИНЫ, М3</w:t>
            </w:r>
          </w:p>
        </w:tc>
      </w:tr>
      <w:tr w:rsidR="00EA629B" w:rsidRPr="008E1413" w:rsidTr="00EA629B">
        <w:trPr>
          <w:trHeight w:val="338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b/>
                <w:sz w:val="16"/>
                <w:szCs w:val="16"/>
              </w:rPr>
            </w:pPr>
            <w:r w:rsidRPr="008E141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8E1413">
              <w:rPr>
                <w:b/>
                <w:sz w:val="16"/>
                <w:szCs w:val="16"/>
                <w:lang w:val="en-US"/>
              </w:rPr>
              <w:t>7</w:t>
            </w:r>
          </w:p>
        </w:tc>
      </w:tr>
      <w:tr w:rsidR="00EA629B" w:rsidRPr="008E1413" w:rsidTr="00EA629B">
        <w:trPr>
          <w:trHeight w:val="338"/>
        </w:trPr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</w:tr>
      <w:tr w:rsidR="00EA629B" w:rsidRPr="008E1413" w:rsidTr="00EA629B">
        <w:trPr>
          <w:trHeight w:val="337"/>
        </w:trPr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</w:tr>
      <w:tr w:rsidR="00EA629B" w:rsidRPr="008E1413" w:rsidTr="00EA629B">
        <w:trPr>
          <w:trHeight w:val="33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</w:tr>
      <w:tr w:rsidR="00EA629B" w:rsidRPr="008E1413" w:rsidTr="00EA629B">
        <w:trPr>
          <w:trHeight w:val="337"/>
        </w:trPr>
        <w:tc>
          <w:tcPr>
            <w:tcW w:w="212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629B" w:rsidRPr="008E1413" w:rsidRDefault="00EA629B" w:rsidP="00EA629B">
            <w:pPr>
              <w:jc w:val="center"/>
              <w:rPr>
                <w:sz w:val="16"/>
                <w:szCs w:val="16"/>
              </w:rPr>
            </w:pPr>
          </w:p>
        </w:tc>
      </w:tr>
    </w:tbl>
    <w:p w:rsidR="00C5083C" w:rsidRPr="00D77AB8" w:rsidRDefault="00C5083C" w:rsidP="00C5083C">
      <w:pPr>
        <w:rPr>
          <w:b/>
          <w:bCs/>
        </w:rPr>
      </w:pPr>
    </w:p>
    <w:p w:rsidR="00C5083C" w:rsidRPr="00D77AB8" w:rsidRDefault="00C5083C" w:rsidP="00C5083C">
      <w:pPr>
        <w:rPr>
          <w:b/>
          <w:bCs/>
        </w:rPr>
      </w:pPr>
      <w:r w:rsidRPr="00D77AB8">
        <w:rPr>
          <w:b/>
          <w:bCs/>
        </w:rPr>
        <w:t xml:space="preserve">Заключение </w:t>
      </w:r>
      <w:r w:rsidR="0039061B">
        <w:rPr>
          <w:b/>
          <w:bCs/>
        </w:rPr>
        <w:t>Комиссии</w:t>
      </w:r>
      <w:r w:rsidRPr="00D77AB8">
        <w:rPr>
          <w:b/>
          <w:bCs/>
        </w:rPr>
        <w:t>:</w:t>
      </w:r>
    </w:p>
    <w:p w:rsidR="00C5083C" w:rsidRPr="00D77AB8" w:rsidRDefault="00C5083C" w:rsidP="00C72981">
      <w:pPr>
        <w:pStyle w:val="aff1"/>
        <w:numPr>
          <w:ilvl w:val="0"/>
          <w:numId w:val="10"/>
        </w:numPr>
      </w:pPr>
      <w:r w:rsidRPr="00D77AB8">
        <w:t>Древесина, полученная от расчистки участков размещена на арендованном лесном участке в соответствии с проектом освоения лесов;</w:t>
      </w:r>
    </w:p>
    <w:p w:rsidR="00C5083C" w:rsidRPr="00D77AB8" w:rsidRDefault="00C5083C" w:rsidP="00C72981">
      <w:pPr>
        <w:pStyle w:val="aff1"/>
        <w:numPr>
          <w:ilvl w:val="0"/>
          <w:numId w:val="10"/>
        </w:numPr>
      </w:pPr>
      <w:r w:rsidRPr="00D77AB8">
        <w:t>Диаметр хлыстов обмерен на 1,3 м от комля;</w:t>
      </w:r>
    </w:p>
    <w:p w:rsidR="00C5083C" w:rsidRPr="00D77AB8" w:rsidRDefault="00C5083C" w:rsidP="00C72981">
      <w:pPr>
        <w:pStyle w:val="aff1"/>
        <w:numPr>
          <w:ilvl w:val="0"/>
          <w:numId w:val="10"/>
        </w:numPr>
      </w:pPr>
      <w:r w:rsidRPr="00D77AB8">
        <w:t xml:space="preserve"> </w:t>
      </w:r>
      <w:proofErr w:type="spellStart"/>
      <w:r w:rsidRPr="00D77AB8">
        <w:t>Справочно</w:t>
      </w:r>
      <w:proofErr w:type="spellEnd"/>
      <w:r w:rsidRPr="00D77AB8">
        <w:t>, при наличии возможности: процент деловой древесины/процент дровяной древесины ______________</w:t>
      </w:r>
    </w:p>
    <w:p w:rsidR="00C5083C" w:rsidRPr="00D77AB8" w:rsidRDefault="00C5083C" w:rsidP="00C5083C">
      <w:pPr>
        <w:pStyle w:val="aff1"/>
      </w:pPr>
    </w:p>
    <w:p w:rsidR="00C5083C" w:rsidRPr="00D77AB8" w:rsidRDefault="00C5083C" w:rsidP="00C5083C">
      <w:r w:rsidRPr="00D77AB8">
        <w:t>Представители Заказчика:</w:t>
      </w:r>
    </w:p>
    <w:tbl>
      <w:tblPr>
        <w:tblW w:w="0" w:type="auto"/>
        <w:tblLook w:val="04A0"/>
      </w:tblPr>
      <w:tblGrid>
        <w:gridCol w:w="3190"/>
        <w:gridCol w:w="3190"/>
        <w:gridCol w:w="3191"/>
      </w:tblGrid>
      <w:tr w:rsidR="00C5083C" w:rsidRPr="00D77AB8" w:rsidTr="0076570A"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pPr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20"/>
                <w:szCs w:val="20"/>
              </w:rPr>
            </w:pPr>
            <w:r w:rsidRPr="00D77AB8">
              <w:rPr>
                <w:sz w:val="20"/>
                <w:szCs w:val="20"/>
              </w:rPr>
              <w:t>(должность)</w:t>
            </w:r>
          </w:p>
        </w:tc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pPr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(подпись)</w:t>
            </w:r>
          </w:p>
        </w:tc>
        <w:tc>
          <w:tcPr>
            <w:tcW w:w="3191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pPr>
              <w:rPr>
                <w:sz w:val="16"/>
              </w:rPr>
            </w:pPr>
            <w:r w:rsidRPr="00D77AB8">
              <w:rPr>
                <w:sz w:val="16"/>
              </w:rPr>
              <w:t>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(расшифровка подписи)</w:t>
            </w:r>
          </w:p>
        </w:tc>
      </w:tr>
      <w:tr w:rsidR="00C5083C" w:rsidRPr="00D77AB8" w:rsidTr="0076570A"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jc w:val="center"/>
              <w:rPr>
                <w:sz w:val="16"/>
              </w:rPr>
            </w:pP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(должность)</w:t>
            </w:r>
          </w:p>
        </w:tc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jc w:val="center"/>
              <w:rPr>
                <w:sz w:val="16"/>
              </w:rPr>
            </w:pP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(подпись)</w:t>
            </w:r>
          </w:p>
        </w:tc>
        <w:tc>
          <w:tcPr>
            <w:tcW w:w="3191" w:type="dxa"/>
            <w:shd w:val="clear" w:color="auto" w:fill="auto"/>
          </w:tcPr>
          <w:p w:rsidR="00C5083C" w:rsidRPr="00D77AB8" w:rsidRDefault="00C5083C" w:rsidP="0076570A">
            <w:pPr>
              <w:jc w:val="center"/>
              <w:rPr>
                <w:sz w:val="16"/>
              </w:rPr>
            </w:pP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16"/>
              </w:rPr>
              <w:t>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(расшифровка подписи)</w:t>
            </w:r>
          </w:p>
        </w:tc>
      </w:tr>
      <w:tr w:rsidR="00C5083C" w:rsidRPr="00D77AB8" w:rsidTr="0076570A"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jc w:val="center"/>
              <w:rPr>
                <w:sz w:val="16"/>
              </w:rPr>
            </w:pP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lastRenderedPageBreak/>
              <w:t>(должность)</w:t>
            </w:r>
          </w:p>
        </w:tc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jc w:val="center"/>
              <w:rPr>
                <w:sz w:val="16"/>
              </w:rPr>
            </w:pP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lastRenderedPageBreak/>
              <w:t>(подпись)</w:t>
            </w:r>
          </w:p>
        </w:tc>
        <w:tc>
          <w:tcPr>
            <w:tcW w:w="3191" w:type="dxa"/>
            <w:shd w:val="clear" w:color="auto" w:fill="auto"/>
          </w:tcPr>
          <w:p w:rsidR="00C5083C" w:rsidRPr="00D77AB8" w:rsidRDefault="00C5083C" w:rsidP="0076570A">
            <w:pPr>
              <w:jc w:val="center"/>
              <w:rPr>
                <w:sz w:val="16"/>
              </w:rPr>
            </w:pP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16"/>
              </w:rPr>
              <w:t>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lastRenderedPageBreak/>
              <w:t>(расшифровка подписи)</w:t>
            </w:r>
          </w:p>
        </w:tc>
      </w:tr>
    </w:tbl>
    <w:p w:rsidR="00C5083C" w:rsidRPr="00D77AB8" w:rsidRDefault="00C5083C" w:rsidP="00C5083C"/>
    <w:p w:rsidR="00C5083C" w:rsidRPr="00D77AB8" w:rsidRDefault="00C5083C" w:rsidP="00C5083C">
      <w:r w:rsidRPr="00D77AB8">
        <w:t>Представители Подрядной организации</w:t>
      </w:r>
    </w:p>
    <w:p w:rsidR="00C5083C" w:rsidRPr="00D77AB8" w:rsidRDefault="00C5083C" w:rsidP="00C5083C">
      <w:r w:rsidRPr="00D77AB8">
        <w:t>(производившие вырубку):</w:t>
      </w:r>
    </w:p>
    <w:p w:rsidR="00C5083C" w:rsidRPr="00D77AB8" w:rsidRDefault="00C5083C" w:rsidP="00C5083C"/>
    <w:tbl>
      <w:tblPr>
        <w:tblW w:w="0" w:type="auto"/>
        <w:tblLook w:val="04A0"/>
      </w:tblPr>
      <w:tblGrid>
        <w:gridCol w:w="3190"/>
        <w:gridCol w:w="3190"/>
        <w:gridCol w:w="3191"/>
      </w:tblGrid>
      <w:tr w:rsidR="00C5083C" w:rsidRPr="00D77AB8" w:rsidTr="0076570A"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pPr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20"/>
                <w:szCs w:val="20"/>
              </w:rPr>
            </w:pPr>
            <w:r w:rsidRPr="00D77AB8">
              <w:rPr>
                <w:sz w:val="20"/>
                <w:szCs w:val="20"/>
              </w:rPr>
              <w:t>(должность)</w:t>
            </w:r>
          </w:p>
        </w:tc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pPr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(подпись)</w:t>
            </w:r>
          </w:p>
        </w:tc>
        <w:tc>
          <w:tcPr>
            <w:tcW w:w="3191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pPr>
              <w:rPr>
                <w:sz w:val="16"/>
              </w:rPr>
            </w:pPr>
            <w:r w:rsidRPr="00D77AB8">
              <w:rPr>
                <w:sz w:val="16"/>
              </w:rPr>
              <w:t>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(расшифровка подписи)</w:t>
            </w:r>
          </w:p>
        </w:tc>
      </w:tr>
      <w:tr w:rsidR="00C5083C" w:rsidRPr="00D77AB8" w:rsidTr="0076570A"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jc w:val="center"/>
              <w:rPr>
                <w:sz w:val="16"/>
              </w:rPr>
            </w:pP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(должность)</w:t>
            </w:r>
          </w:p>
        </w:tc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jc w:val="center"/>
              <w:rPr>
                <w:sz w:val="16"/>
              </w:rPr>
            </w:pP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(подпись)</w:t>
            </w:r>
          </w:p>
        </w:tc>
        <w:tc>
          <w:tcPr>
            <w:tcW w:w="3191" w:type="dxa"/>
            <w:shd w:val="clear" w:color="auto" w:fill="auto"/>
          </w:tcPr>
          <w:p w:rsidR="00C5083C" w:rsidRPr="00D77AB8" w:rsidRDefault="00C5083C" w:rsidP="0076570A">
            <w:pPr>
              <w:jc w:val="center"/>
              <w:rPr>
                <w:sz w:val="16"/>
              </w:rPr>
            </w:pP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16"/>
              </w:rPr>
              <w:t>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(расшифровка подписи)</w:t>
            </w:r>
          </w:p>
        </w:tc>
      </w:tr>
      <w:tr w:rsidR="00C5083C" w:rsidRPr="00D77AB8" w:rsidTr="0076570A"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jc w:val="center"/>
              <w:rPr>
                <w:sz w:val="16"/>
              </w:rPr>
            </w:pP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(должность)</w:t>
            </w:r>
          </w:p>
        </w:tc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jc w:val="center"/>
              <w:rPr>
                <w:sz w:val="16"/>
              </w:rPr>
            </w:pP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(подпись)</w:t>
            </w:r>
          </w:p>
        </w:tc>
        <w:tc>
          <w:tcPr>
            <w:tcW w:w="3191" w:type="dxa"/>
            <w:shd w:val="clear" w:color="auto" w:fill="auto"/>
          </w:tcPr>
          <w:p w:rsidR="00C5083C" w:rsidRPr="00D77AB8" w:rsidRDefault="00C5083C" w:rsidP="0076570A">
            <w:pPr>
              <w:jc w:val="center"/>
              <w:rPr>
                <w:sz w:val="16"/>
              </w:rPr>
            </w:pP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16"/>
              </w:rPr>
              <w:t>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C5083C" w:rsidRPr="00D77AB8" w:rsidRDefault="00C5083C" w:rsidP="00C5083C"/>
    <w:p w:rsidR="00C5083C" w:rsidRPr="00D77AB8" w:rsidRDefault="00C5083C" w:rsidP="00F24D54">
      <w:pPr>
        <w:pStyle w:val="15"/>
        <w:rPr>
          <w:sz w:val="20"/>
          <w:szCs w:val="16"/>
        </w:rPr>
      </w:pPr>
      <w:bookmarkStart w:id="125" w:name="Приложение3"/>
      <w:r w:rsidRPr="00D77AB8">
        <w:br w:type="page"/>
      </w:r>
      <w:bookmarkEnd w:id="125"/>
    </w:p>
    <w:p w:rsidR="00C5083C" w:rsidRPr="00C04DFE" w:rsidRDefault="00C5083C" w:rsidP="008E1413">
      <w:pPr>
        <w:pStyle w:val="20"/>
        <w:keepNext w:val="0"/>
        <w:jc w:val="both"/>
        <w:rPr>
          <w:rFonts w:ascii="Arial" w:hAnsi="Arial" w:cs="Arial"/>
          <w:i w:val="0"/>
          <w:caps/>
          <w:sz w:val="24"/>
          <w:lang w:val="ru-RU"/>
        </w:rPr>
      </w:pPr>
      <w:bookmarkStart w:id="126" w:name="_Toc454867395"/>
      <w:bookmarkStart w:id="127" w:name="_Toc456351503"/>
      <w:bookmarkStart w:id="128" w:name="_Toc456351806"/>
      <w:bookmarkStart w:id="129" w:name="_Toc456352590"/>
      <w:bookmarkStart w:id="130" w:name="Приложение5"/>
      <w:r w:rsidRPr="00C04DFE">
        <w:rPr>
          <w:rFonts w:ascii="Arial" w:hAnsi="Arial" w:cs="Arial"/>
          <w:i w:val="0"/>
          <w:caps/>
          <w:sz w:val="24"/>
          <w:lang w:val="ru-RU"/>
        </w:rPr>
        <w:lastRenderedPageBreak/>
        <w:t xml:space="preserve">ПРИЛОЖЕНИЕ </w:t>
      </w:r>
      <w:r w:rsidR="00F24D54" w:rsidRPr="00C04DFE">
        <w:rPr>
          <w:rFonts w:ascii="Arial" w:hAnsi="Arial" w:cs="Arial"/>
          <w:i w:val="0"/>
          <w:caps/>
          <w:sz w:val="24"/>
          <w:lang w:val="ru-RU"/>
        </w:rPr>
        <w:t>2</w:t>
      </w:r>
      <w:r w:rsidRPr="00C04DFE">
        <w:rPr>
          <w:rFonts w:ascii="Arial" w:hAnsi="Arial" w:cs="Arial"/>
          <w:i w:val="0"/>
          <w:caps/>
          <w:sz w:val="24"/>
          <w:lang w:val="ru-RU"/>
        </w:rPr>
        <w:t>. ШАБЛОН «АКТ ПЕРЕДАЧИ ДОКУМЕНТАЦИИ»</w:t>
      </w:r>
      <w:bookmarkEnd w:id="126"/>
      <w:bookmarkEnd w:id="127"/>
      <w:bookmarkEnd w:id="128"/>
      <w:bookmarkEnd w:id="129"/>
    </w:p>
    <w:bookmarkEnd w:id="130"/>
    <w:p w:rsidR="00C5083C" w:rsidRPr="00D77AB8" w:rsidRDefault="00C5083C" w:rsidP="00C5083C">
      <w:pPr>
        <w:jc w:val="both"/>
        <w:rPr>
          <w:rFonts w:ascii="Arial" w:hAnsi="Arial" w:cs="Arial"/>
          <w:b/>
        </w:rPr>
      </w:pPr>
    </w:p>
    <w:p w:rsidR="00C5083C" w:rsidRPr="00D77AB8" w:rsidRDefault="00C5083C" w:rsidP="00C5083C">
      <w:pPr>
        <w:jc w:val="center"/>
        <w:rPr>
          <w:b/>
          <w:sz w:val="28"/>
          <w:szCs w:val="28"/>
        </w:rPr>
      </w:pPr>
      <w:r w:rsidRPr="00D77AB8">
        <w:rPr>
          <w:b/>
          <w:sz w:val="28"/>
          <w:szCs w:val="28"/>
        </w:rPr>
        <w:t>АКТ</w:t>
      </w:r>
    </w:p>
    <w:p w:rsidR="00C5083C" w:rsidRPr="00D77AB8" w:rsidRDefault="00C5083C" w:rsidP="00C5083C">
      <w:pPr>
        <w:jc w:val="center"/>
        <w:rPr>
          <w:b/>
        </w:rPr>
      </w:pPr>
      <w:r w:rsidRPr="00D77AB8">
        <w:rPr>
          <w:b/>
        </w:rPr>
        <w:t>передачи проектной документации</w:t>
      </w:r>
    </w:p>
    <w:tbl>
      <w:tblPr>
        <w:tblW w:w="10208" w:type="dxa"/>
        <w:tblLook w:val="01E0"/>
      </w:tblPr>
      <w:tblGrid>
        <w:gridCol w:w="2268"/>
        <w:gridCol w:w="7940"/>
      </w:tblGrid>
      <w:tr w:rsidR="00C5083C" w:rsidRPr="00D77AB8" w:rsidTr="0076570A">
        <w:tc>
          <w:tcPr>
            <w:tcW w:w="2268" w:type="dxa"/>
            <w:vAlign w:val="center"/>
            <w:hideMark/>
          </w:tcPr>
          <w:p w:rsidR="00C5083C" w:rsidRPr="00D77AB8" w:rsidRDefault="00C5083C" w:rsidP="0076570A">
            <w:r w:rsidRPr="00D77AB8">
              <w:rPr>
                <w:u w:val="single"/>
              </w:rPr>
              <w:t xml:space="preserve"> «    »         </w:t>
            </w:r>
            <w:r w:rsidRPr="00D77AB8">
              <w:t xml:space="preserve">  20__г.</w:t>
            </w:r>
          </w:p>
        </w:tc>
        <w:tc>
          <w:tcPr>
            <w:tcW w:w="7940" w:type="dxa"/>
          </w:tcPr>
          <w:p w:rsidR="00C5083C" w:rsidRPr="00D77AB8" w:rsidRDefault="00C5083C" w:rsidP="0076570A">
            <w:pPr>
              <w:rPr>
                <w:u w:val="single"/>
              </w:rPr>
            </w:pPr>
          </w:p>
          <w:p w:rsidR="00C5083C" w:rsidRPr="00D77AB8" w:rsidRDefault="00C5083C" w:rsidP="0076570A">
            <w:pPr>
              <w:jc w:val="center"/>
              <w:rPr>
                <w:sz w:val="18"/>
                <w:szCs w:val="18"/>
              </w:rPr>
            </w:pPr>
            <w:r w:rsidRPr="00D77AB8">
              <w:rPr>
                <w:sz w:val="18"/>
                <w:szCs w:val="18"/>
              </w:rPr>
              <w:t>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8"/>
                <w:szCs w:val="18"/>
              </w:rPr>
            </w:pPr>
            <w:r w:rsidRPr="00D77AB8">
              <w:rPr>
                <w:sz w:val="18"/>
                <w:szCs w:val="18"/>
              </w:rPr>
              <w:t>(наименование объекта)</w:t>
            </w:r>
          </w:p>
          <w:p w:rsidR="00C5083C" w:rsidRPr="00D77AB8" w:rsidRDefault="00C5083C" w:rsidP="0076570A">
            <w:pPr>
              <w:jc w:val="center"/>
            </w:pPr>
          </w:p>
        </w:tc>
      </w:tr>
    </w:tbl>
    <w:p w:rsidR="00C5083C" w:rsidRPr="00D77AB8" w:rsidRDefault="00C5083C" w:rsidP="00C5083C">
      <w:pPr>
        <w:spacing w:line="480" w:lineRule="auto"/>
        <w:jc w:val="center"/>
        <w:rPr>
          <w:sz w:val="28"/>
          <w:szCs w:val="28"/>
        </w:rPr>
      </w:pPr>
    </w:p>
    <w:p w:rsidR="00C5083C" w:rsidRPr="00D77AB8" w:rsidRDefault="00C5083C" w:rsidP="00192A91">
      <w:pPr>
        <w:spacing w:line="360" w:lineRule="auto"/>
        <w:jc w:val="both"/>
      </w:pPr>
      <w:r w:rsidRPr="00D77AB8">
        <w:t>Настоящий Акт составлен________________________________________________</w:t>
      </w:r>
      <w:r w:rsidRPr="00D77AB8">
        <w:rPr>
          <w:i/>
          <w:u w:val="single"/>
        </w:rPr>
        <w:t>.</w:t>
      </w:r>
      <w:r w:rsidRPr="00D77AB8">
        <w:t xml:space="preserve"> с одной стороны, представителем Подрядной организации ________________________________с другой стороны, в присутствии представителя заказчика ___________________________________в том, что первый передал, а второй, в присутствии третьего, принял в электронном виде </w:t>
      </w:r>
      <w:r w:rsidR="00192A91">
        <w:t xml:space="preserve">копии договоров аренды и экспертизы проектов освоения лесов, переданных </w:t>
      </w:r>
      <w:r w:rsidRPr="00D77AB8">
        <w:t>в аренду ООО «Славнефть-Красноярскнефтегаз»</w:t>
      </w:r>
      <w:r w:rsidR="00192A91">
        <w:t>,</w:t>
      </w:r>
      <w:r w:rsidRPr="00D77AB8">
        <w:t xml:space="preserve"> </w:t>
      </w:r>
      <w:r w:rsidR="00192A91">
        <w:t xml:space="preserve">для производства работ </w:t>
      </w:r>
      <w:r w:rsidRPr="00D77AB8">
        <w:t>по п</w:t>
      </w:r>
      <w:r w:rsidR="00192A91">
        <w:t>роекту_________________________</w:t>
      </w:r>
      <w:r w:rsidRPr="00D77AB8">
        <w:t xml:space="preserve"> на территории _______________________________________.</w:t>
      </w:r>
    </w:p>
    <w:p w:rsidR="00C5083C" w:rsidRPr="00D77AB8" w:rsidRDefault="00C5083C" w:rsidP="00C5083C"/>
    <w:p w:rsidR="00C5083C" w:rsidRPr="00D77AB8" w:rsidRDefault="00C5083C" w:rsidP="00C5083C"/>
    <w:p w:rsidR="00C5083C" w:rsidRPr="00D77AB8" w:rsidRDefault="00C5083C" w:rsidP="00C5083C">
      <w:pPr>
        <w:spacing w:line="360" w:lineRule="auto"/>
        <w:ind w:left="2832"/>
        <w:jc w:val="center"/>
      </w:pPr>
    </w:p>
    <w:p w:rsidR="00C5083C" w:rsidRPr="00D77AB8" w:rsidRDefault="00C5083C" w:rsidP="00C5083C"/>
    <w:p w:rsidR="00C5083C" w:rsidRPr="00D77AB8" w:rsidRDefault="00C5083C" w:rsidP="00C5083C"/>
    <w:tbl>
      <w:tblPr>
        <w:tblW w:w="0" w:type="auto"/>
        <w:tblLook w:val="04A0"/>
      </w:tblPr>
      <w:tblGrid>
        <w:gridCol w:w="3190"/>
        <w:gridCol w:w="3190"/>
        <w:gridCol w:w="3191"/>
      </w:tblGrid>
      <w:tr w:rsidR="00C5083C" w:rsidRPr="00D77AB8" w:rsidTr="0076570A"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r w:rsidRPr="00D77AB8">
              <w:t>Сдал</w:t>
            </w:r>
          </w:p>
        </w:tc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pPr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(подпись)</w:t>
            </w:r>
          </w:p>
        </w:tc>
        <w:tc>
          <w:tcPr>
            <w:tcW w:w="3191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pPr>
              <w:rPr>
                <w:sz w:val="16"/>
              </w:rPr>
            </w:pPr>
            <w:r w:rsidRPr="00D77AB8">
              <w:rPr>
                <w:sz w:val="16"/>
              </w:rPr>
              <w:t>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(расшифровка подписи)</w:t>
            </w:r>
          </w:p>
        </w:tc>
      </w:tr>
      <w:tr w:rsidR="00C5083C" w:rsidRPr="00D77AB8" w:rsidTr="0076570A"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r w:rsidRPr="00D77AB8">
              <w:t>Принял</w:t>
            </w:r>
          </w:p>
        </w:tc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pPr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(подпись)</w:t>
            </w:r>
          </w:p>
        </w:tc>
        <w:tc>
          <w:tcPr>
            <w:tcW w:w="3191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pPr>
              <w:rPr>
                <w:sz w:val="16"/>
              </w:rPr>
            </w:pPr>
            <w:r w:rsidRPr="00D77AB8">
              <w:rPr>
                <w:sz w:val="16"/>
              </w:rPr>
              <w:t>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(расшифровка подписи)</w:t>
            </w:r>
          </w:p>
        </w:tc>
      </w:tr>
      <w:tr w:rsidR="00C5083C" w:rsidTr="0076570A"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r w:rsidRPr="00D77AB8">
              <w:t>Присутствовал</w:t>
            </w:r>
          </w:p>
        </w:tc>
        <w:tc>
          <w:tcPr>
            <w:tcW w:w="3190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pPr>
              <w:rPr>
                <w:sz w:val="16"/>
              </w:rPr>
            </w:pPr>
            <w:r w:rsidRPr="00D77AB8">
              <w:rPr>
                <w:sz w:val="16"/>
              </w:rPr>
              <w:t>___________________________________</w:t>
            </w:r>
          </w:p>
          <w:p w:rsidR="00C5083C" w:rsidRPr="00D77AB8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(подпись)</w:t>
            </w:r>
          </w:p>
        </w:tc>
        <w:tc>
          <w:tcPr>
            <w:tcW w:w="3191" w:type="dxa"/>
            <w:shd w:val="clear" w:color="auto" w:fill="auto"/>
          </w:tcPr>
          <w:p w:rsidR="00C5083C" w:rsidRPr="00D77AB8" w:rsidRDefault="00C5083C" w:rsidP="0076570A">
            <w:pPr>
              <w:rPr>
                <w:sz w:val="16"/>
              </w:rPr>
            </w:pPr>
          </w:p>
          <w:p w:rsidR="00C5083C" w:rsidRPr="00D77AB8" w:rsidRDefault="00C5083C" w:rsidP="0076570A">
            <w:pPr>
              <w:rPr>
                <w:sz w:val="16"/>
              </w:rPr>
            </w:pPr>
            <w:r w:rsidRPr="00D77AB8">
              <w:rPr>
                <w:sz w:val="16"/>
              </w:rPr>
              <w:t>_________________________________</w:t>
            </w:r>
          </w:p>
          <w:p w:rsidR="00C5083C" w:rsidRPr="005C3309" w:rsidRDefault="00C5083C" w:rsidP="0076570A">
            <w:pPr>
              <w:jc w:val="center"/>
              <w:rPr>
                <w:sz w:val="16"/>
              </w:rPr>
            </w:pPr>
            <w:r w:rsidRPr="00D77AB8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C5083C" w:rsidRDefault="00C5083C" w:rsidP="00C5083C">
      <w:pPr>
        <w:jc w:val="center"/>
      </w:pPr>
    </w:p>
    <w:p w:rsidR="00C5083C" w:rsidRPr="006F2806" w:rsidRDefault="00C5083C" w:rsidP="00C5083C">
      <w:pPr>
        <w:pStyle w:val="15"/>
      </w:pPr>
    </w:p>
    <w:p w:rsidR="00357939" w:rsidRDefault="00357939">
      <w:r>
        <w:br w:type="page"/>
      </w:r>
    </w:p>
    <w:p w:rsidR="00357939" w:rsidRPr="00C04DFE" w:rsidRDefault="00357939" w:rsidP="008E1413">
      <w:pPr>
        <w:pStyle w:val="20"/>
        <w:keepNext w:val="0"/>
        <w:jc w:val="both"/>
        <w:rPr>
          <w:rFonts w:ascii="Arial" w:hAnsi="Arial" w:cs="Arial"/>
          <w:i w:val="0"/>
          <w:caps/>
          <w:sz w:val="24"/>
          <w:lang w:val="ru-RU"/>
        </w:rPr>
      </w:pPr>
      <w:bookmarkStart w:id="131" w:name="_Toc454867396"/>
      <w:bookmarkStart w:id="132" w:name="_Toc456351504"/>
      <w:bookmarkStart w:id="133" w:name="_Toc456351807"/>
      <w:bookmarkStart w:id="134" w:name="_Toc456352591"/>
      <w:r w:rsidRPr="00C04DFE">
        <w:rPr>
          <w:rFonts w:ascii="Arial" w:hAnsi="Arial" w:cs="Arial"/>
          <w:i w:val="0"/>
          <w:caps/>
          <w:sz w:val="24"/>
          <w:lang w:val="ru-RU"/>
        </w:rPr>
        <w:lastRenderedPageBreak/>
        <w:t xml:space="preserve">ПРИЛОЖЕНИЕ </w:t>
      </w:r>
      <w:r w:rsidR="00F24D54" w:rsidRPr="00C04DFE">
        <w:rPr>
          <w:rFonts w:ascii="Arial" w:hAnsi="Arial" w:cs="Arial"/>
          <w:i w:val="0"/>
          <w:caps/>
          <w:sz w:val="24"/>
          <w:lang w:val="ru-RU"/>
        </w:rPr>
        <w:t>3</w:t>
      </w:r>
      <w:r w:rsidRPr="00C04DFE">
        <w:rPr>
          <w:rFonts w:ascii="Arial" w:hAnsi="Arial" w:cs="Arial"/>
          <w:i w:val="0"/>
          <w:caps/>
          <w:sz w:val="24"/>
          <w:lang w:val="ru-RU"/>
        </w:rPr>
        <w:t>. ШАБЛОН «ТИПОВАЯ ТЕХНОЛОГИЧЕСКАЯ КАРТА РАЗРАБОТКИ ЛЕСОСЕКИ»</w:t>
      </w:r>
      <w:bookmarkEnd w:id="131"/>
      <w:bookmarkEnd w:id="132"/>
      <w:bookmarkEnd w:id="133"/>
      <w:bookmarkEnd w:id="134"/>
    </w:p>
    <w:tbl>
      <w:tblPr>
        <w:tblStyle w:val="16"/>
        <w:tblW w:w="0" w:type="auto"/>
        <w:tblLook w:val="04A0"/>
      </w:tblPr>
      <w:tblGrid>
        <w:gridCol w:w="3115"/>
        <w:gridCol w:w="3115"/>
        <w:gridCol w:w="3115"/>
      </w:tblGrid>
      <w:tr w:rsidR="00357939" w:rsidTr="0000362E">
        <w:tc>
          <w:tcPr>
            <w:tcW w:w="3115" w:type="dxa"/>
          </w:tcPr>
          <w:p w:rsidR="00357939" w:rsidRPr="008E1413" w:rsidRDefault="00357939" w:rsidP="0000362E">
            <w:pPr>
              <w:rPr>
                <w:rFonts w:ascii="Times New Roman" w:hAnsi="Times New Roman" w:cs="Times New Roman"/>
              </w:rPr>
            </w:pPr>
            <w:r w:rsidRPr="008E1413">
              <w:rPr>
                <w:rFonts w:ascii="Times New Roman" w:hAnsi="Times New Roman" w:cs="Times New Roman"/>
              </w:rPr>
              <w:t xml:space="preserve">Согласовано: </w:t>
            </w:r>
          </w:p>
          <w:p w:rsidR="00357939" w:rsidRPr="008E1413" w:rsidRDefault="00357939" w:rsidP="0000362E">
            <w:pPr>
              <w:rPr>
                <w:rFonts w:ascii="Times New Roman" w:hAnsi="Times New Roman" w:cs="Times New Roman"/>
              </w:rPr>
            </w:pPr>
            <w:r w:rsidRPr="008E1413">
              <w:rPr>
                <w:rFonts w:ascii="Times New Roman" w:hAnsi="Times New Roman" w:cs="Times New Roman"/>
              </w:rPr>
              <w:t xml:space="preserve">Представитель </w:t>
            </w:r>
            <w:proofErr w:type="spellStart"/>
            <w:r w:rsidRPr="008E1413">
              <w:rPr>
                <w:rFonts w:ascii="Times New Roman" w:hAnsi="Times New Roman" w:cs="Times New Roman"/>
              </w:rPr>
              <w:t>Байкитского</w:t>
            </w:r>
            <w:proofErr w:type="spellEnd"/>
            <w:r w:rsidRPr="008E1413">
              <w:rPr>
                <w:rFonts w:ascii="Times New Roman" w:hAnsi="Times New Roman" w:cs="Times New Roman"/>
              </w:rPr>
              <w:t xml:space="preserve"> лесничества</w:t>
            </w:r>
          </w:p>
          <w:p w:rsidR="00357939" w:rsidRPr="008E1413" w:rsidRDefault="00357939" w:rsidP="0000362E">
            <w:pPr>
              <w:rPr>
                <w:rFonts w:ascii="Times New Roman" w:hAnsi="Times New Roman" w:cs="Times New Roman"/>
              </w:rPr>
            </w:pPr>
            <w:r w:rsidRPr="008E1413">
              <w:rPr>
                <w:rFonts w:ascii="Times New Roman" w:hAnsi="Times New Roman" w:cs="Times New Roman"/>
              </w:rPr>
              <w:t>_______________Ф.И.О.</w:t>
            </w:r>
          </w:p>
          <w:p w:rsidR="00357939" w:rsidRPr="008E1413" w:rsidRDefault="00357939" w:rsidP="0000362E">
            <w:pPr>
              <w:rPr>
                <w:rFonts w:ascii="Times New Roman" w:hAnsi="Times New Roman" w:cs="Times New Roman"/>
              </w:rPr>
            </w:pPr>
            <w:r w:rsidRPr="008E1413">
              <w:rPr>
                <w:rFonts w:ascii="Times New Roman" w:hAnsi="Times New Roman" w:cs="Times New Roman"/>
              </w:rPr>
              <w:t>«______»___________ г.</w:t>
            </w:r>
          </w:p>
        </w:tc>
        <w:tc>
          <w:tcPr>
            <w:tcW w:w="3115" w:type="dxa"/>
          </w:tcPr>
          <w:p w:rsidR="00357939" w:rsidRPr="008E1413" w:rsidRDefault="00357939" w:rsidP="000036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357939" w:rsidRPr="008E1413" w:rsidRDefault="00357939" w:rsidP="0000362E">
            <w:pPr>
              <w:rPr>
                <w:rFonts w:ascii="Times New Roman" w:hAnsi="Times New Roman" w:cs="Times New Roman"/>
              </w:rPr>
            </w:pPr>
            <w:r w:rsidRPr="008E1413">
              <w:rPr>
                <w:rFonts w:ascii="Times New Roman" w:hAnsi="Times New Roman" w:cs="Times New Roman"/>
              </w:rPr>
              <w:t>Утверждаю:</w:t>
            </w:r>
          </w:p>
          <w:p w:rsidR="00357939" w:rsidRPr="008E1413" w:rsidRDefault="00357939" w:rsidP="0000362E">
            <w:pPr>
              <w:rPr>
                <w:rFonts w:ascii="Times New Roman" w:hAnsi="Times New Roman" w:cs="Times New Roman"/>
              </w:rPr>
            </w:pPr>
          </w:p>
          <w:p w:rsidR="00357939" w:rsidRPr="008E1413" w:rsidRDefault="00357939" w:rsidP="0000362E">
            <w:pPr>
              <w:rPr>
                <w:rFonts w:ascii="Times New Roman" w:hAnsi="Times New Roman" w:cs="Times New Roman"/>
                <w:iCs/>
              </w:rPr>
            </w:pPr>
            <w:r w:rsidRPr="008E1413">
              <w:rPr>
                <w:rFonts w:ascii="Times New Roman" w:hAnsi="Times New Roman" w:cs="Times New Roman"/>
                <w:iCs/>
              </w:rPr>
              <w:t>СП Общества</w:t>
            </w:r>
          </w:p>
          <w:p w:rsidR="00357939" w:rsidRPr="008E1413" w:rsidRDefault="00357939" w:rsidP="0000362E">
            <w:pPr>
              <w:rPr>
                <w:rFonts w:ascii="Times New Roman" w:hAnsi="Times New Roman" w:cs="Times New Roman"/>
              </w:rPr>
            </w:pPr>
            <w:r w:rsidRPr="008E1413">
              <w:rPr>
                <w:rFonts w:ascii="Times New Roman" w:hAnsi="Times New Roman" w:cs="Times New Roman"/>
              </w:rPr>
              <w:t>_______________Ф.И.О.</w:t>
            </w:r>
          </w:p>
          <w:p w:rsidR="00357939" w:rsidRPr="008E1413" w:rsidRDefault="00357939" w:rsidP="0000362E">
            <w:pPr>
              <w:rPr>
                <w:rFonts w:ascii="Times New Roman" w:hAnsi="Times New Roman" w:cs="Times New Roman"/>
              </w:rPr>
            </w:pPr>
            <w:r w:rsidRPr="008E1413">
              <w:rPr>
                <w:rFonts w:ascii="Times New Roman" w:hAnsi="Times New Roman" w:cs="Times New Roman"/>
              </w:rPr>
              <w:t>«______»___________ г.</w:t>
            </w:r>
          </w:p>
        </w:tc>
      </w:tr>
    </w:tbl>
    <w:p w:rsidR="00357939" w:rsidRDefault="00357939" w:rsidP="00357939"/>
    <w:p w:rsidR="00357939" w:rsidRDefault="00357939" w:rsidP="00357939">
      <w:r>
        <w:t xml:space="preserve">                                                                                                                  </w:t>
      </w:r>
      <w:r w:rsidRPr="00F641AA">
        <w:t xml:space="preserve"> </w:t>
      </w:r>
    </w:p>
    <w:p w:rsidR="00357939" w:rsidRPr="001B5E35" w:rsidRDefault="00357939" w:rsidP="00357939">
      <w:pPr>
        <w:jc w:val="center"/>
        <w:rPr>
          <w:b/>
        </w:rPr>
      </w:pPr>
      <w:r w:rsidRPr="00F641AA">
        <w:br/>
      </w:r>
      <w:r w:rsidRPr="001B5E35">
        <w:rPr>
          <w:b/>
        </w:rPr>
        <w:t>ТИПОВАЯ ТЕХНОЛОГИЧЕСКАЯ КАРТА РАЗРАБОТКИ ЛЕСОСЕКИ</w:t>
      </w:r>
    </w:p>
    <w:p w:rsidR="00357939" w:rsidRPr="00681B41" w:rsidRDefault="00357939" w:rsidP="00357939">
      <w:pPr>
        <w:jc w:val="center"/>
        <w:rPr>
          <w:b/>
        </w:rPr>
      </w:pPr>
      <w:proofErr w:type="gramStart"/>
      <w:r w:rsidRPr="00681B41">
        <w:rPr>
          <w:b/>
          <w:lang w:val="en-US"/>
        </w:rPr>
        <w:t>l</w:t>
      </w:r>
      <w:proofErr w:type="gramEnd"/>
      <w:r w:rsidRPr="00681B41">
        <w:rPr>
          <w:b/>
        </w:rPr>
        <w:t>. Общие требования</w:t>
      </w:r>
    </w:p>
    <w:p w:rsidR="00357939" w:rsidRDefault="00357939" w:rsidP="00357939">
      <w:pPr>
        <w:ind w:firstLine="851"/>
      </w:pPr>
      <w:r>
        <w:t>При производстве работ по вырубки древесины, на арендованных участках (лесосеках), организация, выполняющая данный вид работ(лесозаготовитель), должна соблюдать требования следующих нормативных документов:</w:t>
      </w:r>
    </w:p>
    <w:p w:rsidR="00357939" w:rsidRDefault="00357939" w:rsidP="00357939">
      <w:pPr>
        <w:pStyle w:val="aff1"/>
        <w:ind w:left="0" w:firstLine="720"/>
        <w:jc w:val="both"/>
      </w:pPr>
      <w:r>
        <w:t>- Лесной кодекс Российской Федерации  от 04.12.2006 N 200-ФЗ;</w:t>
      </w:r>
    </w:p>
    <w:p w:rsidR="00357939" w:rsidRDefault="00357939" w:rsidP="00357939">
      <w:pPr>
        <w:pStyle w:val="aff1"/>
        <w:ind w:left="0" w:firstLine="720"/>
        <w:jc w:val="both"/>
      </w:pPr>
      <w:r>
        <w:t>- Земельный кодекс Российской Федерации от 25.10.2001 N 136-ФЗ;</w:t>
      </w:r>
    </w:p>
    <w:p w:rsidR="00357939" w:rsidRDefault="00357939" w:rsidP="00357939">
      <w:pPr>
        <w:pStyle w:val="aff1"/>
        <w:ind w:left="0" w:firstLine="720"/>
        <w:jc w:val="both"/>
      </w:pPr>
      <w:r>
        <w:t>- Правила   пожарной безопасности  в  лесах,  утвержденных Постановлением Правительства РФ 30.06.2007 №417;</w:t>
      </w:r>
    </w:p>
    <w:p w:rsidR="00357939" w:rsidRDefault="00357939" w:rsidP="00357939">
      <w:pPr>
        <w:pStyle w:val="aff1"/>
        <w:ind w:left="0" w:firstLine="720"/>
        <w:jc w:val="both"/>
      </w:pPr>
      <w:r>
        <w:t>- Федеральный закон от 21.12.1994г. №69-ФЗ «О пожарной безопасности»;</w:t>
      </w:r>
    </w:p>
    <w:p w:rsidR="00357939" w:rsidRDefault="00357939" w:rsidP="00357939">
      <w:pPr>
        <w:pStyle w:val="aff1"/>
        <w:ind w:left="0" w:firstLine="720"/>
        <w:jc w:val="both"/>
      </w:pPr>
      <w:r>
        <w:t>- Приказ Министерства природных ресурсов и экологии РФ от 28 марта 2014 г. N 161"Об утверждении видов средств предупреждения и тушения лесных пожаров, нормативов обеспеченности данными средствами лиц, использующих леса, норм наличия средств предупреждения и тушения лесных пожаров при использовании лесов";</w:t>
      </w:r>
    </w:p>
    <w:p w:rsidR="00357939" w:rsidRDefault="00357939" w:rsidP="00357939">
      <w:pPr>
        <w:pStyle w:val="aff1"/>
        <w:ind w:left="0" w:firstLine="720"/>
        <w:jc w:val="both"/>
      </w:pPr>
      <w:r>
        <w:t>- Приказ Министерства природных ресурсов и экологии РФ № 337 т 1 августа 2011 г. «Об утверждении правил заготовки древесины»;</w:t>
      </w:r>
    </w:p>
    <w:p w:rsidR="00357939" w:rsidRDefault="00357939" w:rsidP="00357939">
      <w:pPr>
        <w:pStyle w:val="aff1"/>
        <w:ind w:left="0" w:firstLine="720"/>
        <w:jc w:val="both"/>
      </w:pPr>
      <w:r>
        <w:t>- Распоряжение Правительства Российской Федерации от 31.08.96г №997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357939" w:rsidRPr="008477E0" w:rsidRDefault="00357939" w:rsidP="00357939">
      <w:pPr>
        <w:jc w:val="center"/>
        <w:rPr>
          <w:b/>
        </w:rPr>
      </w:pPr>
      <w:proofErr w:type="spellStart"/>
      <w:proofErr w:type="gramStart"/>
      <w:r w:rsidRPr="008477E0">
        <w:rPr>
          <w:b/>
          <w:lang w:val="en-US"/>
        </w:rPr>
        <w:t>ll</w:t>
      </w:r>
      <w:proofErr w:type="spellEnd"/>
      <w:proofErr w:type="gramEnd"/>
      <w:r w:rsidRPr="008477E0">
        <w:rPr>
          <w:b/>
        </w:rPr>
        <w:t>. Характеристика лесосеки</w:t>
      </w:r>
    </w:p>
    <w:p w:rsidR="00357939" w:rsidRDefault="00357939" w:rsidP="00357939">
      <w:r>
        <w:t>2.1.Наименование объекта ______________________________________________________________</w:t>
      </w:r>
      <w:r w:rsidRPr="00F641AA">
        <w:br/>
      </w:r>
      <w:r w:rsidRPr="00F641AA">
        <w:br/>
      </w:r>
      <w:r>
        <w:t>2</w:t>
      </w:r>
      <w:r w:rsidRPr="00F641AA">
        <w:t>.</w:t>
      </w:r>
      <w:r>
        <w:t xml:space="preserve">2. </w:t>
      </w:r>
      <w:r w:rsidRPr="00F641AA">
        <w:t xml:space="preserve"> Местоположение лесосеки и исходные данные для ее разработки</w:t>
      </w:r>
      <w:r>
        <w:t>________________________</w:t>
      </w:r>
    </w:p>
    <w:p w:rsidR="00357939" w:rsidRDefault="00357939" w:rsidP="00357939">
      <w:r>
        <w:t>_____________________________________________________________________________________</w:t>
      </w:r>
    </w:p>
    <w:p w:rsidR="00357939" w:rsidRDefault="00357939" w:rsidP="00357939">
      <w:r w:rsidRPr="00F641AA">
        <w:br/>
      </w:r>
      <w:r>
        <w:t>2.3. Договора аренды входящих в лесосеку_______________________________________________</w:t>
      </w:r>
    </w:p>
    <w:p w:rsidR="00357939" w:rsidRDefault="00357939" w:rsidP="00357939">
      <w:r>
        <w:t>_____________________________________________________________________________________</w:t>
      </w:r>
    </w:p>
    <w:p w:rsidR="00357939" w:rsidRDefault="00357939" w:rsidP="00357939">
      <w:r>
        <w:t>2.4. Общая площадь лесосеки</w:t>
      </w:r>
      <w:r w:rsidRPr="00F641AA">
        <w:t>_______________________________________________</w:t>
      </w:r>
      <w:r>
        <w:t>____________</w:t>
      </w:r>
    </w:p>
    <w:p w:rsidR="00357939" w:rsidRDefault="00357939" w:rsidP="00357939">
      <w:r>
        <w:t>2.5. Площадь лесосеки, покрытая лесом__________________________________________________</w:t>
      </w:r>
    </w:p>
    <w:p w:rsidR="00357939" w:rsidRDefault="00357939" w:rsidP="00357939">
      <w:r>
        <w:t>2.6. Преобладающая порода____________________________________________________________</w:t>
      </w:r>
    </w:p>
    <w:p w:rsidR="00357939" w:rsidRDefault="00357939" w:rsidP="00357939">
      <w:r>
        <w:t>2.7. Средний запас на 1 г</w:t>
      </w:r>
      <w:proofErr w:type="gramStart"/>
      <w:r>
        <w:t>а(</w:t>
      </w:r>
      <w:proofErr w:type="gramEnd"/>
      <w:r>
        <w:t>м3)___________________________________________________________</w:t>
      </w:r>
    </w:p>
    <w:p w:rsidR="00357939" w:rsidRDefault="00357939" w:rsidP="00357939">
      <w:r>
        <w:lastRenderedPageBreak/>
        <w:t>2.8. Предполагаемый объем вырубки (м3)________________________________________________</w:t>
      </w:r>
    </w:p>
    <w:p w:rsidR="00357939" w:rsidRDefault="00357939" w:rsidP="00357939">
      <w:r w:rsidRPr="00F641AA">
        <w:br/>
      </w:r>
      <w:r>
        <w:t>2.9</w:t>
      </w:r>
      <w:r w:rsidRPr="00F641AA">
        <w:t>. Рельеф, почвенно-грунтовые (типологические) и др. природные условия, имеющие технологическое значение:</w:t>
      </w:r>
      <w:r>
        <w:t>__</w:t>
      </w:r>
      <w:r w:rsidRPr="00F641AA">
        <w:t>_______________________________________________________</w:t>
      </w:r>
      <w:r w:rsidRPr="00F641AA">
        <w:br/>
      </w:r>
    </w:p>
    <w:p w:rsidR="00357939" w:rsidRDefault="00357939" w:rsidP="00357939">
      <w:pPr>
        <w:jc w:val="center"/>
        <w:rPr>
          <w:b/>
        </w:rPr>
      </w:pPr>
      <w:proofErr w:type="spellStart"/>
      <w:proofErr w:type="gramStart"/>
      <w:r w:rsidRPr="008477E0">
        <w:rPr>
          <w:b/>
          <w:lang w:val="en-US"/>
        </w:rPr>
        <w:t>lll</w:t>
      </w:r>
      <w:proofErr w:type="spellEnd"/>
      <w:proofErr w:type="gramEnd"/>
      <w:r w:rsidRPr="008477E0">
        <w:rPr>
          <w:b/>
        </w:rPr>
        <w:t>. Технологическая сеть</w:t>
      </w:r>
    </w:p>
    <w:p w:rsidR="00357939" w:rsidRDefault="00357939" w:rsidP="00357939">
      <w:pPr>
        <w:jc w:val="center"/>
      </w:pPr>
      <w:r w:rsidRPr="00F641AA">
        <w:br/>
      </w:r>
      <w:r>
        <w:t>3.1. Общая характеристика:</w:t>
      </w:r>
    </w:p>
    <w:p w:rsidR="00357939" w:rsidRDefault="00357939" w:rsidP="00357939">
      <w:r>
        <w:t>3</w:t>
      </w:r>
      <w:r w:rsidRPr="00F641AA">
        <w:t>.</w:t>
      </w:r>
      <w:r>
        <w:t>1.</w:t>
      </w:r>
      <w:r w:rsidRPr="00F641AA">
        <w:t>2. Расстояние между технологическими коридорами: ____________</w:t>
      </w:r>
      <w:r w:rsidRPr="00F641AA">
        <w:br/>
      </w:r>
      <w:r>
        <w:t>3</w:t>
      </w:r>
      <w:r w:rsidRPr="00F641AA">
        <w:t>.</w:t>
      </w:r>
      <w:r>
        <w:t>1.</w:t>
      </w:r>
      <w:r w:rsidRPr="00F641AA">
        <w:t>3. Ширина технологических коридоров: _______________________</w:t>
      </w:r>
      <w:r w:rsidRPr="00F641AA">
        <w:br/>
      </w:r>
      <w:r>
        <w:t>3</w:t>
      </w:r>
      <w:r w:rsidRPr="00F641AA">
        <w:t>.</w:t>
      </w:r>
      <w:r>
        <w:t>1.</w:t>
      </w:r>
      <w:r w:rsidRPr="00F641AA">
        <w:t>4. Площадь технологических коридоров: ______________________</w:t>
      </w:r>
      <w:r w:rsidRPr="00F641AA">
        <w:br/>
      </w:r>
      <w:r>
        <w:t>3</w:t>
      </w:r>
      <w:r w:rsidRPr="00F641AA">
        <w:t>.</w:t>
      </w:r>
      <w:r>
        <w:t>1.</w:t>
      </w:r>
      <w:r w:rsidRPr="00F641AA">
        <w:t>5. Расстояние трелевки максимальное: ________________________</w:t>
      </w:r>
      <w:r w:rsidRPr="00F641AA">
        <w:br/>
      </w:r>
      <w:r>
        <w:t>3</w:t>
      </w:r>
      <w:r w:rsidRPr="00F641AA">
        <w:t>.</w:t>
      </w:r>
      <w:r>
        <w:t>1.</w:t>
      </w:r>
      <w:r w:rsidRPr="00F641AA">
        <w:t>6. Погрузочные пункты: ____________________________________</w:t>
      </w:r>
    </w:p>
    <w:p w:rsidR="00357939" w:rsidRDefault="00357939" w:rsidP="00357939">
      <w:pPr>
        <w:jc w:val="center"/>
      </w:pPr>
      <w:r w:rsidRPr="00CC735D">
        <w:t>3</w:t>
      </w:r>
      <w:r>
        <w:t>.2</w:t>
      </w:r>
      <w:r w:rsidRPr="00F641AA">
        <w:t>. Порядок разработки лесосеки</w:t>
      </w:r>
    </w:p>
    <w:p w:rsidR="00357939" w:rsidRDefault="00357939" w:rsidP="00357939">
      <w:r>
        <w:t>3</w:t>
      </w:r>
      <w:r w:rsidRPr="00CC735D">
        <w:t>.2.1</w:t>
      </w:r>
      <w:r w:rsidRPr="00F641AA">
        <w:t>. Подготовительные работы и сроки их выполнения</w:t>
      </w:r>
      <w:r w:rsidRPr="00F641AA">
        <w:br/>
        <w:t>_____________________________________________________________________________________</w:t>
      </w:r>
      <w:r w:rsidRPr="00F641AA">
        <w:br/>
      </w:r>
      <w:r w:rsidRPr="00F641AA">
        <w:br/>
      </w:r>
      <w:r w:rsidRPr="00CC735D">
        <w:t>3.2.2</w:t>
      </w:r>
      <w:r w:rsidRPr="00F641AA">
        <w:t>. Состав и последовательность выполнения основных технологических операций</w:t>
      </w:r>
      <w:r w:rsidRPr="00F641AA">
        <w:br/>
        <w:t>_____________________________________________________________________________________</w:t>
      </w:r>
      <w:r w:rsidRPr="00F641AA">
        <w:br/>
      </w:r>
      <w:r w:rsidRPr="00F641AA">
        <w:br/>
      </w:r>
      <w:r w:rsidRPr="00CC735D">
        <w:t>3.2.3</w:t>
      </w:r>
      <w:r w:rsidRPr="00F641AA">
        <w:t>. Заключительные работы и сроки их проведения</w:t>
      </w:r>
      <w:r w:rsidRPr="00F641AA">
        <w:br/>
        <w:t>• Очистка мест рубок</w:t>
      </w:r>
      <w:r w:rsidRPr="00F641AA">
        <w:br/>
        <w:t>_____________________________________________________________________________________</w:t>
      </w:r>
      <w:r w:rsidRPr="00F641AA">
        <w:br/>
      </w:r>
      <w:r w:rsidRPr="00F641AA">
        <w:br/>
        <w:t>• Устранение допущенных (возникших по иным причинам) нарушений почвы, рельефа и других элементов участка</w:t>
      </w:r>
      <w:r w:rsidRPr="00F641AA">
        <w:br/>
        <w:t>_____________________________________________________________________________________</w:t>
      </w:r>
    </w:p>
    <w:p w:rsidR="00357939" w:rsidRPr="00CC735D" w:rsidRDefault="00357939" w:rsidP="00357939">
      <w:pPr>
        <w:jc w:val="center"/>
        <w:rPr>
          <w:b/>
        </w:rPr>
      </w:pPr>
      <w:r w:rsidRPr="00F641AA">
        <w:br/>
      </w:r>
      <w:r w:rsidRPr="00CC735D">
        <w:rPr>
          <w:b/>
          <w:lang w:val="en-US"/>
        </w:rPr>
        <w:t>IV</w:t>
      </w:r>
      <w:r w:rsidRPr="00CC735D">
        <w:rPr>
          <w:b/>
        </w:rPr>
        <w:t>. Требования безопасности. Оснащение бригады машинами, механизмами, инструментами, приспособлениями для безопасной работы в соответствии с требованиями правил по охране труда</w:t>
      </w:r>
      <w:r w:rsidRPr="00F641AA">
        <w:br/>
        <w:t>______________</w:t>
      </w:r>
      <w:r>
        <w:t>_______________________________</w:t>
      </w:r>
      <w:r w:rsidRPr="00F641AA">
        <w:t>_______________________________________</w:t>
      </w:r>
    </w:p>
    <w:p w:rsidR="00357939" w:rsidRDefault="00357939" w:rsidP="00357939">
      <w:r w:rsidRPr="00515562">
        <w:t>4.1</w:t>
      </w:r>
      <w:r>
        <w:t>. Мероприятия, по предотвращению ЧС________________________________________________</w:t>
      </w:r>
    </w:p>
    <w:p w:rsidR="00357939" w:rsidRPr="00F641AA" w:rsidRDefault="00357939" w:rsidP="00357939">
      <w:r>
        <w:t>_____________________________________________________________________________________</w:t>
      </w:r>
      <w:r w:rsidRPr="00F641AA">
        <w:br/>
      </w:r>
      <w:r w:rsidRPr="00F641AA">
        <w:br/>
      </w:r>
      <w:r w:rsidRPr="00F641AA">
        <w:br/>
        <w:t xml:space="preserve">Технологическую карту составил </w:t>
      </w:r>
      <w:r w:rsidRPr="00555A10">
        <w:rPr>
          <w:u w:val="single"/>
        </w:rPr>
        <w:t>(</w:t>
      </w:r>
      <w:r w:rsidRPr="00555A10">
        <w:rPr>
          <w:i/>
          <w:u w:val="single"/>
        </w:rPr>
        <w:t>Представитель Подрядчика)_</w:t>
      </w:r>
      <w:r w:rsidRPr="00F641AA">
        <w:br/>
      </w:r>
      <w:r w:rsidRPr="00F641AA">
        <w:br/>
        <w:t>“_____”_____________20 г.</w:t>
      </w:r>
      <w:r w:rsidRPr="00F641AA">
        <w:br/>
      </w:r>
      <w:r w:rsidRPr="00F641AA">
        <w:br/>
      </w:r>
      <w:r w:rsidRPr="00F641AA">
        <w:br/>
        <w:t xml:space="preserve">согласовал </w:t>
      </w:r>
      <w:r w:rsidRPr="00555A10">
        <w:rPr>
          <w:u w:val="single"/>
        </w:rPr>
        <w:t>(</w:t>
      </w:r>
      <w:r w:rsidRPr="00555A10">
        <w:rPr>
          <w:i/>
          <w:u w:val="single"/>
        </w:rPr>
        <w:t>Представитель Подрядчика)_</w:t>
      </w:r>
      <w:r w:rsidRPr="00F641AA">
        <w:br/>
      </w:r>
      <w:r w:rsidRPr="00F641AA">
        <w:br/>
        <w:t xml:space="preserve">«_____»______________20___г. </w:t>
      </w:r>
      <w:r w:rsidRPr="00F641AA">
        <w:br/>
      </w:r>
      <w:r w:rsidRPr="00F641AA">
        <w:lastRenderedPageBreak/>
        <w:br/>
      </w:r>
      <w:r w:rsidRPr="00F641AA">
        <w:br/>
        <w:t xml:space="preserve">Технологическую карту принял, с технологией, условиями работы на лесосеке, </w:t>
      </w:r>
      <w:proofErr w:type="spellStart"/>
      <w:r w:rsidRPr="00F641AA">
        <w:t>лесоводственными</w:t>
      </w:r>
      <w:proofErr w:type="spellEnd"/>
      <w:r w:rsidRPr="00F641AA">
        <w:t xml:space="preserve"> требованиями и правилами по охране труда ознакомился </w:t>
      </w:r>
      <w:r w:rsidRPr="00555A10">
        <w:rPr>
          <w:u w:val="single"/>
        </w:rPr>
        <w:t>(</w:t>
      </w:r>
      <w:r w:rsidRPr="00555A10">
        <w:rPr>
          <w:i/>
          <w:u w:val="single"/>
        </w:rPr>
        <w:t>Представитель Подрядчика)_</w:t>
      </w:r>
      <w:r w:rsidRPr="00F641AA">
        <w:br/>
      </w:r>
      <w:r>
        <w:br/>
        <w:t>«_____»_______________20___г.</w:t>
      </w:r>
      <w:r>
        <w:br/>
      </w:r>
      <w:r w:rsidRPr="00F641AA">
        <w:br/>
      </w:r>
      <w:r w:rsidRPr="00F641AA">
        <w:br/>
        <w:t>12. Технолог</w:t>
      </w:r>
      <w:r>
        <w:t xml:space="preserve">ическая схема проведения рубок </w:t>
      </w:r>
      <w:r w:rsidRPr="00F641AA">
        <w:br/>
      </w:r>
      <w:r w:rsidRPr="00F641AA">
        <w:br/>
        <w:t>12.1 Общая схема участка</w:t>
      </w:r>
      <w:r>
        <w:t xml:space="preserve"> с указанием кварталов, места базирования ПСПИ, мин. Полос, места складирования вырубленной древесины.</w:t>
      </w:r>
      <w:r>
        <w:br/>
      </w:r>
      <w:r w:rsidRPr="00F641AA">
        <w:br/>
      </w:r>
      <w:r w:rsidRPr="00F641AA">
        <w:br/>
        <w:t xml:space="preserve">12.2. Схема разработки </w:t>
      </w:r>
      <w:r>
        <w:t xml:space="preserve">лесосеки </w:t>
      </w:r>
      <w:r w:rsidRPr="00F641AA">
        <w:t>при</w:t>
      </w:r>
      <w:r>
        <w:t xml:space="preserve"> вы</w:t>
      </w:r>
      <w:r w:rsidRPr="00F641AA">
        <w:t>рубке</w:t>
      </w:r>
      <w:r w:rsidRPr="00F641AA">
        <w:br/>
      </w:r>
      <w:r w:rsidRPr="00F641AA">
        <w:br/>
      </w:r>
      <w:r w:rsidRPr="00F641AA">
        <w:br/>
        <w:t>Условные обозначения:</w:t>
      </w:r>
      <w:r w:rsidRPr="00F641AA">
        <w:br/>
        <w:t>Технологическая лесная (лесовозная) дорога</w:t>
      </w:r>
      <w:r w:rsidRPr="00F641AA">
        <w:br/>
        <w:t>Технологический (погрузочный) пункт</w:t>
      </w:r>
      <w:r w:rsidRPr="00F641AA">
        <w:br/>
        <w:t xml:space="preserve">Магистральный технологический волок (коридор) </w:t>
      </w:r>
      <w:r w:rsidRPr="00F641AA">
        <w:br/>
        <w:t>Пасечный технологический волок (коридор)</w:t>
      </w:r>
      <w:r w:rsidRPr="00F641AA">
        <w:br/>
        <w:t>Места бытовых помещений и площадок, стоянки техники и др.</w:t>
      </w:r>
      <w:r w:rsidRPr="00F641AA">
        <w:br/>
        <w:t>Сохраняемые элементы участка: деревья, группы деревьев, биотопы и др.</w:t>
      </w:r>
    </w:p>
    <w:p w:rsidR="00C5083C" w:rsidRPr="00BD6B2B" w:rsidRDefault="00C5083C" w:rsidP="00C5083C">
      <w:pPr>
        <w:keepNext/>
        <w:outlineLvl w:val="0"/>
      </w:pPr>
    </w:p>
    <w:p w:rsidR="008208CF" w:rsidRDefault="008208CF" w:rsidP="00C5083C">
      <w:pPr>
        <w:spacing w:line="264" w:lineRule="auto"/>
        <w:jc w:val="both"/>
        <w:rPr>
          <w:rFonts w:eastAsia="Calibri"/>
          <w:sz w:val="19"/>
          <w:szCs w:val="19"/>
        </w:rPr>
      </w:pPr>
    </w:p>
    <w:sectPr w:rsidR="008208CF" w:rsidSect="0076570A">
      <w:pgSz w:w="11906" w:h="16838"/>
      <w:pgMar w:top="510" w:right="1021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71F" w:rsidRDefault="00C9371F" w:rsidP="00E70701">
      <w:r>
        <w:separator/>
      </w:r>
    </w:p>
  </w:endnote>
  <w:endnote w:type="continuationSeparator" w:id="0">
    <w:p w:rsidR="00C9371F" w:rsidRDefault="00C9371F" w:rsidP="00E70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Default="008707C1">
    <w:pPr>
      <w:pStyle w:val="aa"/>
      <w:rPr>
        <w:rFonts w:ascii="Arial" w:hAnsi="Arial" w:cs="Arial"/>
        <w:color w:val="999999"/>
        <w:sz w:val="10"/>
      </w:rPr>
    </w:pPr>
  </w:p>
  <w:p w:rsidR="0050439C" w:rsidRDefault="0050439C">
    <w:pPr>
      <w:pStyle w:val="aa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Славнефть-КНГ 23.08.2016 10:39:37</w:t>
    </w:r>
  </w:p>
  <w:p w:rsidR="008707C1" w:rsidRPr="0050439C" w:rsidRDefault="008707C1">
    <w:pPr>
      <w:pStyle w:val="aa"/>
      <w:rPr>
        <w:rFonts w:ascii="Arial" w:hAnsi="Arial" w:cs="Arial"/>
        <w:color w:val="999999"/>
        <w:sz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Default="00204871" w:rsidP="00A9374D">
    <w:pPr>
      <w:jc w:val="both"/>
      <w:rPr>
        <w:rFonts w:ascii="Arial" w:hAnsi="Arial" w:cs="Arial"/>
        <w:sz w:val="16"/>
        <w:szCs w:val="16"/>
      </w:rPr>
    </w:pPr>
    <w:r w:rsidRPr="00204871">
      <w:rPr>
        <w:noProof/>
        <w:lang w:eastAsia="ru-RU"/>
      </w:rPr>
      <w:pict>
        <v:line id="Прямая соединительная линия 2" o:spid="_x0000_s410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0" to="509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" strokecolor="#06f">
          <w10:wrap anchorx="margin"/>
        </v:line>
      </w:pict>
    </w:r>
  </w:p>
  <w:p w:rsidR="008707C1" w:rsidRDefault="008707C1" w:rsidP="00A9374D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ООО «</w:t>
    </w:r>
    <w:proofErr w:type="spellStart"/>
    <w:r>
      <w:rPr>
        <w:rFonts w:ascii="Arial" w:hAnsi="Arial" w:cs="Arial"/>
        <w:sz w:val="16"/>
        <w:szCs w:val="16"/>
      </w:rPr>
      <w:t>Славнефть</w:t>
    </w:r>
    <w:proofErr w:type="spellEnd"/>
    <w:r>
      <w:rPr>
        <w:rFonts w:ascii="Arial" w:hAnsi="Arial" w:cs="Arial"/>
        <w:sz w:val="16"/>
        <w:szCs w:val="16"/>
      </w:rPr>
      <w:t xml:space="preserve"> – </w:t>
    </w:r>
    <w:proofErr w:type="spellStart"/>
    <w:r>
      <w:rPr>
        <w:rFonts w:ascii="Arial" w:hAnsi="Arial" w:cs="Arial"/>
        <w:sz w:val="16"/>
        <w:szCs w:val="16"/>
      </w:rPr>
      <w:t>Красноярскнефтегаз</w:t>
    </w:r>
    <w:proofErr w:type="spellEnd"/>
    <w:r>
      <w:rPr>
        <w:rFonts w:ascii="Arial" w:hAnsi="Arial" w:cs="Arial"/>
        <w:sz w:val="16"/>
        <w:szCs w:val="16"/>
      </w:rPr>
      <w:t>». ЛНД не может быть полностью или частично воспроизведён, тиражирован и распространён без разрешения ООО «</w:t>
    </w:r>
    <w:proofErr w:type="spellStart"/>
    <w:r>
      <w:rPr>
        <w:rFonts w:ascii="Arial" w:hAnsi="Arial" w:cs="Arial"/>
        <w:sz w:val="16"/>
        <w:szCs w:val="16"/>
      </w:rPr>
      <w:t>Славнефть</w:t>
    </w:r>
    <w:proofErr w:type="spellEnd"/>
    <w:r>
      <w:rPr>
        <w:rFonts w:ascii="Arial" w:hAnsi="Arial" w:cs="Arial"/>
        <w:sz w:val="16"/>
        <w:szCs w:val="16"/>
      </w:rPr>
      <w:t xml:space="preserve"> – </w:t>
    </w:r>
    <w:proofErr w:type="spellStart"/>
    <w:r>
      <w:rPr>
        <w:rFonts w:ascii="Arial" w:hAnsi="Arial" w:cs="Arial"/>
        <w:sz w:val="16"/>
        <w:szCs w:val="16"/>
      </w:rPr>
      <w:t>Красноярскнефтегаз</w:t>
    </w:r>
    <w:proofErr w:type="spellEnd"/>
    <w:r>
      <w:rPr>
        <w:rFonts w:ascii="Arial" w:hAnsi="Arial" w:cs="Arial"/>
        <w:sz w:val="16"/>
        <w:szCs w:val="16"/>
      </w:rPr>
      <w:t>».</w:t>
    </w:r>
  </w:p>
  <w:p w:rsidR="008707C1" w:rsidRDefault="008707C1" w:rsidP="00A9374D">
    <w:pPr>
      <w:jc w:val="both"/>
      <w:rPr>
        <w:rFonts w:ascii="Arial" w:hAnsi="Arial" w:cs="Arial"/>
        <w:sz w:val="16"/>
        <w:szCs w:val="16"/>
      </w:rPr>
    </w:pPr>
  </w:p>
  <w:p w:rsidR="008707C1" w:rsidRDefault="008707C1" w:rsidP="00A9374D">
    <w:pPr>
      <w:pStyle w:val="aa"/>
      <w:tabs>
        <w:tab w:val="clear" w:pos="9355"/>
        <w:tab w:val="right" w:pos="9180"/>
        <w:tab w:val="left" w:pos="9899"/>
      </w:tabs>
      <w:ind w:right="-1" w:firstLine="1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© ® ООО «</w:t>
    </w:r>
    <w:proofErr w:type="spellStart"/>
    <w:r>
      <w:rPr>
        <w:rFonts w:ascii="Arial" w:hAnsi="Arial" w:cs="Arial"/>
        <w:sz w:val="16"/>
        <w:szCs w:val="16"/>
      </w:rPr>
      <w:t>Славнефть</w:t>
    </w:r>
    <w:proofErr w:type="spellEnd"/>
    <w:r>
      <w:rPr>
        <w:rFonts w:ascii="Arial" w:hAnsi="Arial" w:cs="Arial"/>
        <w:sz w:val="16"/>
        <w:szCs w:val="16"/>
      </w:rPr>
      <w:t xml:space="preserve"> – </w:t>
    </w:r>
    <w:proofErr w:type="spellStart"/>
    <w:r>
      <w:rPr>
        <w:rFonts w:ascii="Arial" w:hAnsi="Arial" w:cs="Arial"/>
        <w:sz w:val="16"/>
        <w:szCs w:val="16"/>
      </w:rPr>
      <w:t>Красноярскнефтегаз</w:t>
    </w:r>
    <w:proofErr w:type="spellEnd"/>
    <w:r>
      <w:rPr>
        <w:rFonts w:ascii="Arial" w:hAnsi="Arial" w:cs="Arial"/>
        <w:sz w:val="16"/>
        <w:szCs w:val="16"/>
      </w:rPr>
      <w:t>», 2015</w:t>
    </w:r>
  </w:p>
  <w:tbl>
    <w:tblPr>
      <w:tblStyle w:val="51"/>
      <w:tblW w:w="0" w:type="auto"/>
      <w:tblLook w:val="04A0"/>
    </w:tblPr>
    <w:tblGrid>
      <w:gridCol w:w="9628"/>
    </w:tblGrid>
    <w:tr w:rsidR="008707C1" w:rsidTr="008E1413">
      <w:trPr>
        <w:cnfStyle w:val="100000000000"/>
      </w:trPr>
      <w:tc>
        <w:tcPr>
          <w:cnfStyle w:val="001000000100"/>
          <w:tcW w:w="9628" w:type="dxa"/>
          <w:tcBorders>
            <w:bottom w:val="none" w:sz="0" w:space="0" w:color="auto"/>
          </w:tcBorders>
        </w:tcPr>
        <w:p w:rsidR="008707C1" w:rsidRDefault="008707C1" w:rsidP="00A9374D">
          <w:pPr>
            <w:pStyle w:val="aa"/>
            <w:tabs>
              <w:tab w:val="clear" w:pos="9355"/>
              <w:tab w:val="right" w:pos="9180"/>
              <w:tab w:val="left" w:pos="9899"/>
            </w:tabs>
            <w:ind w:right="-1"/>
            <w:rPr>
              <w:rFonts w:ascii="Arial" w:hAnsi="Arial" w:cs="Arial"/>
              <w:sz w:val="16"/>
              <w:szCs w:val="16"/>
            </w:rPr>
          </w:pPr>
        </w:p>
      </w:tc>
    </w:tr>
  </w:tbl>
  <w:p w:rsidR="008707C1" w:rsidRDefault="008707C1" w:rsidP="00A9374D">
    <w:pPr>
      <w:pStyle w:val="aa"/>
      <w:tabs>
        <w:tab w:val="clear" w:pos="9355"/>
        <w:tab w:val="right" w:pos="9180"/>
        <w:tab w:val="left" w:pos="9899"/>
      </w:tabs>
      <w:ind w:right="-1" w:firstLine="180"/>
      <w:rPr>
        <w:rFonts w:ascii="Arial" w:hAnsi="Arial" w:cs="Arial"/>
        <w:b/>
        <w:spacing w:val="-4"/>
        <w:sz w:val="10"/>
        <w:szCs w:val="10"/>
      </w:rPr>
    </w:pPr>
  </w:p>
  <w:p w:rsidR="008707C1" w:rsidRPr="00A9374D" w:rsidRDefault="008707C1" w:rsidP="00A9374D">
    <w:pPr>
      <w:pStyle w:val="aa"/>
      <w:tabs>
        <w:tab w:val="clear" w:pos="9355"/>
        <w:tab w:val="right" w:pos="9180"/>
        <w:tab w:val="left" w:pos="9899"/>
      </w:tabs>
      <w:ind w:right="-1" w:firstLine="180"/>
      <w:rPr>
        <w:rFonts w:ascii="Arial" w:hAnsi="Arial" w:cs="Arial"/>
        <w:b/>
        <w:spacing w:val="-4"/>
        <w:sz w:val="10"/>
        <w:szCs w:val="10"/>
      </w:rPr>
    </w:pPr>
    <w:r>
      <w:rPr>
        <w:rFonts w:ascii="Arial" w:hAnsi="Arial" w:cs="Arial"/>
        <w:b/>
        <w:spacing w:val="-4"/>
        <w:sz w:val="10"/>
        <w:szCs w:val="10"/>
      </w:rPr>
      <w:t xml:space="preserve">СТАНДАРТ </w:t>
    </w:r>
    <w:r w:rsidRPr="002D4A05">
      <w:rPr>
        <w:rFonts w:ascii="Arial" w:hAnsi="Arial" w:cs="Arial"/>
        <w:b/>
        <w:spacing w:val="-4"/>
        <w:sz w:val="10"/>
        <w:szCs w:val="10"/>
      </w:rPr>
      <w:t>ООО «СЛАВНЕФТЬ – КРАСНОЯРСКНЕФТЕГАЗ»</w:t>
    </w:r>
    <w:r>
      <w:rPr>
        <w:rFonts w:ascii="Arial" w:hAnsi="Arial" w:cs="Arial"/>
        <w:b/>
        <w:spacing w:val="-4"/>
        <w:sz w:val="10"/>
        <w:szCs w:val="10"/>
      </w:rPr>
      <w:t xml:space="preserve"> </w:t>
    </w:r>
    <w:r w:rsidRPr="00E3539A">
      <w:rPr>
        <w:rFonts w:ascii="Arial" w:hAnsi="Arial" w:cs="Arial"/>
        <w:b/>
        <w:sz w:val="10"/>
        <w:szCs w:val="10"/>
      </w:rPr>
      <w:t xml:space="preserve"> </w:t>
    </w:r>
    <w:r w:rsidRPr="00A9374D">
      <w:rPr>
        <w:rFonts w:ascii="Arial" w:hAnsi="Arial" w:cs="Arial"/>
        <w:b/>
        <w:spacing w:val="-4"/>
        <w:sz w:val="10"/>
        <w:szCs w:val="10"/>
      </w:rPr>
      <w:t>«ПОРЯДОК ОРГАНИЗАЦИИ ВЫРУБКИ, УЧЕТА</w:t>
    </w:r>
    <w:r w:rsidR="00C84C2F">
      <w:rPr>
        <w:rFonts w:ascii="Arial" w:hAnsi="Arial" w:cs="Arial"/>
        <w:b/>
        <w:spacing w:val="-4"/>
        <w:sz w:val="10"/>
        <w:szCs w:val="10"/>
      </w:rPr>
      <w:t>, ВЫКУПА</w:t>
    </w:r>
    <w:r w:rsidRPr="00A9374D">
      <w:rPr>
        <w:rFonts w:ascii="Arial" w:hAnsi="Arial" w:cs="Arial"/>
        <w:b/>
        <w:spacing w:val="-4"/>
        <w:sz w:val="10"/>
        <w:szCs w:val="10"/>
      </w:rPr>
      <w:t xml:space="preserve"> И СКЛАДИРОВАНИЯ ДРЕВЕСИНЫ»</w:t>
    </w:r>
  </w:p>
  <w:p w:rsidR="008707C1" w:rsidRDefault="008707C1" w:rsidP="00A9374D">
    <w:pPr>
      <w:pStyle w:val="aa"/>
      <w:tabs>
        <w:tab w:val="clear" w:pos="9355"/>
        <w:tab w:val="right" w:pos="9180"/>
        <w:tab w:val="left" w:pos="9899"/>
      </w:tabs>
      <w:ind w:right="-1"/>
      <w:rPr>
        <w:rFonts w:ascii="Arial" w:hAnsi="Arial" w:cs="Arial"/>
        <w:b/>
        <w:color w:val="999999"/>
        <w:spacing w:val="-4"/>
        <w:sz w:val="10"/>
        <w:szCs w:val="10"/>
      </w:rPr>
    </w:pPr>
    <w:r>
      <w:rPr>
        <w:rFonts w:ascii="Arial" w:hAnsi="Arial" w:cs="Arial"/>
        <w:b/>
        <w:sz w:val="10"/>
        <w:szCs w:val="10"/>
      </w:rPr>
      <w:t xml:space="preserve">       </w:t>
    </w:r>
    <w:r w:rsidRPr="009A0E74">
      <w:rPr>
        <w:rFonts w:ascii="Arial" w:hAnsi="Arial" w:cs="Arial"/>
        <w:b/>
        <w:sz w:val="10"/>
        <w:szCs w:val="10"/>
      </w:rPr>
      <w:t>№</w:t>
    </w:r>
    <w:r w:rsidR="007E11A8" w:rsidRPr="007E11A8">
      <w:t xml:space="preserve"> </w:t>
    </w:r>
    <w:r w:rsidR="00D443D9">
      <w:rPr>
        <w:rFonts w:ascii="Arial" w:hAnsi="Arial" w:cs="Arial"/>
        <w:b/>
        <w:sz w:val="10"/>
        <w:szCs w:val="10"/>
      </w:rPr>
      <w:t>П2-01 Р-0012</w:t>
    </w:r>
    <w:r w:rsidRPr="009A0E74">
      <w:rPr>
        <w:rFonts w:ascii="Arial" w:hAnsi="Arial" w:cs="Arial"/>
        <w:b/>
        <w:sz w:val="10"/>
        <w:szCs w:val="10"/>
      </w:rPr>
      <w:t xml:space="preserve">  ВЕРСИЯ </w:t>
    </w:r>
    <w:r>
      <w:rPr>
        <w:rFonts w:ascii="Arial" w:hAnsi="Arial" w:cs="Arial"/>
        <w:b/>
        <w:sz w:val="10"/>
        <w:szCs w:val="10"/>
      </w:rPr>
      <w:t>1</w:t>
    </w:r>
    <w:r w:rsidRPr="009A0E74">
      <w:rPr>
        <w:rFonts w:ascii="Arial" w:hAnsi="Arial" w:cs="Arial"/>
        <w:b/>
        <w:sz w:val="10"/>
        <w:szCs w:val="10"/>
      </w:rPr>
      <w:t>.</w:t>
    </w:r>
    <w:r w:rsidR="00204871" w:rsidRPr="00204871">
      <w:rPr>
        <w:rFonts w:ascii="Arial" w:hAnsi="Arial" w:cs="Arial"/>
        <w:b/>
        <w:noProof/>
        <w:spacing w:val="-4"/>
        <w:sz w:val="10"/>
        <w:szCs w:val="1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105" type="#_x0000_t202" style="position:absolute;margin-left:397.15pt;margin-top:15.55pt;width:79.5pt;height:26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" filled="f" stroked="f" strokeweight="1.3pt">
          <v:textbox>
            <w:txbxContent>
              <w:p w:rsidR="008707C1" w:rsidRDefault="008707C1" w:rsidP="003176A6">
                <w:pPr>
                  <w:pStyle w:val="a8"/>
                  <w:ind w:hanging="180"/>
                  <w:jc w:val="center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20487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20487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21410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20487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25</w:t>
                </w:r>
              </w:p>
              <w:p w:rsidR="008707C1" w:rsidRPr="004511AD" w:rsidRDefault="008707C1" w:rsidP="00C93D39">
                <w:pPr>
                  <w:pStyle w:val="a8"/>
                  <w:ind w:hanging="180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  <w:r>
      <w:rPr>
        <w:rFonts w:ascii="Arial" w:hAnsi="Arial" w:cs="Arial"/>
        <w:b/>
        <w:sz w:val="10"/>
        <w:szCs w:val="10"/>
      </w:rPr>
      <w:t>00</w:t>
    </w:r>
  </w:p>
  <w:p w:rsidR="008707C1" w:rsidRDefault="008707C1" w:rsidP="005748D0">
    <w:pPr>
      <w:pStyle w:val="aa"/>
      <w:tabs>
        <w:tab w:val="clear" w:pos="9355"/>
        <w:tab w:val="right" w:pos="9180"/>
        <w:tab w:val="left" w:pos="9899"/>
      </w:tabs>
      <w:ind w:right="-1" w:firstLine="180"/>
      <w:rPr>
        <w:rFonts w:ascii="Arial" w:hAnsi="Arial" w:cs="Arial"/>
        <w:b/>
        <w:color w:val="999999"/>
        <w:spacing w:val="-4"/>
        <w:sz w:val="10"/>
        <w:szCs w:val="10"/>
      </w:rPr>
    </w:pPr>
  </w:p>
  <w:p w:rsidR="0050439C" w:rsidRDefault="0050439C" w:rsidP="005748D0">
    <w:pPr>
      <w:pStyle w:val="aa"/>
      <w:tabs>
        <w:tab w:val="clear" w:pos="9355"/>
        <w:tab w:val="right" w:pos="9180"/>
        <w:tab w:val="left" w:pos="9899"/>
      </w:tabs>
      <w:ind w:right="-1" w:firstLine="180"/>
      <w:rPr>
        <w:rFonts w:ascii="Arial" w:hAnsi="Arial" w:cs="Arial"/>
        <w:b/>
        <w:color w:val="999999"/>
        <w:spacing w:val="-4"/>
        <w:sz w:val="10"/>
        <w:szCs w:val="10"/>
      </w:rPr>
    </w:pPr>
    <w:r>
      <w:rPr>
        <w:rFonts w:ascii="Arial" w:hAnsi="Arial" w:cs="Arial"/>
        <w:b/>
        <w:color w:val="999999"/>
        <w:spacing w:val="-4"/>
        <w:sz w:val="10"/>
        <w:szCs w:val="10"/>
      </w:rPr>
      <w:t>СПРАВОЧНО. Выгружено из ИС "НД" Славнефть-КНГ 23.08.2016 10:39:37</w:t>
    </w:r>
  </w:p>
  <w:p w:rsidR="008707C1" w:rsidRPr="0050439C" w:rsidRDefault="008707C1" w:rsidP="005748D0">
    <w:pPr>
      <w:pStyle w:val="aa"/>
      <w:tabs>
        <w:tab w:val="clear" w:pos="9355"/>
        <w:tab w:val="right" w:pos="9180"/>
        <w:tab w:val="left" w:pos="9899"/>
      </w:tabs>
      <w:ind w:right="-1" w:firstLine="180"/>
      <w:rPr>
        <w:rFonts w:ascii="Arial" w:hAnsi="Arial" w:cs="Arial"/>
        <w:b/>
        <w:color w:val="999999"/>
        <w:spacing w:val="-4"/>
        <w:sz w:val="10"/>
        <w:szCs w:val="1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Default="00204871" w:rsidP="00CF016D">
    <w:pPr>
      <w:pStyle w:val="aa"/>
      <w:tabs>
        <w:tab w:val="clear" w:pos="9355"/>
        <w:tab w:val="right" w:pos="9180"/>
        <w:tab w:val="left" w:pos="9899"/>
      </w:tabs>
      <w:ind w:right="-1" w:firstLine="180"/>
      <w:jc w:val="right"/>
      <w:rPr>
        <w:rFonts w:ascii="Arial" w:hAnsi="Arial" w:cs="Arial"/>
        <w:sz w:val="16"/>
        <w:szCs w:val="16"/>
      </w:rPr>
    </w:pPr>
    <w:r w:rsidRPr="00204871">
      <w:rPr>
        <w:noProof/>
        <w:lang w:eastAsia="ru-RU"/>
      </w:rPr>
      <w:pict>
        <v:line id="Прямая соединительная линия 5" o:spid="_x0000_s4103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0" to="509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" strokecolor="#06f">
          <w10:wrap anchorx="margin"/>
        </v:line>
      </w:pict>
    </w:r>
  </w:p>
  <w:p w:rsidR="008707C1" w:rsidRPr="00A9374D" w:rsidRDefault="00204871" w:rsidP="00A9374D">
    <w:pPr>
      <w:pStyle w:val="aa"/>
      <w:tabs>
        <w:tab w:val="clear" w:pos="9355"/>
        <w:tab w:val="right" w:pos="9180"/>
        <w:tab w:val="left" w:pos="9899"/>
      </w:tabs>
      <w:ind w:right="-1"/>
      <w:rPr>
        <w:rFonts w:ascii="Arial" w:hAnsi="Arial" w:cs="Arial"/>
        <w:b/>
        <w:spacing w:val="-4"/>
        <w:sz w:val="10"/>
        <w:szCs w:val="10"/>
      </w:rPr>
    </w:pPr>
    <w:r>
      <w:rPr>
        <w:rFonts w:ascii="Arial" w:hAnsi="Arial" w:cs="Arial"/>
        <w:b/>
        <w:noProof/>
        <w:spacing w:val="-4"/>
        <w:sz w:val="10"/>
        <w:szCs w:val="1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397.15pt;margin-top:15.55pt;width:79.5pt;height:2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" filled="f" stroked="f" strokeweight="1.3pt">
          <v:textbox>
            <w:txbxContent>
              <w:p w:rsidR="008707C1" w:rsidRDefault="008707C1" w:rsidP="00EF7FD6">
                <w:pPr>
                  <w:pStyle w:val="a8"/>
                  <w:ind w:hanging="180"/>
                  <w:jc w:val="center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 </w:t>
                </w:r>
                <w:r w:rsidR="0020487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20487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21410D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26</w:t>
                </w:r>
                <w:r w:rsidR="0020487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 ИЗ  25</w:t>
                </w:r>
              </w:p>
              <w:p w:rsidR="008707C1" w:rsidRPr="004511AD" w:rsidRDefault="008707C1" w:rsidP="00EF7FD6">
                <w:pPr>
                  <w:pStyle w:val="a8"/>
                  <w:ind w:hanging="180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  <w:r w:rsidR="008707C1">
      <w:rPr>
        <w:rFonts w:ascii="Arial" w:hAnsi="Arial" w:cs="Arial"/>
        <w:b/>
        <w:spacing w:val="-4"/>
        <w:sz w:val="10"/>
        <w:szCs w:val="10"/>
      </w:rPr>
      <w:t xml:space="preserve">СТАНДАРТ </w:t>
    </w:r>
    <w:r w:rsidR="008707C1" w:rsidRPr="002D4A05">
      <w:rPr>
        <w:rFonts w:ascii="Arial" w:hAnsi="Arial" w:cs="Arial"/>
        <w:b/>
        <w:spacing w:val="-4"/>
        <w:sz w:val="10"/>
        <w:szCs w:val="10"/>
      </w:rPr>
      <w:t>ООО «СЛАВНЕФТЬ – КРАСНОЯРСКНЕФТЕГАЗ»</w:t>
    </w:r>
    <w:r w:rsidR="008707C1">
      <w:rPr>
        <w:rFonts w:ascii="Arial" w:hAnsi="Arial" w:cs="Arial"/>
        <w:b/>
        <w:spacing w:val="-4"/>
        <w:sz w:val="10"/>
        <w:szCs w:val="10"/>
      </w:rPr>
      <w:t xml:space="preserve"> </w:t>
    </w:r>
    <w:r w:rsidR="008707C1" w:rsidRPr="00E3539A">
      <w:rPr>
        <w:rFonts w:ascii="Arial" w:hAnsi="Arial" w:cs="Arial"/>
        <w:b/>
        <w:sz w:val="10"/>
        <w:szCs w:val="10"/>
      </w:rPr>
      <w:t xml:space="preserve"> </w:t>
    </w:r>
    <w:r w:rsidR="008707C1" w:rsidRPr="00A9374D">
      <w:rPr>
        <w:rFonts w:ascii="Arial" w:hAnsi="Arial" w:cs="Arial"/>
        <w:b/>
        <w:spacing w:val="-4"/>
        <w:sz w:val="10"/>
        <w:szCs w:val="10"/>
      </w:rPr>
      <w:t>«ПОРЯДОК ОРГАНИЗАЦИИ ВЫРУБКИ, УЧЕТА</w:t>
    </w:r>
    <w:r w:rsidR="00C84C2F">
      <w:rPr>
        <w:rFonts w:ascii="Arial" w:hAnsi="Arial" w:cs="Arial"/>
        <w:b/>
        <w:spacing w:val="-4"/>
        <w:sz w:val="10"/>
        <w:szCs w:val="10"/>
      </w:rPr>
      <w:t xml:space="preserve">, ВЫКУПА </w:t>
    </w:r>
    <w:r w:rsidR="008707C1" w:rsidRPr="00A9374D">
      <w:rPr>
        <w:rFonts w:ascii="Arial" w:hAnsi="Arial" w:cs="Arial"/>
        <w:b/>
        <w:spacing w:val="-4"/>
        <w:sz w:val="10"/>
        <w:szCs w:val="10"/>
      </w:rPr>
      <w:t>И СКЛАДИРОВАНИЯ ДРЕВЕСИНЫ»</w:t>
    </w:r>
  </w:p>
  <w:p w:rsidR="008707C1" w:rsidRDefault="008707C1" w:rsidP="00A9374D">
    <w:pPr>
      <w:pStyle w:val="aa"/>
      <w:tabs>
        <w:tab w:val="clear" w:pos="9355"/>
        <w:tab w:val="right" w:pos="9180"/>
        <w:tab w:val="left" w:pos="9899"/>
      </w:tabs>
      <w:ind w:right="-1"/>
      <w:rPr>
        <w:rFonts w:ascii="Arial" w:hAnsi="Arial" w:cs="Arial"/>
        <w:b/>
        <w:color w:val="999999"/>
        <w:sz w:val="10"/>
        <w:szCs w:val="10"/>
      </w:rPr>
    </w:pPr>
    <w:r w:rsidRPr="009A0E74">
      <w:rPr>
        <w:rFonts w:ascii="Arial" w:hAnsi="Arial" w:cs="Arial"/>
        <w:b/>
        <w:sz w:val="10"/>
        <w:szCs w:val="10"/>
      </w:rPr>
      <w:t xml:space="preserve">№ </w:t>
    </w:r>
    <w:r w:rsidR="00D443D9">
      <w:rPr>
        <w:rFonts w:ascii="Arial" w:hAnsi="Arial" w:cs="Arial"/>
        <w:b/>
        <w:sz w:val="10"/>
        <w:szCs w:val="10"/>
      </w:rPr>
      <w:t>П2-01 Р-0012</w:t>
    </w:r>
    <w:r w:rsidRPr="009A0E74">
      <w:rPr>
        <w:rFonts w:ascii="Arial" w:hAnsi="Arial" w:cs="Arial"/>
        <w:b/>
        <w:sz w:val="10"/>
        <w:szCs w:val="10"/>
      </w:rPr>
      <w:t xml:space="preserve"> ВЕРСИЯ </w:t>
    </w:r>
    <w:r>
      <w:rPr>
        <w:rFonts w:ascii="Arial" w:hAnsi="Arial" w:cs="Arial"/>
        <w:b/>
        <w:sz w:val="10"/>
        <w:szCs w:val="10"/>
      </w:rPr>
      <w:t>1</w:t>
    </w:r>
    <w:r w:rsidRPr="009A0E74">
      <w:rPr>
        <w:rFonts w:ascii="Arial" w:hAnsi="Arial" w:cs="Arial"/>
        <w:b/>
        <w:sz w:val="10"/>
        <w:szCs w:val="10"/>
      </w:rPr>
      <w:t>.</w:t>
    </w:r>
    <w:r>
      <w:rPr>
        <w:rFonts w:ascii="Arial" w:hAnsi="Arial" w:cs="Arial"/>
        <w:b/>
        <w:sz w:val="10"/>
        <w:szCs w:val="10"/>
      </w:rPr>
      <w:t>00</w:t>
    </w:r>
    <w:r>
      <w:rPr>
        <w:rFonts w:ascii="Arial" w:hAnsi="Arial" w:cs="Arial"/>
        <w:b/>
        <w:color w:val="999999"/>
        <w:sz w:val="10"/>
        <w:szCs w:val="10"/>
      </w:rPr>
      <w:t>СПРАВОЧНО. Выгружено из ИС "НД" Славнефть-КНГ 15.07.2016 9:52:38</w:t>
    </w:r>
  </w:p>
  <w:p w:rsidR="008707C1" w:rsidRPr="00936F8B" w:rsidRDefault="008707C1" w:rsidP="00A9374D">
    <w:pPr>
      <w:pStyle w:val="aa"/>
      <w:tabs>
        <w:tab w:val="clear" w:pos="9355"/>
        <w:tab w:val="right" w:pos="9180"/>
        <w:tab w:val="left" w:pos="9899"/>
      </w:tabs>
      <w:ind w:right="-1"/>
      <w:rPr>
        <w:rFonts w:ascii="Arial" w:hAnsi="Arial" w:cs="Arial"/>
        <w:color w:val="999999"/>
        <w:sz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71F" w:rsidRDefault="00C9371F" w:rsidP="00E70701">
      <w:r>
        <w:separator/>
      </w:r>
    </w:p>
  </w:footnote>
  <w:footnote w:type="continuationSeparator" w:id="0">
    <w:p w:rsidR="00C9371F" w:rsidRDefault="00C9371F" w:rsidP="00E707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Pr="00BA3866" w:rsidRDefault="008707C1" w:rsidP="006C7A0E">
    <w:pPr>
      <w:pStyle w:val="a8"/>
      <w:jc w:val="right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t>СОДЕРЖАНИЕ</w:t>
    </w:r>
  </w:p>
  <w:p w:rsidR="008707C1" w:rsidRDefault="00204871" w:rsidP="00CF016D">
    <w:pPr>
      <w:pStyle w:val="a8"/>
      <w:jc w:val="right"/>
    </w:pPr>
    <w:r>
      <w:rPr>
        <w:noProof/>
        <w:lang w:eastAsia="ru-RU"/>
      </w:rPr>
      <w:pict>
        <v:line id="Прямая соединительная линия 7" o:spid="_x0000_s4107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50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" strokecolor="#06f">
          <w10:wrap anchorx="margin"/>
        </v:lin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Pr="00BA3866" w:rsidRDefault="007E11A8" w:rsidP="006C7A0E">
    <w:pPr>
      <w:pStyle w:val="a8"/>
      <w:jc w:val="right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t xml:space="preserve">ОСНОВНАЯ ЧАСТЬ </w:t>
    </w:r>
  </w:p>
  <w:p w:rsidR="008707C1" w:rsidRDefault="00204871" w:rsidP="00CF016D">
    <w:pPr>
      <w:pStyle w:val="a8"/>
      <w:jc w:val="right"/>
    </w:pPr>
    <w:r>
      <w:rPr>
        <w:noProof/>
        <w:lang w:eastAsia="ru-RU"/>
      </w:rPr>
      <w:pict>
        <v:line id="Прямая соединительная линия 10" o:spid="_x0000_s4099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50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" strokecolor="#06f">
          <w10:wrap anchorx="margin"/>
        </v:lin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Default="008707C1">
    <w:pPr>
      <w:pStyle w:val="a8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Pr="00BA3866" w:rsidRDefault="008707C1" w:rsidP="006C7A0E">
    <w:pPr>
      <w:pStyle w:val="a8"/>
      <w:jc w:val="right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t>ССЫЛКИ</w:t>
    </w:r>
  </w:p>
  <w:p w:rsidR="008707C1" w:rsidRDefault="00204871" w:rsidP="00CF016D">
    <w:pPr>
      <w:pStyle w:val="a8"/>
      <w:jc w:val="right"/>
    </w:pPr>
    <w:r>
      <w:rPr>
        <w:noProof/>
        <w:lang w:eastAsia="ru-RU"/>
      </w:rPr>
      <w:pict>
        <v:line id="Прямая соединительная линия 11" o:spid="_x0000_s4098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50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" strokecolor="#06f">
          <w10:wrap anchorx="margin"/>
        </v:lin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Pr="00BA3866" w:rsidRDefault="008707C1" w:rsidP="006C7A0E">
    <w:pPr>
      <w:pStyle w:val="a8"/>
      <w:jc w:val="right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t>ПРИЛОЖЕНИЯ</w:t>
    </w:r>
  </w:p>
  <w:p w:rsidR="008707C1" w:rsidRDefault="00204871" w:rsidP="00CF016D">
    <w:pPr>
      <w:pStyle w:val="a8"/>
      <w:jc w:val="right"/>
    </w:pPr>
    <w:r>
      <w:rPr>
        <w:noProof/>
        <w:lang w:eastAsia="ru-RU"/>
      </w:rPr>
      <w:pict>
        <v:line id="Прямая соединительная линия 13" o:spid="_x0000_s4097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50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" strokecolor="#06f">
          <w10:wrap anchorx="margin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Pr="00BA3866" w:rsidRDefault="008707C1" w:rsidP="006C7A0E">
    <w:pPr>
      <w:pStyle w:val="a8"/>
      <w:jc w:val="right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t>ВВОДНЫЕ ПОЛОЖЕНИЯ</w:t>
    </w:r>
  </w:p>
  <w:p w:rsidR="008707C1" w:rsidRDefault="00204871" w:rsidP="00CF016D">
    <w:pPr>
      <w:pStyle w:val="a8"/>
      <w:jc w:val="right"/>
    </w:pPr>
    <w:r>
      <w:rPr>
        <w:noProof/>
        <w:lang w:eastAsia="ru-RU"/>
      </w:rPr>
      <w:pict>
        <v:line id="Прямая соединительная линия 12" o:spid="_x0000_s4104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50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" strokecolor="#06f">
          <w10:wrap anchorx="margin"/>
        </v:lin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Default="008707C1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Pr="00BA3866" w:rsidRDefault="008707C1" w:rsidP="006C7A0E">
    <w:pPr>
      <w:pStyle w:val="a8"/>
      <w:jc w:val="right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t>Т</w:t>
    </w:r>
    <w:r w:rsidRPr="00BA3866">
      <w:rPr>
        <w:rFonts w:ascii="Arial" w:hAnsi="Arial" w:cs="Arial"/>
        <w:sz w:val="10"/>
        <w:szCs w:val="10"/>
      </w:rPr>
      <w:t>ЕРМИНЫ И ОПРЕДЕЛЕНИЯ</w:t>
    </w:r>
  </w:p>
  <w:p w:rsidR="008707C1" w:rsidRDefault="00204871" w:rsidP="00CF016D">
    <w:pPr>
      <w:pStyle w:val="a8"/>
      <w:jc w:val="right"/>
    </w:pPr>
    <w:r>
      <w:rPr>
        <w:noProof/>
        <w:lang w:eastAsia="ru-RU"/>
      </w:rPr>
      <w:pict>
        <v:line id="Прямая соединительная линия 8" o:spid="_x0000_s4101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50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" strokecolor="#06f">
          <w10:wrap anchorx="margin"/>
        </v:lin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Default="008707C1">
    <w:pPr>
      <w:pStyle w:val="a8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Default="008707C1">
    <w:pPr>
      <w:pStyle w:val="a8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Pr="00BA3866" w:rsidRDefault="008707C1" w:rsidP="006C7A0E">
    <w:pPr>
      <w:pStyle w:val="a8"/>
      <w:jc w:val="right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t>ОБОЗНАЧЕНИЯ И СОКРАЩЕНИЯ</w:t>
    </w:r>
  </w:p>
  <w:p w:rsidR="008707C1" w:rsidRDefault="00204871" w:rsidP="00CF016D">
    <w:pPr>
      <w:pStyle w:val="a8"/>
      <w:jc w:val="right"/>
    </w:pPr>
    <w:r>
      <w:rPr>
        <w:noProof/>
        <w:lang w:eastAsia="ru-RU"/>
      </w:rPr>
      <w:pict>
        <v:line id="Прямая соединительная линия 9" o:spid="_x0000_s4100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50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" strokecolor="#06f">
          <w10:wrap anchorx="margin"/>
        </v:lin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Default="008707C1">
    <w:pPr>
      <w:pStyle w:val="a8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C1" w:rsidRDefault="008707C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437688F"/>
    <w:multiLevelType w:val="multilevel"/>
    <w:tmpl w:val="22403B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232" w:hanging="1800"/>
      </w:pPr>
      <w:rPr>
        <w:rFonts w:hint="default"/>
      </w:rPr>
    </w:lvl>
  </w:abstractNum>
  <w:abstractNum w:abstractNumId="3">
    <w:nsid w:val="04F564F5"/>
    <w:multiLevelType w:val="hybridMultilevel"/>
    <w:tmpl w:val="5E4608A8"/>
    <w:lvl w:ilvl="0" w:tplc="A24CDA10">
      <w:start w:val="1"/>
      <w:numFmt w:val="decimal"/>
      <w:lvlText w:val="3.4.%1."/>
      <w:lvlJc w:val="left"/>
      <w:pPr>
        <w:ind w:left="360" w:hanging="360"/>
      </w:pPr>
      <w:rPr>
        <w:rFonts w:hint="default"/>
      </w:rPr>
    </w:lvl>
    <w:lvl w:ilvl="1" w:tplc="DDDA77EE">
      <w:start w:val="1"/>
      <w:numFmt w:val="decimal"/>
      <w:lvlText w:val="3.4.1.%2."/>
      <w:lvlJc w:val="left"/>
      <w:pPr>
        <w:ind w:left="-50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-4361" w:hanging="180"/>
      </w:pPr>
    </w:lvl>
    <w:lvl w:ilvl="3" w:tplc="0419000F" w:tentative="1">
      <w:start w:val="1"/>
      <w:numFmt w:val="decimal"/>
      <w:lvlText w:val="%4."/>
      <w:lvlJc w:val="left"/>
      <w:pPr>
        <w:ind w:left="-3641" w:hanging="360"/>
      </w:pPr>
    </w:lvl>
    <w:lvl w:ilvl="4" w:tplc="04190019" w:tentative="1">
      <w:start w:val="1"/>
      <w:numFmt w:val="lowerLetter"/>
      <w:lvlText w:val="%5."/>
      <w:lvlJc w:val="left"/>
      <w:pPr>
        <w:ind w:left="-2921" w:hanging="360"/>
      </w:pPr>
    </w:lvl>
    <w:lvl w:ilvl="5" w:tplc="0419001B" w:tentative="1">
      <w:start w:val="1"/>
      <w:numFmt w:val="lowerRoman"/>
      <w:lvlText w:val="%6."/>
      <w:lvlJc w:val="right"/>
      <w:pPr>
        <w:ind w:left="-2201" w:hanging="180"/>
      </w:pPr>
    </w:lvl>
    <w:lvl w:ilvl="6" w:tplc="0419000F" w:tentative="1">
      <w:start w:val="1"/>
      <w:numFmt w:val="decimal"/>
      <w:lvlText w:val="%7."/>
      <w:lvlJc w:val="left"/>
      <w:pPr>
        <w:ind w:left="-1481" w:hanging="360"/>
      </w:pPr>
    </w:lvl>
    <w:lvl w:ilvl="7" w:tplc="04190019" w:tentative="1">
      <w:start w:val="1"/>
      <w:numFmt w:val="lowerLetter"/>
      <w:lvlText w:val="%8."/>
      <w:lvlJc w:val="left"/>
      <w:pPr>
        <w:ind w:left="-761" w:hanging="360"/>
      </w:pPr>
    </w:lvl>
    <w:lvl w:ilvl="8" w:tplc="0419001B" w:tentative="1">
      <w:start w:val="1"/>
      <w:numFmt w:val="lowerRoman"/>
      <w:lvlText w:val="%9."/>
      <w:lvlJc w:val="right"/>
      <w:pPr>
        <w:ind w:left="-41" w:hanging="180"/>
      </w:pPr>
    </w:lvl>
  </w:abstractNum>
  <w:abstractNum w:abstractNumId="4">
    <w:nsid w:val="0AF16371"/>
    <w:multiLevelType w:val="hybridMultilevel"/>
    <w:tmpl w:val="46CEC658"/>
    <w:lvl w:ilvl="0" w:tplc="A24CDA10">
      <w:start w:val="1"/>
      <w:numFmt w:val="decimal"/>
      <w:lvlText w:val="3.4.%1."/>
      <w:lvlJc w:val="left"/>
      <w:pPr>
        <w:ind w:left="360" w:hanging="360"/>
      </w:pPr>
      <w:rPr>
        <w:rFonts w:hint="default"/>
      </w:rPr>
    </w:lvl>
    <w:lvl w:ilvl="1" w:tplc="DDDA77EE">
      <w:start w:val="1"/>
      <w:numFmt w:val="decimal"/>
      <w:lvlText w:val="3.4.1.%2."/>
      <w:lvlJc w:val="left"/>
      <w:pPr>
        <w:ind w:left="-50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-4361" w:hanging="180"/>
      </w:pPr>
    </w:lvl>
    <w:lvl w:ilvl="3" w:tplc="0419000F" w:tentative="1">
      <w:start w:val="1"/>
      <w:numFmt w:val="decimal"/>
      <w:lvlText w:val="%4."/>
      <w:lvlJc w:val="left"/>
      <w:pPr>
        <w:ind w:left="-3641" w:hanging="360"/>
      </w:pPr>
    </w:lvl>
    <w:lvl w:ilvl="4" w:tplc="04190019" w:tentative="1">
      <w:start w:val="1"/>
      <w:numFmt w:val="lowerLetter"/>
      <w:lvlText w:val="%5."/>
      <w:lvlJc w:val="left"/>
      <w:pPr>
        <w:ind w:left="-2921" w:hanging="360"/>
      </w:pPr>
    </w:lvl>
    <w:lvl w:ilvl="5" w:tplc="0419001B" w:tentative="1">
      <w:start w:val="1"/>
      <w:numFmt w:val="lowerRoman"/>
      <w:lvlText w:val="%6."/>
      <w:lvlJc w:val="right"/>
      <w:pPr>
        <w:ind w:left="-2201" w:hanging="180"/>
      </w:pPr>
    </w:lvl>
    <w:lvl w:ilvl="6" w:tplc="0419000F" w:tentative="1">
      <w:start w:val="1"/>
      <w:numFmt w:val="decimal"/>
      <w:lvlText w:val="%7."/>
      <w:lvlJc w:val="left"/>
      <w:pPr>
        <w:ind w:left="-1481" w:hanging="360"/>
      </w:pPr>
    </w:lvl>
    <w:lvl w:ilvl="7" w:tplc="04190019" w:tentative="1">
      <w:start w:val="1"/>
      <w:numFmt w:val="lowerLetter"/>
      <w:lvlText w:val="%8."/>
      <w:lvlJc w:val="left"/>
      <w:pPr>
        <w:ind w:left="-761" w:hanging="360"/>
      </w:pPr>
    </w:lvl>
    <w:lvl w:ilvl="8" w:tplc="0419001B" w:tentative="1">
      <w:start w:val="1"/>
      <w:numFmt w:val="lowerRoman"/>
      <w:lvlText w:val="%9."/>
      <w:lvlJc w:val="right"/>
      <w:pPr>
        <w:ind w:left="-41" w:hanging="180"/>
      </w:pPr>
    </w:lvl>
  </w:abstractNum>
  <w:abstractNum w:abstractNumId="5">
    <w:nsid w:val="11E94E2F"/>
    <w:multiLevelType w:val="hybridMultilevel"/>
    <w:tmpl w:val="5C22F6D0"/>
    <w:lvl w:ilvl="0" w:tplc="D64E13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760B1"/>
    <w:multiLevelType w:val="hybridMultilevel"/>
    <w:tmpl w:val="6B6C8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6029A"/>
    <w:multiLevelType w:val="multilevel"/>
    <w:tmpl w:val="D1CE4A98"/>
    <w:lvl w:ilvl="0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8">
    <w:nsid w:val="2BEF2E6C"/>
    <w:multiLevelType w:val="hybridMultilevel"/>
    <w:tmpl w:val="ED98944A"/>
    <w:lvl w:ilvl="0" w:tplc="700854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99524A"/>
    <w:multiLevelType w:val="hybridMultilevel"/>
    <w:tmpl w:val="6B60A2A0"/>
    <w:lvl w:ilvl="0" w:tplc="D64E13A4">
      <w:start w:val="1"/>
      <w:numFmt w:val="decimal"/>
      <w:lvlText w:val="%1."/>
      <w:lvlJc w:val="left"/>
      <w:pPr>
        <w:ind w:left="714" w:hanging="360"/>
      </w:pPr>
      <w:rPr>
        <w:rFonts w:hint="default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34" w:hanging="360"/>
      </w:pPr>
    </w:lvl>
    <w:lvl w:ilvl="2" w:tplc="0419001B" w:tentative="1">
      <w:start w:val="1"/>
      <w:numFmt w:val="lowerRoman"/>
      <w:lvlText w:val="%3."/>
      <w:lvlJc w:val="right"/>
      <w:pPr>
        <w:ind w:left="2154" w:hanging="180"/>
      </w:pPr>
    </w:lvl>
    <w:lvl w:ilvl="3" w:tplc="0419000F" w:tentative="1">
      <w:start w:val="1"/>
      <w:numFmt w:val="decimal"/>
      <w:lvlText w:val="%4."/>
      <w:lvlJc w:val="left"/>
      <w:pPr>
        <w:ind w:left="2874" w:hanging="360"/>
      </w:pPr>
    </w:lvl>
    <w:lvl w:ilvl="4" w:tplc="04190019" w:tentative="1">
      <w:start w:val="1"/>
      <w:numFmt w:val="lowerLetter"/>
      <w:lvlText w:val="%5."/>
      <w:lvlJc w:val="left"/>
      <w:pPr>
        <w:ind w:left="3594" w:hanging="360"/>
      </w:pPr>
    </w:lvl>
    <w:lvl w:ilvl="5" w:tplc="0419001B" w:tentative="1">
      <w:start w:val="1"/>
      <w:numFmt w:val="lowerRoman"/>
      <w:lvlText w:val="%6."/>
      <w:lvlJc w:val="right"/>
      <w:pPr>
        <w:ind w:left="4314" w:hanging="180"/>
      </w:pPr>
    </w:lvl>
    <w:lvl w:ilvl="6" w:tplc="0419000F" w:tentative="1">
      <w:start w:val="1"/>
      <w:numFmt w:val="decimal"/>
      <w:lvlText w:val="%7."/>
      <w:lvlJc w:val="left"/>
      <w:pPr>
        <w:ind w:left="5034" w:hanging="360"/>
      </w:pPr>
    </w:lvl>
    <w:lvl w:ilvl="7" w:tplc="04190019" w:tentative="1">
      <w:start w:val="1"/>
      <w:numFmt w:val="lowerLetter"/>
      <w:lvlText w:val="%8."/>
      <w:lvlJc w:val="left"/>
      <w:pPr>
        <w:ind w:left="5754" w:hanging="360"/>
      </w:pPr>
    </w:lvl>
    <w:lvl w:ilvl="8" w:tplc="0419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0">
    <w:nsid w:val="341C5FA7"/>
    <w:multiLevelType w:val="hybridMultilevel"/>
    <w:tmpl w:val="AE0EF2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700E9"/>
    <w:multiLevelType w:val="multilevel"/>
    <w:tmpl w:val="D1CE4A98"/>
    <w:lvl w:ilvl="0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2">
    <w:nsid w:val="35997E5C"/>
    <w:multiLevelType w:val="multilevel"/>
    <w:tmpl w:val="D1CE4A98"/>
    <w:lvl w:ilvl="0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3">
    <w:nsid w:val="40827AAB"/>
    <w:multiLevelType w:val="hybridMultilevel"/>
    <w:tmpl w:val="95B00AB8"/>
    <w:lvl w:ilvl="0" w:tplc="D64E13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F68B0"/>
    <w:multiLevelType w:val="multilevel"/>
    <w:tmpl w:val="D1CE4A98"/>
    <w:lvl w:ilvl="0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5">
    <w:nsid w:val="441F22DA"/>
    <w:multiLevelType w:val="hybridMultilevel"/>
    <w:tmpl w:val="5330D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2D3158"/>
    <w:multiLevelType w:val="hybridMultilevel"/>
    <w:tmpl w:val="FCF6EC4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17420F5"/>
    <w:multiLevelType w:val="multilevel"/>
    <w:tmpl w:val="0FDE2B0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8E47539"/>
    <w:multiLevelType w:val="multilevel"/>
    <w:tmpl w:val="D1CE4A98"/>
    <w:lvl w:ilvl="0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0">
    <w:nsid w:val="5EC5001F"/>
    <w:multiLevelType w:val="multilevel"/>
    <w:tmpl w:val="D1CE4A98"/>
    <w:lvl w:ilvl="0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1">
    <w:nsid w:val="643F05DF"/>
    <w:multiLevelType w:val="hybridMultilevel"/>
    <w:tmpl w:val="76CC0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1715B9"/>
    <w:multiLevelType w:val="multilevel"/>
    <w:tmpl w:val="F68AD0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3E57074"/>
    <w:multiLevelType w:val="multilevel"/>
    <w:tmpl w:val="138C4C0E"/>
    <w:lvl w:ilvl="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>
    <w:nsid w:val="77ED0DB0"/>
    <w:multiLevelType w:val="hybridMultilevel"/>
    <w:tmpl w:val="B1409624"/>
    <w:lvl w:ilvl="0" w:tplc="A24CDA10">
      <w:start w:val="1"/>
      <w:numFmt w:val="decimal"/>
      <w:lvlText w:val="3.4.%1."/>
      <w:lvlJc w:val="left"/>
      <w:pPr>
        <w:ind w:left="360" w:hanging="360"/>
      </w:pPr>
      <w:rPr>
        <w:rFonts w:hint="default"/>
      </w:rPr>
    </w:lvl>
    <w:lvl w:ilvl="1" w:tplc="DDDA77EE">
      <w:start w:val="1"/>
      <w:numFmt w:val="decimal"/>
      <w:lvlText w:val="3.4.1.%2."/>
      <w:lvlJc w:val="left"/>
      <w:pPr>
        <w:ind w:left="-50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-4361" w:hanging="180"/>
      </w:pPr>
    </w:lvl>
    <w:lvl w:ilvl="3" w:tplc="0419000F" w:tentative="1">
      <w:start w:val="1"/>
      <w:numFmt w:val="decimal"/>
      <w:lvlText w:val="%4."/>
      <w:lvlJc w:val="left"/>
      <w:pPr>
        <w:ind w:left="-3641" w:hanging="360"/>
      </w:pPr>
    </w:lvl>
    <w:lvl w:ilvl="4" w:tplc="04190019" w:tentative="1">
      <w:start w:val="1"/>
      <w:numFmt w:val="lowerLetter"/>
      <w:lvlText w:val="%5."/>
      <w:lvlJc w:val="left"/>
      <w:pPr>
        <w:ind w:left="-2921" w:hanging="360"/>
      </w:pPr>
    </w:lvl>
    <w:lvl w:ilvl="5" w:tplc="0419001B" w:tentative="1">
      <w:start w:val="1"/>
      <w:numFmt w:val="lowerRoman"/>
      <w:lvlText w:val="%6."/>
      <w:lvlJc w:val="right"/>
      <w:pPr>
        <w:ind w:left="-2201" w:hanging="180"/>
      </w:pPr>
    </w:lvl>
    <w:lvl w:ilvl="6" w:tplc="0419000F" w:tentative="1">
      <w:start w:val="1"/>
      <w:numFmt w:val="decimal"/>
      <w:lvlText w:val="%7."/>
      <w:lvlJc w:val="left"/>
      <w:pPr>
        <w:ind w:left="-1481" w:hanging="360"/>
      </w:pPr>
    </w:lvl>
    <w:lvl w:ilvl="7" w:tplc="04190019" w:tentative="1">
      <w:start w:val="1"/>
      <w:numFmt w:val="lowerLetter"/>
      <w:lvlText w:val="%8."/>
      <w:lvlJc w:val="left"/>
      <w:pPr>
        <w:ind w:left="-761" w:hanging="360"/>
      </w:pPr>
    </w:lvl>
    <w:lvl w:ilvl="8" w:tplc="0419001B" w:tentative="1">
      <w:start w:val="1"/>
      <w:numFmt w:val="lowerRoman"/>
      <w:lvlText w:val="%9."/>
      <w:lvlJc w:val="right"/>
      <w:pPr>
        <w:ind w:left="-41" w:hanging="180"/>
      </w:pPr>
    </w:lvl>
  </w:abstractNum>
  <w:abstractNum w:abstractNumId="26">
    <w:nsid w:val="78C73462"/>
    <w:multiLevelType w:val="multilevel"/>
    <w:tmpl w:val="97E4A4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B413E07"/>
    <w:multiLevelType w:val="hybridMultilevel"/>
    <w:tmpl w:val="EEA85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FD6DBB"/>
    <w:multiLevelType w:val="hybridMultilevel"/>
    <w:tmpl w:val="34DC2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7F634B"/>
    <w:multiLevelType w:val="multilevel"/>
    <w:tmpl w:val="E85E09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9B17D0"/>
    <w:multiLevelType w:val="hybridMultilevel"/>
    <w:tmpl w:val="17F8DC7C"/>
    <w:lvl w:ilvl="0" w:tplc="04190005">
      <w:start w:val="1"/>
      <w:numFmt w:val="bullet"/>
      <w:lvlText w:val="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31">
    <w:nsid w:val="7DE8066B"/>
    <w:multiLevelType w:val="hybridMultilevel"/>
    <w:tmpl w:val="EA1CC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0A0781"/>
    <w:multiLevelType w:val="multilevel"/>
    <w:tmpl w:val="37D4444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2"/>
  </w:num>
  <w:num w:numId="3">
    <w:abstractNumId w:val="17"/>
  </w:num>
  <w:num w:numId="4">
    <w:abstractNumId w:val="30"/>
  </w:num>
  <w:num w:numId="5">
    <w:abstractNumId w:val="16"/>
  </w:num>
  <w:num w:numId="6">
    <w:abstractNumId w:val="23"/>
  </w:num>
  <w:num w:numId="7">
    <w:abstractNumId w:val="9"/>
  </w:num>
  <w:num w:numId="8">
    <w:abstractNumId w:val="25"/>
  </w:num>
  <w:num w:numId="9">
    <w:abstractNumId w:val="6"/>
  </w:num>
  <w:num w:numId="10">
    <w:abstractNumId w:val="31"/>
  </w:num>
  <w:num w:numId="11">
    <w:abstractNumId w:val="5"/>
  </w:num>
  <w:num w:numId="12">
    <w:abstractNumId w:val="8"/>
  </w:num>
  <w:num w:numId="13">
    <w:abstractNumId w:val="21"/>
  </w:num>
  <w:num w:numId="14">
    <w:abstractNumId w:val="27"/>
  </w:num>
  <w:num w:numId="15">
    <w:abstractNumId w:val="28"/>
  </w:num>
  <w:num w:numId="16">
    <w:abstractNumId w:val="10"/>
  </w:num>
  <w:num w:numId="17">
    <w:abstractNumId w:val="13"/>
  </w:num>
  <w:num w:numId="18">
    <w:abstractNumId w:val="15"/>
  </w:num>
  <w:num w:numId="19">
    <w:abstractNumId w:val="7"/>
  </w:num>
  <w:num w:numId="20">
    <w:abstractNumId w:val="19"/>
  </w:num>
  <w:num w:numId="21">
    <w:abstractNumId w:val="20"/>
  </w:num>
  <w:num w:numId="22">
    <w:abstractNumId w:val="12"/>
  </w:num>
  <w:num w:numId="23">
    <w:abstractNumId w:val="14"/>
  </w:num>
  <w:num w:numId="24">
    <w:abstractNumId w:val="11"/>
  </w:num>
  <w:num w:numId="25">
    <w:abstractNumId w:val="32"/>
  </w:num>
  <w:num w:numId="26">
    <w:abstractNumId w:val="29"/>
  </w:num>
  <w:num w:numId="27">
    <w:abstractNumId w:val="26"/>
  </w:num>
  <w:num w:numId="28">
    <w:abstractNumId w:val="2"/>
  </w:num>
  <w:num w:numId="29">
    <w:abstractNumId w:val="18"/>
  </w:num>
  <w:num w:numId="30">
    <w:abstractNumId w:val="4"/>
  </w:num>
  <w:num w:numId="31">
    <w:abstractNumId w:val="3"/>
  </w:num>
  <w:num w:numId="32">
    <w:abstractNumId w:val="2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11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E6A8A"/>
    <w:rsid w:val="0000362E"/>
    <w:rsid w:val="00013F99"/>
    <w:rsid w:val="000158A3"/>
    <w:rsid w:val="00017B91"/>
    <w:rsid w:val="00040BE7"/>
    <w:rsid w:val="000531E3"/>
    <w:rsid w:val="00054C19"/>
    <w:rsid w:val="00056C7C"/>
    <w:rsid w:val="000604A3"/>
    <w:rsid w:val="00062706"/>
    <w:rsid w:val="0008680B"/>
    <w:rsid w:val="0008706C"/>
    <w:rsid w:val="00094881"/>
    <w:rsid w:val="000950A9"/>
    <w:rsid w:val="000A2DEB"/>
    <w:rsid w:val="000B4A0F"/>
    <w:rsid w:val="000B59EE"/>
    <w:rsid w:val="000C120B"/>
    <w:rsid w:val="000C1B40"/>
    <w:rsid w:val="000C3A6D"/>
    <w:rsid w:val="000C3E58"/>
    <w:rsid w:val="000D09AE"/>
    <w:rsid w:val="000D0E45"/>
    <w:rsid w:val="000D38A9"/>
    <w:rsid w:val="000F16C5"/>
    <w:rsid w:val="000F3CB2"/>
    <w:rsid w:val="001023E3"/>
    <w:rsid w:val="00104CEB"/>
    <w:rsid w:val="00106FDD"/>
    <w:rsid w:val="001221D2"/>
    <w:rsid w:val="00123693"/>
    <w:rsid w:val="00126DF5"/>
    <w:rsid w:val="00130D5A"/>
    <w:rsid w:val="00134BB5"/>
    <w:rsid w:val="00143ECC"/>
    <w:rsid w:val="0014659F"/>
    <w:rsid w:val="00166848"/>
    <w:rsid w:val="00166F4A"/>
    <w:rsid w:val="001671D8"/>
    <w:rsid w:val="00174802"/>
    <w:rsid w:val="00175EEB"/>
    <w:rsid w:val="00177616"/>
    <w:rsid w:val="00192A91"/>
    <w:rsid w:val="001A5442"/>
    <w:rsid w:val="001B3859"/>
    <w:rsid w:val="001B5189"/>
    <w:rsid w:val="001B5708"/>
    <w:rsid w:val="001B659D"/>
    <w:rsid w:val="001C3BD8"/>
    <w:rsid w:val="001D1F2D"/>
    <w:rsid w:val="001D23B5"/>
    <w:rsid w:val="001D3C5D"/>
    <w:rsid w:val="001E6A5B"/>
    <w:rsid w:val="001E6C28"/>
    <w:rsid w:val="001E78B6"/>
    <w:rsid w:val="001F2545"/>
    <w:rsid w:val="001F5286"/>
    <w:rsid w:val="00201242"/>
    <w:rsid w:val="00204871"/>
    <w:rsid w:val="002055DE"/>
    <w:rsid w:val="002058F4"/>
    <w:rsid w:val="00213AD0"/>
    <w:rsid w:val="0021410D"/>
    <w:rsid w:val="002172BF"/>
    <w:rsid w:val="00232A8C"/>
    <w:rsid w:val="0023418C"/>
    <w:rsid w:val="00243882"/>
    <w:rsid w:val="002448AE"/>
    <w:rsid w:val="00244AB9"/>
    <w:rsid w:val="00244BA7"/>
    <w:rsid w:val="0025575C"/>
    <w:rsid w:val="002560E3"/>
    <w:rsid w:val="002B31AB"/>
    <w:rsid w:val="002B361F"/>
    <w:rsid w:val="002B3F18"/>
    <w:rsid w:val="002B48FA"/>
    <w:rsid w:val="002B5227"/>
    <w:rsid w:val="002C3990"/>
    <w:rsid w:val="002C766D"/>
    <w:rsid w:val="002D1C67"/>
    <w:rsid w:val="002D3CBC"/>
    <w:rsid w:val="002D4A05"/>
    <w:rsid w:val="002D67F3"/>
    <w:rsid w:val="002D71C1"/>
    <w:rsid w:val="002E7838"/>
    <w:rsid w:val="002F11D1"/>
    <w:rsid w:val="002F3417"/>
    <w:rsid w:val="002F48D7"/>
    <w:rsid w:val="00312432"/>
    <w:rsid w:val="003176A6"/>
    <w:rsid w:val="0032071F"/>
    <w:rsid w:val="003227C3"/>
    <w:rsid w:val="003228F2"/>
    <w:rsid w:val="003237A4"/>
    <w:rsid w:val="00324577"/>
    <w:rsid w:val="0032550C"/>
    <w:rsid w:val="00331679"/>
    <w:rsid w:val="00333468"/>
    <w:rsid w:val="00336844"/>
    <w:rsid w:val="003419BE"/>
    <w:rsid w:val="00345953"/>
    <w:rsid w:val="00352025"/>
    <w:rsid w:val="003528B6"/>
    <w:rsid w:val="003549E8"/>
    <w:rsid w:val="00356AD3"/>
    <w:rsid w:val="00356C30"/>
    <w:rsid w:val="00357939"/>
    <w:rsid w:val="00357E53"/>
    <w:rsid w:val="00357F56"/>
    <w:rsid w:val="00366263"/>
    <w:rsid w:val="0036679A"/>
    <w:rsid w:val="003729D3"/>
    <w:rsid w:val="00372E95"/>
    <w:rsid w:val="00375F10"/>
    <w:rsid w:val="003809C1"/>
    <w:rsid w:val="0038137A"/>
    <w:rsid w:val="003833B9"/>
    <w:rsid w:val="00384273"/>
    <w:rsid w:val="00385198"/>
    <w:rsid w:val="00386438"/>
    <w:rsid w:val="0039061B"/>
    <w:rsid w:val="003A1ED2"/>
    <w:rsid w:val="003A5E0A"/>
    <w:rsid w:val="003B2647"/>
    <w:rsid w:val="003B59D2"/>
    <w:rsid w:val="003C3308"/>
    <w:rsid w:val="003E02A4"/>
    <w:rsid w:val="00403F33"/>
    <w:rsid w:val="00404E02"/>
    <w:rsid w:val="0041041C"/>
    <w:rsid w:val="004106C8"/>
    <w:rsid w:val="00425B9F"/>
    <w:rsid w:val="00426E3D"/>
    <w:rsid w:val="00430756"/>
    <w:rsid w:val="00434557"/>
    <w:rsid w:val="00436854"/>
    <w:rsid w:val="00436A1B"/>
    <w:rsid w:val="004419DD"/>
    <w:rsid w:val="00442A32"/>
    <w:rsid w:val="00453B24"/>
    <w:rsid w:val="00460AB8"/>
    <w:rsid w:val="00465B3D"/>
    <w:rsid w:val="0046634D"/>
    <w:rsid w:val="004758E8"/>
    <w:rsid w:val="00481B42"/>
    <w:rsid w:val="00485AEB"/>
    <w:rsid w:val="00491AE3"/>
    <w:rsid w:val="00492327"/>
    <w:rsid w:val="004A140C"/>
    <w:rsid w:val="004A37FB"/>
    <w:rsid w:val="004B0F86"/>
    <w:rsid w:val="004B2E93"/>
    <w:rsid w:val="004B330A"/>
    <w:rsid w:val="004B38A0"/>
    <w:rsid w:val="004B4791"/>
    <w:rsid w:val="004B4F22"/>
    <w:rsid w:val="004C0058"/>
    <w:rsid w:val="004C26A5"/>
    <w:rsid w:val="004F0AB5"/>
    <w:rsid w:val="004F394E"/>
    <w:rsid w:val="004F3CBA"/>
    <w:rsid w:val="0050090A"/>
    <w:rsid w:val="00502C08"/>
    <w:rsid w:val="0050439C"/>
    <w:rsid w:val="00507F02"/>
    <w:rsid w:val="00514B5D"/>
    <w:rsid w:val="00515562"/>
    <w:rsid w:val="00515A09"/>
    <w:rsid w:val="00523DF5"/>
    <w:rsid w:val="005265FB"/>
    <w:rsid w:val="00526F42"/>
    <w:rsid w:val="00542BD1"/>
    <w:rsid w:val="0054793B"/>
    <w:rsid w:val="00565712"/>
    <w:rsid w:val="00565A41"/>
    <w:rsid w:val="005748D0"/>
    <w:rsid w:val="00586875"/>
    <w:rsid w:val="00590C61"/>
    <w:rsid w:val="005A66D7"/>
    <w:rsid w:val="005B5323"/>
    <w:rsid w:val="005B631A"/>
    <w:rsid w:val="005B74A0"/>
    <w:rsid w:val="005C76A5"/>
    <w:rsid w:val="005E4FAC"/>
    <w:rsid w:val="005E5513"/>
    <w:rsid w:val="005F27E7"/>
    <w:rsid w:val="005F290C"/>
    <w:rsid w:val="005F45A3"/>
    <w:rsid w:val="005F5E4B"/>
    <w:rsid w:val="005F7A50"/>
    <w:rsid w:val="0060680F"/>
    <w:rsid w:val="0062064E"/>
    <w:rsid w:val="00621507"/>
    <w:rsid w:val="00625B63"/>
    <w:rsid w:val="00635C38"/>
    <w:rsid w:val="0064206E"/>
    <w:rsid w:val="00651D7C"/>
    <w:rsid w:val="006624F8"/>
    <w:rsid w:val="00671248"/>
    <w:rsid w:val="006716C7"/>
    <w:rsid w:val="00677374"/>
    <w:rsid w:val="00677CD5"/>
    <w:rsid w:val="00681881"/>
    <w:rsid w:val="00681C34"/>
    <w:rsid w:val="006831E4"/>
    <w:rsid w:val="0068550A"/>
    <w:rsid w:val="00685E5F"/>
    <w:rsid w:val="006971C6"/>
    <w:rsid w:val="006A3835"/>
    <w:rsid w:val="006B75EB"/>
    <w:rsid w:val="006C7A0E"/>
    <w:rsid w:val="006D19AE"/>
    <w:rsid w:val="006D2223"/>
    <w:rsid w:val="006D312D"/>
    <w:rsid w:val="006E58E7"/>
    <w:rsid w:val="006F15F9"/>
    <w:rsid w:val="006F4A3A"/>
    <w:rsid w:val="0071548D"/>
    <w:rsid w:val="00717807"/>
    <w:rsid w:val="0072156F"/>
    <w:rsid w:val="00723E92"/>
    <w:rsid w:val="00725253"/>
    <w:rsid w:val="00725E38"/>
    <w:rsid w:val="0073007A"/>
    <w:rsid w:val="007413B9"/>
    <w:rsid w:val="007461AC"/>
    <w:rsid w:val="00750181"/>
    <w:rsid w:val="0076570A"/>
    <w:rsid w:val="00766442"/>
    <w:rsid w:val="007721FE"/>
    <w:rsid w:val="00772D6D"/>
    <w:rsid w:val="00782BBF"/>
    <w:rsid w:val="00784850"/>
    <w:rsid w:val="00791872"/>
    <w:rsid w:val="00793D95"/>
    <w:rsid w:val="007A0A03"/>
    <w:rsid w:val="007A75F9"/>
    <w:rsid w:val="007B3970"/>
    <w:rsid w:val="007B5057"/>
    <w:rsid w:val="007C18C2"/>
    <w:rsid w:val="007C3917"/>
    <w:rsid w:val="007D279F"/>
    <w:rsid w:val="007E0046"/>
    <w:rsid w:val="007E11A8"/>
    <w:rsid w:val="007E2C03"/>
    <w:rsid w:val="007E5F0D"/>
    <w:rsid w:val="007E6322"/>
    <w:rsid w:val="007E6A8A"/>
    <w:rsid w:val="007E6D03"/>
    <w:rsid w:val="007F14F8"/>
    <w:rsid w:val="007F60D3"/>
    <w:rsid w:val="007F67FD"/>
    <w:rsid w:val="00800343"/>
    <w:rsid w:val="008005BE"/>
    <w:rsid w:val="00801177"/>
    <w:rsid w:val="008109B3"/>
    <w:rsid w:val="0081319D"/>
    <w:rsid w:val="00813EDF"/>
    <w:rsid w:val="00816E7D"/>
    <w:rsid w:val="008208CF"/>
    <w:rsid w:val="008241EE"/>
    <w:rsid w:val="00831755"/>
    <w:rsid w:val="008430F4"/>
    <w:rsid w:val="008532FC"/>
    <w:rsid w:val="00855BAB"/>
    <w:rsid w:val="008577DB"/>
    <w:rsid w:val="00863B26"/>
    <w:rsid w:val="008707C1"/>
    <w:rsid w:val="00880384"/>
    <w:rsid w:val="0088040F"/>
    <w:rsid w:val="00882255"/>
    <w:rsid w:val="008833C0"/>
    <w:rsid w:val="00894E2F"/>
    <w:rsid w:val="008A16B9"/>
    <w:rsid w:val="008B1B0A"/>
    <w:rsid w:val="008B52D5"/>
    <w:rsid w:val="008D13DC"/>
    <w:rsid w:val="008D7EC8"/>
    <w:rsid w:val="008E1413"/>
    <w:rsid w:val="008F6186"/>
    <w:rsid w:val="00905EE7"/>
    <w:rsid w:val="009114DA"/>
    <w:rsid w:val="009151DE"/>
    <w:rsid w:val="009238A3"/>
    <w:rsid w:val="009278A9"/>
    <w:rsid w:val="0093320C"/>
    <w:rsid w:val="00936F8B"/>
    <w:rsid w:val="00952548"/>
    <w:rsid w:val="00960819"/>
    <w:rsid w:val="0096275B"/>
    <w:rsid w:val="0096326E"/>
    <w:rsid w:val="0096558A"/>
    <w:rsid w:val="009662B4"/>
    <w:rsid w:val="009662CD"/>
    <w:rsid w:val="009723C4"/>
    <w:rsid w:val="00975F4A"/>
    <w:rsid w:val="00977C81"/>
    <w:rsid w:val="00986BD2"/>
    <w:rsid w:val="00991D7B"/>
    <w:rsid w:val="009A2583"/>
    <w:rsid w:val="009A51FF"/>
    <w:rsid w:val="009A773D"/>
    <w:rsid w:val="009B5BFA"/>
    <w:rsid w:val="009B6A75"/>
    <w:rsid w:val="009C5E3E"/>
    <w:rsid w:val="009D11F0"/>
    <w:rsid w:val="009E2627"/>
    <w:rsid w:val="009E63A8"/>
    <w:rsid w:val="009E6C52"/>
    <w:rsid w:val="009F7A81"/>
    <w:rsid w:val="00A00B77"/>
    <w:rsid w:val="00A00EF4"/>
    <w:rsid w:val="00A016CA"/>
    <w:rsid w:val="00A136D1"/>
    <w:rsid w:val="00A13D99"/>
    <w:rsid w:val="00A1480B"/>
    <w:rsid w:val="00A21BA8"/>
    <w:rsid w:val="00A2296E"/>
    <w:rsid w:val="00A30CA5"/>
    <w:rsid w:val="00A46505"/>
    <w:rsid w:val="00A54CAA"/>
    <w:rsid w:val="00A640BA"/>
    <w:rsid w:val="00A64946"/>
    <w:rsid w:val="00A76DB3"/>
    <w:rsid w:val="00A86E01"/>
    <w:rsid w:val="00A9374D"/>
    <w:rsid w:val="00AA0C4B"/>
    <w:rsid w:val="00AA7610"/>
    <w:rsid w:val="00AB5957"/>
    <w:rsid w:val="00AB7305"/>
    <w:rsid w:val="00AD0E0E"/>
    <w:rsid w:val="00AD2B38"/>
    <w:rsid w:val="00AD30E8"/>
    <w:rsid w:val="00AE5A76"/>
    <w:rsid w:val="00AF0A49"/>
    <w:rsid w:val="00AF49A6"/>
    <w:rsid w:val="00B1041D"/>
    <w:rsid w:val="00B1460C"/>
    <w:rsid w:val="00B15D86"/>
    <w:rsid w:val="00B178D6"/>
    <w:rsid w:val="00B212B6"/>
    <w:rsid w:val="00B2160E"/>
    <w:rsid w:val="00B2252F"/>
    <w:rsid w:val="00B2541D"/>
    <w:rsid w:val="00B26017"/>
    <w:rsid w:val="00B3160E"/>
    <w:rsid w:val="00B33505"/>
    <w:rsid w:val="00B52065"/>
    <w:rsid w:val="00B549C6"/>
    <w:rsid w:val="00B60311"/>
    <w:rsid w:val="00B6125A"/>
    <w:rsid w:val="00B623BF"/>
    <w:rsid w:val="00B62886"/>
    <w:rsid w:val="00B6415C"/>
    <w:rsid w:val="00B64ECD"/>
    <w:rsid w:val="00B6669D"/>
    <w:rsid w:val="00B72DCB"/>
    <w:rsid w:val="00B7389D"/>
    <w:rsid w:val="00B7650E"/>
    <w:rsid w:val="00B84C28"/>
    <w:rsid w:val="00B863F6"/>
    <w:rsid w:val="00B9066B"/>
    <w:rsid w:val="00BA08AF"/>
    <w:rsid w:val="00BA4529"/>
    <w:rsid w:val="00BA6686"/>
    <w:rsid w:val="00BB2B62"/>
    <w:rsid w:val="00BB4B43"/>
    <w:rsid w:val="00BC03B0"/>
    <w:rsid w:val="00BC2294"/>
    <w:rsid w:val="00BC60B7"/>
    <w:rsid w:val="00BC7F90"/>
    <w:rsid w:val="00BD0C05"/>
    <w:rsid w:val="00BD0C18"/>
    <w:rsid w:val="00BD15CF"/>
    <w:rsid w:val="00BD1895"/>
    <w:rsid w:val="00BD32B6"/>
    <w:rsid w:val="00BE0044"/>
    <w:rsid w:val="00BF2BE6"/>
    <w:rsid w:val="00BF3B24"/>
    <w:rsid w:val="00C04DFE"/>
    <w:rsid w:val="00C12AFE"/>
    <w:rsid w:val="00C12F82"/>
    <w:rsid w:val="00C13C5B"/>
    <w:rsid w:val="00C1671D"/>
    <w:rsid w:val="00C46121"/>
    <w:rsid w:val="00C467A5"/>
    <w:rsid w:val="00C5083C"/>
    <w:rsid w:val="00C51C62"/>
    <w:rsid w:val="00C52222"/>
    <w:rsid w:val="00C5228B"/>
    <w:rsid w:val="00C52FE7"/>
    <w:rsid w:val="00C5752F"/>
    <w:rsid w:val="00C606FF"/>
    <w:rsid w:val="00C70858"/>
    <w:rsid w:val="00C72981"/>
    <w:rsid w:val="00C74C30"/>
    <w:rsid w:val="00C8160E"/>
    <w:rsid w:val="00C82C86"/>
    <w:rsid w:val="00C84C2F"/>
    <w:rsid w:val="00C84C30"/>
    <w:rsid w:val="00C84FD9"/>
    <w:rsid w:val="00C861AA"/>
    <w:rsid w:val="00C9371F"/>
    <w:rsid w:val="00C93D39"/>
    <w:rsid w:val="00C95244"/>
    <w:rsid w:val="00C96F17"/>
    <w:rsid w:val="00CA2453"/>
    <w:rsid w:val="00CA483B"/>
    <w:rsid w:val="00CA6B09"/>
    <w:rsid w:val="00CB43FC"/>
    <w:rsid w:val="00CB4A55"/>
    <w:rsid w:val="00CC59E7"/>
    <w:rsid w:val="00CD0CD9"/>
    <w:rsid w:val="00CD0FB2"/>
    <w:rsid w:val="00CD44E9"/>
    <w:rsid w:val="00CE3E25"/>
    <w:rsid w:val="00CF016D"/>
    <w:rsid w:val="00CF474D"/>
    <w:rsid w:val="00D02170"/>
    <w:rsid w:val="00D04421"/>
    <w:rsid w:val="00D125C7"/>
    <w:rsid w:val="00D14953"/>
    <w:rsid w:val="00D16EF4"/>
    <w:rsid w:val="00D17C2A"/>
    <w:rsid w:val="00D263E4"/>
    <w:rsid w:val="00D27072"/>
    <w:rsid w:val="00D2733B"/>
    <w:rsid w:val="00D400D9"/>
    <w:rsid w:val="00D41F5F"/>
    <w:rsid w:val="00D432C4"/>
    <w:rsid w:val="00D43339"/>
    <w:rsid w:val="00D443D9"/>
    <w:rsid w:val="00D4583F"/>
    <w:rsid w:val="00D51C39"/>
    <w:rsid w:val="00D55DBC"/>
    <w:rsid w:val="00D91F24"/>
    <w:rsid w:val="00DB5835"/>
    <w:rsid w:val="00DB68C7"/>
    <w:rsid w:val="00DB7A68"/>
    <w:rsid w:val="00DC192E"/>
    <w:rsid w:val="00DC472D"/>
    <w:rsid w:val="00DC5EEB"/>
    <w:rsid w:val="00DD5372"/>
    <w:rsid w:val="00DE10D6"/>
    <w:rsid w:val="00DE7EC9"/>
    <w:rsid w:val="00E0060A"/>
    <w:rsid w:val="00E01504"/>
    <w:rsid w:val="00E109DE"/>
    <w:rsid w:val="00E1342A"/>
    <w:rsid w:val="00E31442"/>
    <w:rsid w:val="00E36577"/>
    <w:rsid w:val="00E37738"/>
    <w:rsid w:val="00E400FB"/>
    <w:rsid w:val="00E70701"/>
    <w:rsid w:val="00E73E00"/>
    <w:rsid w:val="00E762BB"/>
    <w:rsid w:val="00E83677"/>
    <w:rsid w:val="00E86489"/>
    <w:rsid w:val="00EA629B"/>
    <w:rsid w:val="00EB19CE"/>
    <w:rsid w:val="00EB709E"/>
    <w:rsid w:val="00EC2673"/>
    <w:rsid w:val="00EC3CCA"/>
    <w:rsid w:val="00ED1AD9"/>
    <w:rsid w:val="00EE5722"/>
    <w:rsid w:val="00EE6277"/>
    <w:rsid w:val="00EE6EFF"/>
    <w:rsid w:val="00EF3895"/>
    <w:rsid w:val="00EF3B87"/>
    <w:rsid w:val="00EF7FD6"/>
    <w:rsid w:val="00F06242"/>
    <w:rsid w:val="00F06823"/>
    <w:rsid w:val="00F06986"/>
    <w:rsid w:val="00F10765"/>
    <w:rsid w:val="00F146C8"/>
    <w:rsid w:val="00F20B55"/>
    <w:rsid w:val="00F24D54"/>
    <w:rsid w:val="00F344EE"/>
    <w:rsid w:val="00F35D2F"/>
    <w:rsid w:val="00F43F5F"/>
    <w:rsid w:val="00F50867"/>
    <w:rsid w:val="00F53711"/>
    <w:rsid w:val="00F54CAD"/>
    <w:rsid w:val="00F72C0C"/>
    <w:rsid w:val="00F75CAE"/>
    <w:rsid w:val="00F76604"/>
    <w:rsid w:val="00F774B9"/>
    <w:rsid w:val="00F80FA9"/>
    <w:rsid w:val="00F81901"/>
    <w:rsid w:val="00F83710"/>
    <w:rsid w:val="00F84A2E"/>
    <w:rsid w:val="00F85859"/>
    <w:rsid w:val="00F865CD"/>
    <w:rsid w:val="00F87BEE"/>
    <w:rsid w:val="00F87FEC"/>
    <w:rsid w:val="00F95564"/>
    <w:rsid w:val="00FA4E04"/>
    <w:rsid w:val="00FA6265"/>
    <w:rsid w:val="00FA6690"/>
    <w:rsid w:val="00FB1DC4"/>
    <w:rsid w:val="00FB2922"/>
    <w:rsid w:val="00FB2D23"/>
    <w:rsid w:val="00FB6243"/>
    <w:rsid w:val="00FC137C"/>
    <w:rsid w:val="00FC625E"/>
    <w:rsid w:val="00FD3EBC"/>
    <w:rsid w:val="00FD580C"/>
    <w:rsid w:val="00FE535D"/>
    <w:rsid w:val="00FE5998"/>
    <w:rsid w:val="00FE6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8706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B6125A"/>
    <w:pPr>
      <w:keepNext/>
      <w:jc w:val="center"/>
      <w:outlineLvl w:val="0"/>
    </w:pPr>
    <w:rPr>
      <w:b/>
      <w:bCs/>
      <w:sz w:val="36"/>
      <w:lang w:val="en-US"/>
    </w:rPr>
  </w:style>
  <w:style w:type="paragraph" w:styleId="20">
    <w:name w:val="heading 2"/>
    <w:basedOn w:val="a1"/>
    <w:next w:val="a1"/>
    <w:link w:val="21"/>
    <w:qFormat/>
    <w:rsid w:val="00B6125A"/>
    <w:pPr>
      <w:keepNext/>
      <w:jc w:val="center"/>
      <w:outlineLvl w:val="1"/>
    </w:pPr>
    <w:rPr>
      <w:b/>
      <w:bCs/>
      <w:i/>
      <w:iCs/>
      <w:sz w:val="28"/>
      <w:lang w:val="en-US"/>
    </w:rPr>
  </w:style>
  <w:style w:type="paragraph" w:styleId="3">
    <w:name w:val="heading 3"/>
    <w:basedOn w:val="a1"/>
    <w:next w:val="a1"/>
    <w:link w:val="30"/>
    <w:qFormat/>
    <w:rsid w:val="00B6125A"/>
    <w:pPr>
      <w:keepNext/>
      <w:jc w:val="both"/>
      <w:outlineLvl w:val="2"/>
    </w:pPr>
    <w:rPr>
      <w:sz w:val="28"/>
      <w:lang w:val="en-US"/>
    </w:rPr>
  </w:style>
  <w:style w:type="paragraph" w:styleId="4">
    <w:name w:val="heading 4"/>
    <w:basedOn w:val="a1"/>
    <w:next w:val="a1"/>
    <w:link w:val="40"/>
    <w:qFormat/>
    <w:rsid w:val="00B6125A"/>
    <w:pPr>
      <w:keepNext/>
      <w:jc w:val="center"/>
      <w:outlineLvl w:val="3"/>
    </w:pPr>
    <w:rPr>
      <w:b/>
      <w:bCs/>
      <w:i/>
      <w:iCs/>
      <w:lang w:val="en-US"/>
    </w:rPr>
  </w:style>
  <w:style w:type="paragraph" w:styleId="6">
    <w:name w:val="heading 6"/>
    <w:basedOn w:val="a1"/>
    <w:next w:val="a1"/>
    <w:link w:val="60"/>
    <w:qFormat/>
    <w:rsid w:val="00B612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6125A"/>
    <w:rPr>
      <w:b/>
      <w:bCs/>
      <w:sz w:val="36"/>
      <w:szCs w:val="24"/>
      <w:lang w:val="en-US"/>
    </w:rPr>
  </w:style>
  <w:style w:type="character" w:customStyle="1" w:styleId="21">
    <w:name w:val="Заголовок 2 Знак"/>
    <w:basedOn w:val="a2"/>
    <w:link w:val="20"/>
    <w:rsid w:val="00B6125A"/>
    <w:rPr>
      <w:b/>
      <w:bCs/>
      <w:i/>
      <w:iCs/>
      <w:sz w:val="28"/>
      <w:szCs w:val="24"/>
      <w:lang w:val="en-US"/>
    </w:rPr>
  </w:style>
  <w:style w:type="character" w:customStyle="1" w:styleId="30">
    <w:name w:val="Заголовок 3 Знак"/>
    <w:basedOn w:val="a2"/>
    <w:link w:val="3"/>
    <w:rsid w:val="00B6125A"/>
    <w:rPr>
      <w:sz w:val="28"/>
      <w:szCs w:val="24"/>
      <w:lang w:val="en-US"/>
    </w:rPr>
  </w:style>
  <w:style w:type="character" w:customStyle="1" w:styleId="40">
    <w:name w:val="Заголовок 4 Знак"/>
    <w:basedOn w:val="a2"/>
    <w:link w:val="4"/>
    <w:rsid w:val="00B6125A"/>
    <w:rPr>
      <w:b/>
      <w:bCs/>
      <w:i/>
      <w:iCs/>
      <w:sz w:val="24"/>
      <w:szCs w:val="24"/>
      <w:lang w:val="en-US"/>
    </w:rPr>
  </w:style>
  <w:style w:type="character" w:customStyle="1" w:styleId="60">
    <w:name w:val="Заголовок 6 Знак"/>
    <w:link w:val="6"/>
    <w:rsid w:val="00B6125A"/>
    <w:rPr>
      <w:b/>
      <w:bCs/>
      <w:sz w:val="22"/>
      <w:szCs w:val="22"/>
    </w:rPr>
  </w:style>
  <w:style w:type="paragraph" w:styleId="a5">
    <w:name w:val="Title"/>
    <w:basedOn w:val="a1"/>
    <w:link w:val="a6"/>
    <w:qFormat/>
    <w:rsid w:val="00B6125A"/>
    <w:pPr>
      <w:jc w:val="center"/>
    </w:pPr>
    <w:rPr>
      <w:b/>
      <w:bCs/>
      <w:sz w:val="28"/>
      <w:lang w:val="en-US"/>
    </w:rPr>
  </w:style>
  <w:style w:type="character" w:customStyle="1" w:styleId="a6">
    <w:name w:val="Название Знак"/>
    <w:basedOn w:val="a2"/>
    <w:link w:val="a5"/>
    <w:rsid w:val="00B6125A"/>
    <w:rPr>
      <w:b/>
      <w:bCs/>
      <w:sz w:val="28"/>
      <w:szCs w:val="24"/>
      <w:lang w:val="en-US"/>
    </w:rPr>
  </w:style>
  <w:style w:type="paragraph" w:styleId="a7">
    <w:name w:val="No Spacing"/>
    <w:uiPriority w:val="1"/>
    <w:qFormat/>
    <w:rsid w:val="00ED1AD9"/>
    <w:rPr>
      <w:rFonts w:ascii="Calibri" w:eastAsia="Calibri" w:hAnsi="Calibri"/>
      <w:sz w:val="22"/>
      <w:szCs w:val="22"/>
    </w:rPr>
  </w:style>
  <w:style w:type="paragraph" w:styleId="a8">
    <w:name w:val="header"/>
    <w:basedOn w:val="a1"/>
    <w:link w:val="a9"/>
    <w:uiPriority w:val="99"/>
    <w:unhideWhenUsed/>
    <w:rsid w:val="004758E8"/>
    <w:pPr>
      <w:tabs>
        <w:tab w:val="center" w:pos="4677"/>
        <w:tab w:val="right" w:pos="9355"/>
      </w:tabs>
    </w:pPr>
    <w:rPr>
      <w:rFonts w:eastAsia="Calibri"/>
      <w:szCs w:val="22"/>
    </w:rPr>
  </w:style>
  <w:style w:type="character" w:customStyle="1" w:styleId="a9">
    <w:name w:val="Верхний колонтитул Знак"/>
    <w:basedOn w:val="a2"/>
    <w:link w:val="a8"/>
    <w:uiPriority w:val="99"/>
    <w:rsid w:val="004758E8"/>
    <w:rPr>
      <w:rFonts w:eastAsia="Calibri"/>
      <w:sz w:val="24"/>
      <w:szCs w:val="22"/>
    </w:rPr>
  </w:style>
  <w:style w:type="paragraph" w:styleId="aa">
    <w:name w:val="footer"/>
    <w:basedOn w:val="a1"/>
    <w:link w:val="ab"/>
    <w:uiPriority w:val="99"/>
    <w:unhideWhenUsed/>
    <w:rsid w:val="00E70701"/>
    <w:pPr>
      <w:tabs>
        <w:tab w:val="center" w:pos="4677"/>
        <w:tab w:val="right" w:pos="9355"/>
      </w:tabs>
    </w:pPr>
    <w:rPr>
      <w:rFonts w:eastAsia="Calibri"/>
      <w:szCs w:val="22"/>
    </w:rPr>
  </w:style>
  <w:style w:type="character" w:customStyle="1" w:styleId="ab">
    <w:name w:val="Нижний колонтитул Знак"/>
    <w:basedOn w:val="a2"/>
    <w:link w:val="aa"/>
    <w:uiPriority w:val="99"/>
    <w:rsid w:val="00E70701"/>
    <w:rPr>
      <w:rFonts w:eastAsia="Calibri"/>
      <w:sz w:val="24"/>
      <w:szCs w:val="22"/>
    </w:rPr>
  </w:style>
  <w:style w:type="paragraph" w:styleId="ac">
    <w:name w:val="caption"/>
    <w:basedOn w:val="a1"/>
    <w:qFormat/>
    <w:rsid w:val="00E70701"/>
    <w:pPr>
      <w:spacing w:before="100" w:beforeAutospacing="1" w:after="100" w:afterAutospacing="1"/>
    </w:pPr>
    <w:rPr>
      <w:lang w:eastAsia="ru-RU"/>
    </w:rPr>
  </w:style>
  <w:style w:type="paragraph" w:styleId="11">
    <w:name w:val="toc 1"/>
    <w:basedOn w:val="a1"/>
    <w:next w:val="a1"/>
    <w:autoRedefine/>
    <w:uiPriority w:val="39"/>
    <w:rsid w:val="00621507"/>
    <w:pPr>
      <w:tabs>
        <w:tab w:val="right" w:leader="dot" w:pos="9781"/>
      </w:tabs>
      <w:spacing w:before="240"/>
      <w:jc w:val="center"/>
    </w:pPr>
    <w:rPr>
      <w:rFonts w:ascii="Arial" w:eastAsia="Calibri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E70701"/>
    <w:pPr>
      <w:spacing w:before="240"/>
    </w:pPr>
    <w:rPr>
      <w:rFonts w:eastAsia="Calibri"/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E70701"/>
    <w:pPr>
      <w:ind w:left="240"/>
    </w:pPr>
    <w:rPr>
      <w:rFonts w:eastAsia="Calibri"/>
      <w:sz w:val="20"/>
      <w:szCs w:val="20"/>
    </w:rPr>
  </w:style>
  <w:style w:type="paragraph" w:styleId="41">
    <w:name w:val="toc 4"/>
    <w:basedOn w:val="a1"/>
    <w:next w:val="a1"/>
    <w:autoRedefine/>
    <w:semiHidden/>
    <w:rsid w:val="00E70701"/>
    <w:pPr>
      <w:ind w:left="480"/>
    </w:pPr>
    <w:rPr>
      <w:rFonts w:eastAsia="Calibri"/>
      <w:sz w:val="20"/>
      <w:szCs w:val="20"/>
    </w:rPr>
  </w:style>
  <w:style w:type="paragraph" w:styleId="5">
    <w:name w:val="toc 5"/>
    <w:basedOn w:val="a1"/>
    <w:next w:val="a1"/>
    <w:autoRedefine/>
    <w:semiHidden/>
    <w:rsid w:val="00E70701"/>
    <w:pPr>
      <w:ind w:left="720"/>
    </w:pPr>
    <w:rPr>
      <w:rFonts w:eastAsia="Calibri"/>
      <w:sz w:val="20"/>
      <w:szCs w:val="20"/>
    </w:rPr>
  </w:style>
  <w:style w:type="paragraph" w:styleId="61">
    <w:name w:val="toc 6"/>
    <w:basedOn w:val="a1"/>
    <w:next w:val="a1"/>
    <w:autoRedefine/>
    <w:semiHidden/>
    <w:rsid w:val="00E70701"/>
    <w:pPr>
      <w:ind w:left="960"/>
    </w:pPr>
    <w:rPr>
      <w:rFonts w:eastAsia="Calibri"/>
      <w:sz w:val="20"/>
      <w:szCs w:val="20"/>
    </w:rPr>
  </w:style>
  <w:style w:type="paragraph" w:styleId="7">
    <w:name w:val="toc 7"/>
    <w:basedOn w:val="a1"/>
    <w:next w:val="a1"/>
    <w:autoRedefine/>
    <w:semiHidden/>
    <w:rsid w:val="00E70701"/>
    <w:pPr>
      <w:ind w:left="1200"/>
    </w:pPr>
    <w:rPr>
      <w:rFonts w:eastAsia="Calibri"/>
      <w:sz w:val="20"/>
      <w:szCs w:val="20"/>
    </w:rPr>
  </w:style>
  <w:style w:type="paragraph" w:styleId="8">
    <w:name w:val="toc 8"/>
    <w:basedOn w:val="a1"/>
    <w:next w:val="a1"/>
    <w:autoRedefine/>
    <w:semiHidden/>
    <w:rsid w:val="00E70701"/>
    <w:pPr>
      <w:ind w:left="1440"/>
    </w:pPr>
    <w:rPr>
      <w:rFonts w:eastAsia="Calibri"/>
      <w:sz w:val="20"/>
      <w:szCs w:val="20"/>
    </w:rPr>
  </w:style>
  <w:style w:type="paragraph" w:styleId="9">
    <w:name w:val="toc 9"/>
    <w:basedOn w:val="a1"/>
    <w:next w:val="a1"/>
    <w:autoRedefine/>
    <w:semiHidden/>
    <w:rsid w:val="00E70701"/>
    <w:pPr>
      <w:ind w:left="1680"/>
    </w:pPr>
    <w:rPr>
      <w:rFonts w:eastAsia="Calibri"/>
      <w:sz w:val="20"/>
      <w:szCs w:val="20"/>
    </w:rPr>
  </w:style>
  <w:style w:type="character" w:styleId="ad">
    <w:name w:val="Hyperlink"/>
    <w:uiPriority w:val="99"/>
    <w:rsid w:val="00E70701"/>
    <w:rPr>
      <w:color w:val="0000FF"/>
      <w:u w:val="single"/>
    </w:rPr>
  </w:style>
  <w:style w:type="character" w:styleId="ae">
    <w:name w:val="annotation reference"/>
    <w:semiHidden/>
    <w:rsid w:val="00E70701"/>
    <w:rPr>
      <w:sz w:val="16"/>
      <w:szCs w:val="16"/>
    </w:rPr>
  </w:style>
  <w:style w:type="paragraph" w:styleId="af">
    <w:name w:val="annotation text"/>
    <w:basedOn w:val="a1"/>
    <w:link w:val="af0"/>
    <w:semiHidden/>
    <w:rsid w:val="00E70701"/>
    <w:rPr>
      <w:rFonts w:eastAsia="Calibri"/>
      <w:sz w:val="20"/>
      <w:szCs w:val="20"/>
    </w:rPr>
  </w:style>
  <w:style w:type="character" w:customStyle="1" w:styleId="af0">
    <w:name w:val="Текст примечания Знак"/>
    <w:basedOn w:val="a2"/>
    <w:link w:val="af"/>
    <w:semiHidden/>
    <w:rsid w:val="00E70701"/>
    <w:rPr>
      <w:rFonts w:eastAsia="Calibri"/>
    </w:rPr>
  </w:style>
  <w:style w:type="paragraph" w:styleId="af1">
    <w:name w:val="annotation subject"/>
    <w:basedOn w:val="af"/>
    <w:next w:val="af"/>
    <w:link w:val="af2"/>
    <w:semiHidden/>
    <w:rsid w:val="00E70701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E70701"/>
    <w:rPr>
      <w:rFonts w:eastAsia="Calibri"/>
      <w:b/>
      <w:bCs/>
    </w:rPr>
  </w:style>
  <w:style w:type="paragraph" w:styleId="af3">
    <w:name w:val="Balloon Text"/>
    <w:basedOn w:val="a1"/>
    <w:link w:val="af4"/>
    <w:semiHidden/>
    <w:rsid w:val="00E70701"/>
    <w:rPr>
      <w:rFonts w:ascii="Tahoma" w:eastAsia="Calibri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semiHidden/>
    <w:rsid w:val="00E70701"/>
    <w:rPr>
      <w:rFonts w:ascii="Tahoma" w:eastAsia="Calibri" w:hAnsi="Tahoma" w:cs="Tahoma"/>
      <w:sz w:val="16"/>
      <w:szCs w:val="16"/>
    </w:rPr>
  </w:style>
  <w:style w:type="paragraph" w:styleId="32">
    <w:name w:val="Body Text 3"/>
    <w:basedOn w:val="a1"/>
    <w:link w:val="33"/>
    <w:rsid w:val="00E70701"/>
    <w:pPr>
      <w:spacing w:before="240" w:after="240"/>
      <w:jc w:val="both"/>
    </w:pPr>
    <w:rPr>
      <w:lang w:eastAsia="ru-RU"/>
    </w:rPr>
  </w:style>
  <w:style w:type="character" w:customStyle="1" w:styleId="33">
    <w:name w:val="Основной текст 3 Знак"/>
    <w:basedOn w:val="a2"/>
    <w:link w:val="32"/>
    <w:rsid w:val="00E70701"/>
    <w:rPr>
      <w:sz w:val="24"/>
      <w:szCs w:val="24"/>
      <w:lang w:eastAsia="ru-RU"/>
    </w:rPr>
  </w:style>
  <w:style w:type="paragraph" w:customStyle="1" w:styleId="af5">
    <w:name w:val="ФИО"/>
    <w:basedOn w:val="a1"/>
    <w:rsid w:val="00E70701"/>
    <w:pPr>
      <w:spacing w:after="180"/>
      <w:ind w:left="5670"/>
      <w:jc w:val="both"/>
    </w:pPr>
    <w:rPr>
      <w:szCs w:val="20"/>
      <w:lang w:eastAsia="ru-RU"/>
    </w:rPr>
  </w:style>
  <w:style w:type="paragraph" w:styleId="af6">
    <w:name w:val="footnote text"/>
    <w:basedOn w:val="a1"/>
    <w:link w:val="af7"/>
    <w:semiHidden/>
    <w:rsid w:val="00E70701"/>
    <w:rPr>
      <w:sz w:val="20"/>
      <w:szCs w:val="20"/>
      <w:lang w:eastAsia="ru-RU"/>
    </w:rPr>
  </w:style>
  <w:style w:type="character" w:customStyle="1" w:styleId="af7">
    <w:name w:val="Текст сноски Знак"/>
    <w:basedOn w:val="a2"/>
    <w:link w:val="af6"/>
    <w:semiHidden/>
    <w:rsid w:val="00E70701"/>
    <w:rPr>
      <w:lang w:eastAsia="ru-RU"/>
    </w:rPr>
  </w:style>
  <w:style w:type="paragraph" w:customStyle="1" w:styleId="af8">
    <w:name w:val="Текст таблица"/>
    <w:basedOn w:val="a1"/>
    <w:rsid w:val="00E70701"/>
    <w:pPr>
      <w:numPr>
        <w:ilvl w:val="12"/>
      </w:numPr>
      <w:spacing w:before="60"/>
    </w:pPr>
    <w:rPr>
      <w:iCs/>
      <w:sz w:val="22"/>
      <w:szCs w:val="20"/>
      <w:lang w:eastAsia="ru-RU"/>
    </w:rPr>
  </w:style>
  <w:style w:type="character" w:styleId="af9">
    <w:name w:val="footnote reference"/>
    <w:semiHidden/>
    <w:rsid w:val="00E70701"/>
    <w:rPr>
      <w:vertAlign w:val="superscript"/>
    </w:rPr>
  </w:style>
  <w:style w:type="paragraph" w:styleId="2">
    <w:name w:val="List 2"/>
    <w:basedOn w:val="a1"/>
    <w:rsid w:val="00E70701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  <w:lang w:eastAsia="ru-RU"/>
    </w:rPr>
  </w:style>
  <w:style w:type="character" w:styleId="afa">
    <w:name w:val="Strong"/>
    <w:uiPriority w:val="22"/>
    <w:qFormat/>
    <w:rsid w:val="00E70701"/>
    <w:rPr>
      <w:b/>
      <w:bCs/>
    </w:rPr>
  </w:style>
  <w:style w:type="paragraph" w:styleId="34">
    <w:name w:val="Body Text Indent 3"/>
    <w:basedOn w:val="a1"/>
    <w:link w:val="35"/>
    <w:rsid w:val="00E70701"/>
    <w:pPr>
      <w:spacing w:after="120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rsid w:val="00E70701"/>
    <w:rPr>
      <w:sz w:val="16"/>
      <w:szCs w:val="16"/>
      <w:lang w:eastAsia="ru-RU"/>
    </w:rPr>
  </w:style>
  <w:style w:type="character" w:customStyle="1" w:styleId="S">
    <w:name w:val="S_Обозначение"/>
    <w:uiPriority w:val="99"/>
    <w:rsid w:val="00E70701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b">
    <w:name w:val="Normal (Web)"/>
    <w:basedOn w:val="a1"/>
    <w:uiPriority w:val="99"/>
    <w:rsid w:val="00E70701"/>
    <w:pPr>
      <w:spacing w:before="100" w:beforeAutospacing="1" w:after="100" w:afterAutospacing="1"/>
    </w:pPr>
    <w:rPr>
      <w:lang w:eastAsia="ru-RU"/>
    </w:rPr>
  </w:style>
  <w:style w:type="character" w:customStyle="1" w:styleId="urtxtemph">
    <w:name w:val="urtxtemph"/>
    <w:basedOn w:val="a2"/>
    <w:rsid w:val="00E70701"/>
  </w:style>
  <w:style w:type="character" w:customStyle="1" w:styleId="36">
    <w:name w:val="Знак Знак3"/>
    <w:semiHidden/>
    <w:rsid w:val="00E70701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E70701"/>
    <w:rPr>
      <w:sz w:val="24"/>
      <w:szCs w:val="24"/>
      <w:lang w:val="ru-RU" w:eastAsia="ru-RU" w:bidi="ar-SA"/>
    </w:rPr>
  </w:style>
  <w:style w:type="paragraph" w:styleId="afc">
    <w:name w:val="Body Text"/>
    <w:basedOn w:val="a1"/>
    <w:link w:val="afd"/>
    <w:uiPriority w:val="99"/>
    <w:rsid w:val="00E70701"/>
    <w:pPr>
      <w:spacing w:after="120"/>
    </w:pPr>
    <w:rPr>
      <w:lang w:eastAsia="ru-RU"/>
    </w:rPr>
  </w:style>
  <w:style w:type="character" w:customStyle="1" w:styleId="afd">
    <w:name w:val="Основной текст Знак"/>
    <w:basedOn w:val="a2"/>
    <w:link w:val="afc"/>
    <w:uiPriority w:val="99"/>
    <w:rsid w:val="00E70701"/>
    <w:rPr>
      <w:sz w:val="24"/>
      <w:szCs w:val="24"/>
      <w:lang w:eastAsia="ru-RU"/>
    </w:rPr>
  </w:style>
  <w:style w:type="paragraph" w:customStyle="1" w:styleId="S0">
    <w:name w:val="S_Обычный"/>
    <w:basedOn w:val="a1"/>
    <w:link w:val="S1"/>
    <w:rsid w:val="00E70701"/>
    <w:pPr>
      <w:widowControl w:val="0"/>
      <w:tabs>
        <w:tab w:val="left" w:pos="1690"/>
      </w:tabs>
      <w:spacing w:before="240"/>
      <w:jc w:val="both"/>
    </w:pPr>
    <w:rPr>
      <w:lang w:eastAsia="ru-RU"/>
    </w:rPr>
  </w:style>
  <w:style w:type="character" w:customStyle="1" w:styleId="S1">
    <w:name w:val="S_Обычный Знак"/>
    <w:link w:val="S0"/>
    <w:locked/>
    <w:rsid w:val="00E70701"/>
    <w:rPr>
      <w:sz w:val="24"/>
      <w:szCs w:val="24"/>
      <w:lang w:eastAsia="ru-RU"/>
    </w:rPr>
  </w:style>
  <w:style w:type="paragraph" w:customStyle="1" w:styleId="S2">
    <w:name w:val="S_СписокМ_Обычный"/>
    <w:basedOn w:val="a1"/>
    <w:link w:val="S3"/>
    <w:rsid w:val="00E70701"/>
    <w:pPr>
      <w:tabs>
        <w:tab w:val="num" w:pos="926"/>
      </w:tabs>
      <w:spacing w:before="120"/>
      <w:ind w:left="926" w:hanging="360"/>
      <w:jc w:val="both"/>
    </w:pPr>
    <w:rPr>
      <w:lang w:eastAsia="ru-RU"/>
    </w:rPr>
  </w:style>
  <w:style w:type="character" w:customStyle="1" w:styleId="S3">
    <w:name w:val="S_СписокМ_Обычный Знак Знак"/>
    <w:link w:val="S2"/>
    <w:locked/>
    <w:rsid w:val="00E70701"/>
    <w:rPr>
      <w:sz w:val="24"/>
      <w:szCs w:val="24"/>
      <w:lang w:eastAsia="ru-RU"/>
    </w:rPr>
  </w:style>
  <w:style w:type="paragraph" w:customStyle="1" w:styleId="afe">
    <w:name w:val="Текст МУ"/>
    <w:basedOn w:val="a1"/>
    <w:rsid w:val="00E70701"/>
    <w:pPr>
      <w:suppressAutoHyphens/>
      <w:spacing w:before="180" w:after="120"/>
      <w:jc w:val="both"/>
    </w:pPr>
    <w:rPr>
      <w:szCs w:val="20"/>
      <w:lang w:eastAsia="ar-SA"/>
    </w:rPr>
  </w:style>
  <w:style w:type="paragraph" w:customStyle="1" w:styleId="12">
    <w:name w:val="Список 1"/>
    <w:basedOn w:val="a"/>
    <w:link w:val="13"/>
    <w:rsid w:val="00E70701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eastAsia="ru-RU"/>
    </w:rPr>
  </w:style>
  <w:style w:type="character" w:customStyle="1" w:styleId="13">
    <w:name w:val="Список 1 Знак"/>
    <w:link w:val="12"/>
    <w:rsid w:val="00E70701"/>
    <w:rPr>
      <w:sz w:val="24"/>
      <w:lang w:eastAsia="ru-RU"/>
    </w:rPr>
  </w:style>
  <w:style w:type="paragraph" w:styleId="a">
    <w:name w:val="List Bullet"/>
    <w:basedOn w:val="a1"/>
    <w:uiPriority w:val="99"/>
    <w:semiHidden/>
    <w:unhideWhenUsed/>
    <w:rsid w:val="00E70701"/>
    <w:pPr>
      <w:numPr>
        <w:numId w:val="1"/>
      </w:numPr>
      <w:contextualSpacing/>
    </w:pPr>
    <w:rPr>
      <w:rFonts w:eastAsia="Calibri"/>
      <w:szCs w:val="22"/>
    </w:rPr>
  </w:style>
  <w:style w:type="paragraph" w:customStyle="1" w:styleId="14">
    <w:name w:val="Название объекта1"/>
    <w:basedOn w:val="a1"/>
    <w:next w:val="a1"/>
    <w:rsid w:val="00E70701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aff">
    <w:name w:val="Заголовок приложения"/>
    <w:basedOn w:val="a1"/>
    <w:next w:val="a1"/>
    <w:rsid w:val="00E70701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E70701"/>
    <w:pPr>
      <w:suppressAutoHyphens/>
    </w:pPr>
    <w:rPr>
      <w:b/>
      <w:bCs/>
      <w:sz w:val="20"/>
      <w:szCs w:val="20"/>
      <w:lang w:eastAsia="ar-SA"/>
    </w:rPr>
  </w:style>
  <w:style w:type="paragraph" w:styleId="15">
    <w:name w:val="index 1"/>
    <w:basedOn w:val="a1"/>
    <w:next w:val="a1"/>
    <w:autoRedefine/>
    <w:semiHidden/>
    <w:rsid w:val="00E70701"/>
    <w:pPr>
      <w:jc w:val="both"/>
    </w:pPr>
    <w:rPr>
      <w:lang w:eastAsia="ru-RU"/>
    </w:rPr>
  </w:style>
  <w:style w:type="table" w:styleId="aff0">
    <w:name w:val="Table Grid"/>
    <w:basedOn w:val="a3"/>
    <w:uiPriority w:val="59"/>
    <w:rsid w:val="00E707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3"/>
    <w:uiPriority w:val="42"/>
    <w:rsid w:val="00E7070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3"/>
    <w:uiPriority w:val="43"/>
    <w:rsid w:val="00E7070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51">
    <w:name w:val="Таблица простая 51"/>
    <w:basedOn w:val="a3"/>
    <w:uiPriority w:val="45"/>
    <w:rsid w:val="002D4A0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1">
    <w:name w:val="List Paragraph"/>
    <w:basedOn w:val="a1"/>
    <w:uiPriority w:val="34"/>
    <w:qFormat/>
    <w:rsid w:val="00460AB8"/>
    <w:pPr>
      <w:ind w:left="720"/>
      <w:contextualSpacing/>
    </w:pPr>
  </w:style>
  <w:style w:type="paragraph" w:customStyle="1" w:styleId="100">
    <w:name w:val="Стиль Текст таблица + 10 пт Перед:  0 пт"/>
    <w:basedOn w:val="af8"/>
    <w:rsid w:val="009151DE"/>
    <w:rPr>
      <w:rFonts w:ascii="Arial" w:hAnsi="Arial"/>
      <w:iCs w:val="0"/>
      <w:sz w:val="20"/>
    </w:rPr>
  </w:style>
  <w:style w:type="paragraph" w:customStyle="1" w:styleId="aff2">
    <w:name w:val="Нумерованный текст"/>
    <w:basedOn w:val="a1"/>
    <w:link w:val="aff3"/>
    <w:qFormat/>
    <w:rsid w:val="002E7838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  <w:lang w:eastAsia="ru-RU"/>
    </w:rPr>
  </w:style>
  <w:style w:type="character" w:customStyle="1" w:styleId="aff3">
    <w:name w:val="Нумерованный текст Знак"/>
    <w:link w:val="aff2"/>
    <w:rsid w:val="002E7838"/>
    <w:rPr>
      <w:rFonts w:ascii="Arial" w:hAnsi="Arial" w:cs="Arial"/>
      <w:sz w:val="22"/>
      <w:szCs w:val="22"/>
      <w:lang w:eastAsia="ru-RU"/>
    </w:rPr>
  </w:style>
  <w:style w:type="paragraph" w:customStyle="1" w:styleId="Default">
    <w:name w:val="Default"/>
    <w:rsid w:val="00E006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0">
    <w:name w:val="Буллит"/>
    <w:basedOn w:val="a1"/>
    <w:link w:val="aff4"/>
    <w:qFormat/>
    <w:rsid w:val="000B4A0F"/>
    <w:pPr>
      <w:numPr>
        <w:numId w:val="3"/>
      </w:numPr>
      <w:spacing w:before="120"/>
      <w:jc w:val="both"/>
      <w:outlineLvl w:val="1"/>
    </w:pPr>
    <w:rPr>
      <w:rFonts w:ascii="Arial" w:hAnsi="Arial" w:cs="Arial"/>
      <w:sz w:val="22"/>
      <w:szCs w:val="22"/>
      <w:lang w:eastAsia="ru-RU"/>
    </w:rPr>
  </w:style>
  <w:style w:type="character" w:customStyle="1" w:styleId="aff4">
    <w:name w:val="Буллит Знак"/>
    <w:basedOn w:val="a2"/>
    <w:link w:val="a0"/>
    <w:rsid w:val="000B4A0F"/>
    <w:rPr>
      <w:rFonts w:ascii="Arial" w:hAnsi="Arial" w:cs="Arial"/>
      <w:sz w:val="22"/>
      <w:szCs w:val="22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1"/>
    <w:rsid w:val="000B4A0F"/>
    <w:pPr>
      <w:numPr>
        <w:ilvl w:val="12"/>
      </w:numPr>
      <w:spacing w:before="60"/>
    </w:pPr>
    <w:rPr>
      <w:rFonts w:ascii="Arial" w:hAnsi="Arial"/>
      <w:b/>
      <w:bCs/>
      <w:i/>
      <w:iCs/>
      <w:sz w:val="20"/>
      <w:szCs w:val="20"/>
      <w:u w:val="single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1"/>
    <w:rsid w:val="000B4A0F"/>
    <w:pPr>
      <w:spacing w:before="60"/>
      <w:jc w:val="center"/>
    </w:pPr>
    <w:rPr>
      <w:rFonts w:ascii="Arial" w:hAnsi="Arial"/>
      <w:b/>
      <w:bCs/>
      <w:caps/>
      <w:sz w:val="16"/>
      <w:szCs w:val="20"/>
      <w:lang w:eastAsia="ru-RU"/>
    </w:rPr>
  </w:style>
  <w:style w:type="paragraph" w:customStyle="1" w:styleId="000">
    <w:name w:val="000"/>
    <w:basedOn w:val="a1"/>
    <w:qFormat/>
    <w:rsid w:val="003B2647"/>
    <w:pPr>
      <w:widowControl w:val="0"/>
      <w:spacing w:after="240"/>
      <w:ind w:firstLine="284"/>
      <w:jc w:val="both"/>
    </w:pPr>
    <w:rPr>
      <w:snapToGrid w:val="0"/>
      <w:szCs w:val="20"/>
      <w:lang w:eastAsia="ru-RU"/>
    </w:rPr>
  </w:style>
  <w:style w:type="paragraph" w:customStyle="1" w:styleId="BodyText31">
    <w:name w:val="Body Text 31"/>
    <w:basedOn w:val="a1"/>
    <w:rsid w:val="003B2647"/>
    <w:pPr>
      <w:widowControl w:val="0"/>
      <w:spacing w:before="120" w:line="259" w:lineRule="auto"/>
      <w:jc w:val="center"/>
    </w:pPr>
    <w:rPr>
      <w:szCs w:val="20"/>
      <w:lang w:eastAsia="ru-RU"/>
    </w:rPr>
  </w:style>
  <w:style w:type="paragraph" w:customStyle="1" w:styleId="S10">
    <w:name w:val="S_Заголовок1_СписокН"/>
    <w:basedOn w:val="a1"/>
    <w:next w:val="a1"/>
    <w:rsid w:val="00C5083C"/>
    <w:pPr>
      <w:keepNext/>
      <w:pageBreakBefore/>
      <w:jc w:val="both"/>
      <w:outlineLvl w:val="0"/>
    </w:pPr>
    <w:rPr>
      <w:rFonts w:ascii="Arial" w:hAnsi="Arial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a1"/>
    <w:next w:val="a1"/>
    <w:rsid w:val="00C5083C"/>
    <w:pPr>
      <w:keepNext/>
      <w:jc w:val="both"/>
      <w:outlineLvl w:val="1"/>
    </w:pPr>
    <w:rPr>
      <w:rFonts w:ascii="Arial" w:hAnsi="Arial"/>
      <w:b/>
      <w:caps/>
      <w:lang w:eastAsia="ru-RU"/>
    </w:rPr>
  </w:style>
  <w:style w:type="paragraph" w:customStyle="1" w:styleId="ConsPlusNormal">
    <w:name w:val="ConsPlusNormal"/>
    <w:rsid w:val="00C5083C"/>
    <w:pPr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aff5">
    <w:name w:val="Обозначение"/>
    <w:basedOn w:val="a5"/>
    <w:link w:val="aff6"/>
    <w:rsid w:val="00C5083C"/>
    <w:pPr>
      <w:pageBreakBefore/>
      <w:spacing w:before="220" w:after="220"/>
    </w:pPr>
    <w:rPr>
      <w:rFonts w:ascii="Arial" w:eastAsia="Calibri" w:hAnsi="Arial"/>
      <w:sz w:val="22"/>
      <w:szCs w:val="32"/>
      <w:lang w:val="ru-RU"/>
    </w:rPr>
  </w:style>
  <w:style w:type="character" w:customStyle="1" w:styleId="aff6">
    <w:name w:val="Обозначение Знак"/>
    <w:link w:val="aff5"/>
    <w:rsid w:val="00C5083C"/>
    <w:rPr>
      <w:rFonts w:ascii="Arial" w:eastAsia="Calibri" w:hAnsi="Arial"/>
      <w:b/>
      <w:bCs/>
      <w:sz w:val="22"/>
      <w:szCs w:val="32"/>
    </w:rPr>
  </w:style>
  <w:style w:type="paragraph" w:customStyle="1" w:styleId="37">
    <w:name w:val="табл колонка3"/>
    <w:basedOn w:val="a1"/>
    <w:rsid w:val="00C5083C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right="34"/>
      <w:jc w:val="both"/>
      <w:textAlignment w:val="baseline"/>
    </w:pPr>
    <w:rPr>
      <w:sz w:val="22"/>
      <w:szCs w:val="20"/>
      <w:lang w:eastAsia="ru-RU"/>
    </w:rPr>
  </w:style>
  <w:style w:type="table" w:customStyle="1" w:styleId="16">
    <w:name w:val="Сетка таблицы светлая1"/>
    <w:basedOn w:val="a3"/>
    <w:uiPriority w:val="40"/>
    <w:rsid w:val="0035793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">
    <w:name w:val="MSG_EN_FONT_STYLE_NAME_TEMPLATE_ROLE_NUMBER MSG_EN_FONT_STYLE_NAME_BY_ROLE_TEXT 2_"/>
    <w:basedOn w:val="a2"/>
    <w:link w:val="MSGENFONTSTYLENAMETEMPLATEROLENUMBERMSGENFONTSTYLENAMEBYROLETEXT20"/>
    <w:rsid w:val="00FD3EBC"/>
    <w:rPr>
      <w:shd w:val="clear" w:color="auto" w:fill="FFFFFF"/>
    </w:rPr>
  </w:style>
  <w:style w:type="character" w:customStyle="1" w:styleId="MSGENFONTSTYLENAMETEMPLATEROLENUMBERMSGENFONTSTYLENAMEBYROLETEXT2MSGENFONTSTYLEMODIFERSIZE11">
    <w:name w:val="MSG_EN_FONT_STYLE_NAME_TEMPLATE_ROLE_NUMBER MSG_EN_FONT_STYLE_NAME_BY_ROLE_TEXT 2 + MSG_EN_FONT_STYLE_MODIFER_SIZE 11"/>
    <w:basedOn w:val="MSGENFONTSTYLENAMETEMPLATEROLENUMBERMSGENFONTSTYLENAMEBYROLETEXT2"/>
    <w:rsid w:val="00FD3EBC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1"/>
    <w:link w:val="MSGENFONTSTYLENAMETEMPLATEROLENUMBERMSGENFONTSTYLENAMEBYROLETEXT2"/>
    <w:rsid w:val="00FD3EBC"/>
    <w:pPr>
      <w:widowControl w:val="0"/>
      <w:shd w:val="clear" w:color="auto" w:fill="FFFFFF"/>
      <w:spacing w:before="240" w:line="269" w:lineRule="exact"/>
      <w:ind w:hanging="340"/>
    </w:pPr>
    <w:rPr>
      <w:sz w:val="20"/>
      <w:szCs w:val="20"/>
    </w:rPr>
  </w:style>
  <w:style w:type="character" w:customStyle="1" w:styleId="MSGENFONTSTYLENAMETEMPLATEROLELEVELMSGENFONTSTYLENAMEBYROLEHEADING2">
    <w:name w:val="MSG_EN_FONT_STYLE_NAME_TEMPLATE_ROLE_LEVEL MSG_EN_FONT_STYLE_NAME_BY_ROLE_HEADING 2_"/>
    <w:basedOn w:val="a2"/>
    <w:link w:val="MSGENFONTSTYLENAMETEMPLATEROLELEVELMSGENFONTSTYLENAMEBYROLEHEADING20"/>
    <w:rsid w:val="00880384"/>
    <w:rPr>
      <w:shd w:val="clear" w:color="auto" w:fill="FFFFFF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a1"/>
    <w:link w:val="MSGENFONTSTYLENAMETEMPLATEROLELEVELMSGENFONTSTYLENAMEBYROLEHEADING2"/>
    <w:rsid w:val="00880384"/>
    <w:pPr>
      <w:widowControl w:val="0"/>
      <w:shd w:val="clear" w:color="auto" w:fill="FFFFFF"/>
      <w:spacing w:after="240" w:line="266" w:lineRule="exact"/>
      <w:jc w:val="both"/>
      <w:outlineLvl w:val="1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hyperlink" Target="consultantplus://offline/ref=117D5E1B93807E2668F3180F0411F6D93514CA9A3FBDD972D0F4E14851F74EADD055BDE4633037FDEDFAC750L7gE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47B6869FA0B397B2CA155F98C552AD137A29336F370AA08CEB42035CAD21FE55D73515A82C89DA9AD60244Fr4R0I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hyperlink" Target="consultantplus://offline/ref=6CDAC53B60FD3023DCD2D5FFB8F56E6ACCEE82F200F40593BA4CA08B40AE1B220CEDD9CB8AAD548CZ8Y5I" TargetMode="External"/><Relationship Id="rId33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yperlink" Target="http://docs.cntd.ru/document/902256510" TargetMode="Externa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consultantplus://offline/ref=9567C5464B47B0223010F99157A0E4C8358ABB1FD64947AE9B01C9778DE77857A9FFCFE9982C5696BB7F2E88c1W5I" TargetMode="External"/><Relationship Id="rId32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yperlink" Target="consultantplus://offline/ref=FD0B60FDF73D2956B20F52315EC17803BC269FD1BBDEF2A0BA8B2CA0275DC4547A21B77613FAE4A64050950FQAV0I" TargetMode="External"/><Relationship Id="rId28" Type="http://schemas.openxmlformats.org/officeDocument/2006/relationships/hyperlink" Target="consultantplus://offline/ref=08918098C9778A23E01C75F9EC5E0780FFCCB90306734F37BE67ED82E7F650AAB5CCE7FD7AB54870399F5B70hFi0I" TargetMode="External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31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yperlink" Target="consultantplus://offline/ref=4E0D29B29B15CCBF52AEE757525035E4EC4849B2642BD7449F04F5F4C96BBEEFF1EB5920A5E46CB657S4I" TargetMode="External"/><Relationship Id="rId27" Type="http://schemas.openxmlformats.org/officeDocument/2006/relationships/hyperlink" Target="consultantplus://offline/ref=E478B2C2D70A9EE1D0D223C9C54A3869133272247D062A008D80FE108DB5F87849E128D62BC878D6DEF0368Cp9h6I" TargetMode="External"/><Relationship Id="rId30" Type="http://schemas.openxmlformats.org/officeDocument/2006/relationships/header" Target="header10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969A2-190C-4599-96EB-CBF0D6598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6832</Words>
  <Characters>38949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Харебина МА</dc:creator>
  <cp:lastModifiedBy>Sytnik_AD</cp:lastModifiedBy>
  <cp:revision>3</cp:revision>
  <cp:lastPrinted>2015-10-30T03:57:00Z</cp:lastPrinted>
  <dcterms:created xsi:type="dcterms:W3CDTF">2016-08-23T07:44:00Z</dcterms:created>
  <dcterms:modified xsi:type="dcterms:W3CDTF">2017-08-10T06:59:00Z</dcterms:modified>
</cp:coreProperties>
</file>